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23B89" w14:textId="77777777" w:rsidR="0089567A" w:rsidRDefault="008610F5" w:rsidP="00AD3578">
      <w:pPr>
        <w:pStyle w:val="BodyText"/>
        <w:spacing w:after="240" w:line="360" w:lineRule="auto"/>
        <w:jc w:val="center"/>
      </w:pPr>
      <w:r>
        <w:rPr>
          <w:spacing w:val="-1"/>
        </w:rPr>
        <w:t xml:space="preserve">National Research </w:t>
      </w:r>
      <w:r>
        <w:t>University Higher School of Economics</w:t>
      </w:r>
      <w:r>
        <w:rPr>
          <w:spacing w:val="-57"/>
        </w:rPr>
        <w:t xml:space="preserve"> </w:t>
      </w:r>
      <w:r>
        <w:t>Faculty</w:t>
      </w:r>
      <w:r>
        <w:rPr>
          <w:spacing w:val="-1"/>
        </w:rPr>
        <w:t xml:space="preserve"> </w:t>
      </w:r>
      <w:r>
        <w:t>of</w:t>
      </w:r>
      <w:r>
        <w:rPr>
          <w:spacing w:val="1"/>
        </w:rPr>
        <w:t xml:space="preserve"> </w:t>
      </w:r>
      <w:r>
        <w:t>Computer Science</w:t>
      </w:r>
    </w:p>
    <w:p w14:paraId="1C0DFFE0" w14:textId="063651E6" w:rsidR="0089567A" w:rsidRDefault="008610F5" w:rsidP="00AD3578">
      <w:pPr>
        <w:pStyle w:val="BodyText"/>
        <w:spacing w:after="240" w:line="360" w:lineRule="auto"/>
        <w:jc w:val="center"/>
        <w:rPr>
          <w:sz w:val="26"/>
        </w:rPr>
      </w:pPr>
      <w:r>
        <w:t>Programme</w:t>
      </w:r>
      <w:r>
        <w:rPr>
          <w:spacing w:val="-3"/>
        </w:rPr>
        <w:t xml:space="preserve"> </w:t>
      </w:r>
      <w:r>
        <w:t>‘Master</w:t>
      </w:r>
      <w:r>
        <w:rPr>
          <w:spacing w:val="-2"/>
        </w:rPr>
        <w:t xml:space="preserve"> </w:t>
      </w:r>
      <w:r>
        <w:t>of Data</w:t>
      </w:r>
      <w:r>
        <w:rPr>
          <w:spacing w:val="-2"/>
        </w:rPr>
        <w:t xml:space="preserve"> </w:t>
      </w:r>
      <w:r>
        <w:t>Science’</w:t>
      </w:r>
    </w:p>
    <w:p w14:paraId="601DF9FB" w14:textId="77777777" w:rsidR="0089567A" w:rsidRDefault="0089567A" w:rsidP="00AD3578">
      <w:pPr>
        <w:pStyle w:val="BodyText"/>
        <w:spacing w:after="240" w:line="360" w:lineRule="auto"/>
        <w:jc w:val="center"/>
        <w:rPr>
          <w:sz w:val="26"/>
        </w:rPr>
      </w:pPr>
    </w:p>
    <w:p w14:paraId="790C0891" w14:textId="77777777" w:rsidR="0089567A" w:rsidRDefault="0089567A" w:rsidP="00AD3578">
      <w:pPr>
        <w:pStyle w:val="BodyText"/>
        <w:spacing w:after="240" w:line="360" w:lineRule="auto"/>
        <w:jc w:val="center"/>
        <w:rPr>
          <w:sz w:val="26"/>
        </w:rPr>
      </w:pPr>
    </w:p>
    <w:p w14:paraId="5DB1A294" w14:textId="77777777" w:rsidR="0089567A" w:rsidRDefault="0089567A" w:rsidP="00AD3578">
      <w:pPr>
        <w:pStyle w:val="BodyText"/>
        <w:spacing w:after="240" w:line="360" w:lineRule="auto"/>
        <w:jc w:val="center"/>
        <w:rPr>
          <w:sz w:val="26"/>
        </w:rPr>
      </w:pPr>
    </w:p>
    <w:p w14:paraId="02B6E402" w14:textId="77777777" w:rsidR="0089567A" w:rsidRDefault="008610F5" w:rsidP="00AD3578">
      <w:pPr>
        <w:pStyle w:val="BodyText"/>
        <w:spacing w:before="151" w:after="240" w:line="360" w:lineRule="auto"/>
        <w:jc w:val="center"/>
      </w:pPr>
      <w:r>
        <w:t>MASTER’S</w:t>
      </w:r>
      <w:r>
        <w:rPr>
          <w:spacing w:val="-4"/>
        </w:rPr>
        <w:t xml:space="preserve"> </w:t>
      </w:r>
      <w:r>
        <w:t>THESIS</w:t>
      </w:r>
    </w:p>
    <w:p w14:paraId="2D36E137" w14:textId="77777777" w:rsidR="00E94726" w:rsidRDefault="00E94726" w:rsidP="00AD3578">
      <w:pPr>
        <w:pStyle w:val="BodyText"/>
        <w:spacing w:after="240" w:line="360" w:lineRule="auto"/>
        <w:jc w:val="center"/>
        <w:rPr>
          <w:color w:val="808080" w:themeColor="background1" w:themeShade="80"/>
        </w:rPr>
      </w:pPr>
    </w:p>
    <w:p w14:paraId="6CC27950" w14:textId="1A64EF23" w:rsidR="00E94726" w:rsidRDefault="00E94726" w:rsidP="00AD3578">
      <w:pPr>
        <w:pStyle w:val="BodyText"/>
        <w:spacing w:after="240" w:line="360" w:lineRule="auto"/>
        <w:jc w:val="center"/>
        <w:rPr>
          <w:sz w:val="20"/>
        </w:rPr>
      </w:pPr>
      <w:r>
        <w:t>English title</w:t>
      </w:r>
    </w:p>
    <w:p w14:paraId="644BD91E" w14:textId="2D6ACA1B" w:rsidR="0089567A" w:rsidRDefault="00E94726" w:rsidP="00AD3578">
      <w:pPr>
        <w:pStyle w:val="BodyText"/>
        <w:spacing w:after="240" w:line="360" w:lineRule="auto"/>
        <w:jc w:val="center"/>
        <w:rPr>
          <w:sz w:val="28"/>
          <w:szCs w:val="36"/>
        </w:rPr>
      </w:pPr>
      <w:r w:rsidRPr="00E94726">
        <w:rPr>
          <w:sz w:val="28"/>
          <w:szCs w:val="36"/>
        </w:rPr>
        <w:t>Agent-based simulation of financial market</w:t>
      </w:r>
    </w:p>
    <w:p w14:paraId="74D84074" w14:textId="272D8965" w:rsidR="00E94726" w:rsidRDefault="00E94726" w:rsidP="00AD3578">
      <w:pPr>
        <w:pStyle w:val="BodyText"/>
        <w:spacing w:after="240" w:line="360" w:lineRule="auto"/>
        <w:jc w:val="center"/>
        <w:rPr>
          <w:sz w:val="28"/>
          <w:szCs w:val="36"/>
        </w:rPr>
      </w:pPr>
    </w:p>
    <w:p w14:paraId="18FCA6DC" w14:textId="643925C2" w:rsidR="00E94726" w:rsidRPr="0007382A" w:rsidRDefault="00E94726" w:rsidP="00AD3578">
      <w:pPr>
        <w:pStyle w:val="BodyText"/>
        <w:spacing w:after="240" w:line="360" w:lineRule="auto"/>
        <w:jc w:val="center"/>
        <w:rPr>
          <w:lang w:val="ru-RU"/>
        </w:rPr>
      </w:pPr>
      <w:r>
        <w:t>Russian</w:t>
      </w:r>
      <w:r w:rsidRPr="0007382A">
        <w:rPr>
          <w:lang w:val="ru-RU"/>
        </w:rPr>
        <w:t xml:space="preserve"> </w:t>
      </w:r>
      <w:r w:rsidR="003E7A7A">
        <w:t>t</w:t>
      </w:r>
      <w:r>
        <w:t>itle</w:t>
      </w:r>
    </w:p>
    <w:p w14:paraId="5913B322" w14:textId="08FD1A5E" w:rsidR="00E94726" w:rsidRPr="0007382A" w:rsidRDefault="00E94726" w:rsidP="00AD3578">
      <w:pPr>
        <w:pStyle w:val="BodyText"/>
        <w:spacing w:after="240" w:line="360" w:lineRule="auto"/>
        <w:jc w:val="center"/>
        <w:rPr>
          <w:sz w:val="28"/>
          <w:szCs w:val="36"/>
          <w:lang w:val="ru-RU"/>
        </w:rPr>
      </w:pPr>
      <w:r w:rsidRPr="0007382A">
        <w:rPr>
          <w:sz w:val="28"/>
          <w:szCs w:val="36"/>
          <w:lang w:val="ru-RU"/>
        </w:rPr>
        <w:t>Мультиагентное моделирование финансового рынка</w:t>
      </w:r>
    </w:p>
    <w:p w14:paraId="17A03394" w14:textId="77777777" w:rsidR="0089567A" w:rsidRPr="0007382A" w:rsidRDefault="0089567A" w:rsidP="00AD3578">
      <w:pPr>
        <w:pStyle w:val="BodyText"/>
        <w:spacing w:after="240" w:line="360" w:lineRule="auto"/>
        <w:jc w:val="center"/>
        <w:rPr>
          <w:sz w:val="26"/>
          <w:lang w:val="ru-RU"/>
        </w:rPr>
      </w:pPr>
    </w:p>
    <w:p w14:paraId="038B64B7" w14:textId="77777777" w:rsidR="0089567A" w:rsidRPr="0007382A" w:rsidRDefault="0089567A" w:rsidP="00AD3578">
      <w:pPr>
        <w:pStyle w:val="BodyText"/>
        <w:spacing w:before="3" w:after="240" w:line="360" w:lineRule="auto"/>
        <w:jc w:val="center"/>
        <w:rPr>
          <w:sz w:val="31"/>
          <w:lang w:val="ru-RU"/>
        </w:rPr>
      </w:pPr>
    </w:p>
    <w:p w14:paraId="1DDB32E5" w14:textId="66032628" w:rsidR="0089567A" w:rsidRPr="003E7A7A" w:rsidRDefault="001038B2" w:rsidP="00AD3578">
      <w:pPr>
        <w:pStyle w:val="BodyText"/>
        <w:tabs>
          <w:tab w:val="left" w:pos="6893"/>
        </w:tabs>
        <w:spacing w:after="240" w:line="360" w:lineRule="auto"/>
        <w:jc w:val="center"/>
      </w:pPr>
      <w:r>
        <w:t>Student:</w:t>
      </w:r>
      <w:r w:rsidRPr="00E94726">
        <w:t xml:space="preserve"> Usoltseva</w:t>
      </w:r>
      <w:r w:rsidR="00E94726" w:rsidRPr="00E94726">
        <w:t xml:space="preserve"> Liubov Igorevna</w:t>
      </w:r>
    </w:p>
    <w:p w14:paraId="0D82F1FF" w14:textId="11867981" w:rsidR="0089567A" w:rsidRPr="006D35D8" w:rsidRDefault="008610F5" w:rsidP="00AD3578">
      <w:pPr>
        <w:pStyle w:val="BodyText"/>
        <w:tabs>
          <w:tab w:val="left" w:pos="8791"/>
        </w:tabs>
        <w:spacing w:before="171" w:after="240" w:line="360" w:lineRule="auto"/>
        <w:jc w:val="center"/>
      </w:pPr>
      <w:r>
        <w:t>Supervisor:</w:t>
      </w:r>
      <w:r w:rsidR="006D35D8" w:rsidRPr="006D35D8">
        <w:t xml:space="preserve"> </w:t>
      </w:r>
      <w:r w:rsidR="00E41040" w:rsidRPr="00E41040">
        <w:t>MOEX, HSE Lecturer</w:t>
      </w:r>
      <w:r w:rsidR="00E41040" w:rsidRPr="002402B8">
        <w:t xml:space="preserve"> </w:t>
      </w:r>
      <w:r w:rsidR="006D35D8">
        <w:t>Lukyanchenko Petr Pavlovich</w:t>
      </w:r>
    </w:p>
    <w:p w14:paraId="3AFC49B8" w14:textId="77777777" w:rsidR="0089567A" w:rsidRDefault="0089567A" w:rsidP="00AD3578">
      <w:pPr>
        <w:pStyle w:val="BodyText"/>
        <w:spacing w:after="240" w:line="360" w:lineRule="auto"/>
        <w:jc w:val="center"/>
        <w:rPr>
          <w:sz w:val="26"/>
        </w:rPr>
      </w:pPr>
    </w:p>
    <w:p w14:paraId="7BA4ECA9" w14:textId="77777777" w:rsidR="0089567A" w:rsidRDefault="0089567A" w:rsidP="00AD3578">
      <w:pPr>
        <w:pStyle w:val="BodyText"/>
        <w:spacing w:after="240" w:line="360" w:lineRule="auto"/>
        <w:jc w:val="center"/>
        <w:rPr>
          <w:sz w:val="26"/>
        </w:rPr>
      </w:pPr>
    </w:p>
    <w:p w14:paraId="277D8E4E" w14:textId="77777777" w:rsidR="0089567A" w:rsidRDefault="0089567A" w:rsidP="00AD3578">
      <w:pPr>
        <w:pStyle w:val="BodyText"/>
        <w:spacing w:after="240" w:line="360" w:lineRule="auto"/>
        <w:jc w:val="center"/>
        <w:rPr>
          <w:sz w:val="26"/>
        </w:rPr>
      </w:pPr>
    </w:p>
    <w:p w14:paraId="16C91F3E" w14:textId="77777777" w:rsidR="0089567A" w:rsidRDefault="0089567A" w:rsidP="00AD3578">
      <w:pPr>
        <w:pStyle w:val="BodyText"/>
        <w:spacing w:before="2" w:after="240" w:line="360" w:lineRule="auto"/>
        <w:jc w:val="center"/>
        <w:rPr>
          <w:sz w:val="26"/>
        </w:rPr>
      </w:pPr>
    </w:p>
    <w:p w14:paraId="3CC041A3" w14:textId="3CBA50E3" w:rsidR="0089567A" w:rsidRDefault="008610F5" w:rsidP="00AD3578">
      <w:pPr>
        <w:pStyle w:val="BodyText"/>
        <w:spacing w:before="1" w:after="240" w:line="360" w:lineRule="auto"/>
        <w:jc w:val="center"/>
      </w:pPr>
      <w:r>
        <w:t>Mosco</w:t>
      </w:r>
      <w:r w:rsidRPr="00E94726">
        <w:t>w,</w:t>
      </w:r>
      <w:r w:rsidRPr="00E94726">
        <w:rPr>
          <w:spacing w:val="-1"/>
        </w:rPr>
        <w:t xml:space="preserve"> </w:t>
      </w:r>
      <w:r w:rsidR="00E94726" w:rsidRPr="00E94726">
        <w:t>2022</w:t>
      </w:r>
    </w:p>
    <w:p w14:paraId="3165759E" w14:textId="7F6A74FD" w:rsidR="0091212B" w:rsidRPr="0091212B" w:rsidRDefault="00433402" w:rsidP="00AD3578">
      <w:pPr>
        <w:pStyle w:val="Heading1"/>
        <w:spacing w:after="240" w:line="360" w:lineRule="auto"/>
        <w:jc w:val="both"/>
      </w:pPr>
      <w:bookmarkStart w:id="0" w:name="_Toc106183315"/>
      <w:r w:rsidRPr="0003654F">
        <w:lastRenderedPageBreak/>
        <w:t>Abstract</w:t>
      </w:r>
      <w:bookmarkEnd w:id="0"/>
    </w:p>
    <w:p w14:paraId="02C85F97" w14:textId="5790B0E7" w:rsidR="00433402" w:rsidRPr="0003654F" w:rsidRDefault="008A267E" w:rsidP="006E7370">
      <w:pPr>
        <w:pStyle w:val="BodyText"/>
        <w:spacing w:before="9" w:after="240" w:line="360" w:lineRule="auto"/>
        <w:ind w:firstLine="720"/>
        <w:jc w:val="both"/>
        <w:rPr>
          <w:b w:val="0"/>
          <w:bCs w:val="0"/>
          <w:sz w:val="28"/>
          <w:szCs w:val="28"/>
        </w:rPr>
      </w:pPr>
      <w:r w:rsidRPr="0003654F">
        <w:rPr>
          <w:b w:val="0"/>
          <w:bCs w:val="0"/>
          <w:sz w:val="28"/>
          <w:szCs w:val="28"/>
        </w:rPr>
        <w:t xml:space="preserve">Agent-based models (ABM) </w:t>
      </w:r>
      <w:r w:rsidR="006D35D8">
        <w:rPr>
          <w:b w:val="0"/>
          <w:bCs w:val="0"/>
          <w:sz w:val="28"/>
          <w:szCs w:val="28"/>
        </w:rPr>
        <w:t>are</w:t>
      </w:r>
      <w:r w:rsidRPr="0003654F">
        <w:rPr>
          <w:b w:val="0"/>
          <w:bCs w:val="0"/>
          <w:sz w:val="28"/>
          <w:szCs w:val="28"/>
        </w:rPr>
        <w:t xml:space="preserve"> used for simulating complex systems and found its application in </w:t>
      </w:r>
      <w:r w:rsidR="00F66BF3" w:rsidRPr="0003654F">
        <w:rPr>
          <w:b w:val="0"/>
          <w:bCs w:val="0"/>
          <w:sz w:val="28"/>
          <w:szCs w:val="28"/>
        </w:rPr>
        <w:t xml:space="preserve">finance, microbiology, </w:t>
      </w:r>
      <w:r w:rsidR="00D93CFD" w:rsidRPr="0003654F">
        <w:rPr>
          <w:b w:val="0"/>
          <w:bCs w:val="0"/>
          <w:sz w:val="28"/>
          <w:szCs w:val="28"/>
        </w:rPr>
        <w:t>sociology</w:t>
      </w:r>
      <w:r w:rsidR="00F66BF3" w:rsidRPr="0003654F">
        <w:rPr>
          <w:b w:val="0"/>
          <w:bCs w:val="0"/>
          <w:sz w:val="28"/>
          <w:szCs w:val="28"/>
        </w:rPr>
        <w:t xml:space="preserve"> and other fields of science. </w:t>
      </w:r>
      <w:r w:rsidR="00B966A7" w:rsidRPr="0003654F">
        <w:rPr>
          <w:b w:val="0"/>
          <w:bCs w:val="0"/>
          <w:sz w:val="28"/>
          <w:szCs w:val="28"/>
        </w:rPr>
        <w:t>M</w:t>
      </w:r>
      <w:r w:rsidR="00F66BF3" w:rsidRPr="0003654F">
        <w:rPr>
          <w:b w:val="0"/>
          <w:bCs w:val="0"/>
          <w:sz w:val="28"/>
          <w:szCs w:val="28"/>
        </w:rPr>
        <w:t xml:space="preserve">odeling different types of </w:t>
      </w:r>
      <w:hyperlink r:id="rId8" w:tooltip="Autonomous agents" w:history="1">
        <w:r w:rsidR="00F66BF3" w:rsidRPr="0003654F">
          <w:rPr>
            <w:b w:val="0"/>
            <w:bCs w:val="0"/>
            <w:sz w:val="28"/>
            <w:szCs w:val="28"/>
          </w:rPr>
          <w:t>autonomous agents</w:t>
        </w:r>
      </w:hyperlink>
      <w:r w:rsidR="00CC7D29" w:rsidRPr="0003654F">
        <w:rPr>
          <w:b w:val="0"/>
          <w:bCs w:val="0"/>
          <w:sz w:val="28"/>
          <w:szCs w:val="28"/>
        </w:rPr>
        <w:t xml:space="preserve"> and its interaction </w:t>
      </w:r>
      <w:r w:rsidR="00B966A7" w:rsidRPr="0003654F">
        <w:rPr>
          <w:b w:val="0"/>
          <w:bCs w:val="0"/>
          <w:sz w:val="28"/>
          <w:szCs w:val="28"/>
        </w:rPr>
        <w:t xml:space="preserve">inside </w:t>
      </w:r>
      <w:r w:rsidR="00CC7D29" w:rsidRPr="0003654F">
        <w:rPr>
          <w:b w:val="0"/>
          <w:bCs w:val="0"/>
          <w:sz w:val="28"/>
          <w:szCs w:val="28"/>
        </w:rPr>
        <w:t xml:space="preserve">ABM </w:t>
      </w:r>
      <w:r w:rsidR="00B966A7" w:rsidRPr="0003654F">
        <w:rPr>
          <w:b w:val="0"/>
          <w:bCs w:val="0"/>
          <w:sz w:val="28"/>
          <w:szCs w:val="28"/>
        </w:rPr>
        <w:t>allows</w:t>
      </w:r>
      <w:r w:rsidR="00CC7D29" w:rsidRPr="0003654F">
        <w:rPr>
          <w:b w:val="0"/>
          <w:bCs w:val="0"/>
          <w:sz w:val="28"/>
          <w:szCs w:val="28"/>
        </w:rPr>
        <w:t xml:space="preserve"> to understand the behavior of a whole system</w:t>
      </w:r>
      <w:r w:rsidR="00B966A7" w:rsidRPr="0003654F">
        <w:rPr>
          <w:b w:val="0"/>
          <w:bCs w:val="0"/>
          <w:sz w:val="28"/>
          <w:szCs w:val="28"/>
        </w:rPr>
        <w:t xml:space="preserve"> and find m</w:t>
      </w:r>
      <w:r w:rsidR="001A7C0F" w:rsidRPr="0003654F">
        <w:rPr>
          <w:b w:val="0"/>
          <w:bCs w:val="0"/>
          <w:sz w:val="28"/>
          <w:szCs w:val="28"/>
        </w:rPr>
        <w:t>icro-scale agents parameters which affect on macro-scale state changes. This work is devoted to the creation of a</w:t>
      </w:r>
      <w:r w:rsidR="00D93CFD">
        <w:rPr>
          <w:b w:val="0"/>
          <w:bCs w:val="0"/>
          <w:sz w:val="28"/>
          <w:szCs w:val="28"/>
        </w:rPr>
        <w:t>n</w:t>
      </w:r>
      <w:r w:rsidR="001A7C0F" w:rsidRPr="0003654F">
        <w:rPr>
          <w:b w:val="0"/>
          <w:bCs w:val="0"/>
          <w:sz w:val="28"/>
          <w:szCs w:val="28"/>
        </w:rPr>
        <w:t xml:space="preserve"> ABM of financial market with four types of agents and investigation </w:t>
      </w:r>
      <w:r w:rsidR="006D35D8">
        <w:rPr>
          <w:b w:val="0"/>
          <w:bCs w:val="0"/>
          <w:sz w:val="28"/>
          <w:szCs w:val="28"/>
        </w:rPr>
        <w:t xml:space="preserve">the patterns </w:t>
      </w:r>
      <w:r w:rsidR="001A7C0F" w:rsidRPr="0003654F">
        <w:rPr>
          <w:b w:val="0"/>
          <w:bCs w:val="0"/>
          <w:sz w:val="28"/>
          <w:szCs w:val="28"/>
        </w:rPr>
        <w:t xml:space="preserve">of system transition </w:t>
      </w:r>
      <w:r w:rsidR="0003654F" w:rsidRPr="0003654F">
        <w:rPr>
          <w:b w:val="0"/>
          <w:bCs w:val="0"/>
          <w:sz w:val="28"/>
          <w:szCs w:val="28"/>
        </w:rPr>
        <w:t>from one stationary state to another by an influence of synthetic price shock.</w:t>
      </w:r>
    </w:p>
    <w:p w14:paraId="66E9BE5E" w14:textId="59199E2D" w:rsidR="00433402" w:rsidRDefault="00D93CFD" w:rsidP="006E7370">
      <w:pPr>
        <w:pStyle w:val="BodyText"/>
        <w:spacing w:before="9" w:after="240" w:line="360" w:lineRule="auto"/>
        <w:ind w:firstLine="720"/>
        <w:jc w:val="both"/>
        <w:rPr>
          <w:b w:val="0"/>
          <w:bCs w:val="0"/>
          <w:sz w:val="28"/>
          <w:szCs w:val="28"/>
        </w:rPr>
      </w:pPr>
      <w:r w:rsidRPr="00D93CFD">
        <w:rPr>
          <w:b w:val="0"/>
          <w:bCs w:val="0"/>
          <w:sz w:val="28"/>
          <w:szCs w:val="28"/>
        </w:rPr>
        <w:t>Source code of the project is available on GitHub:</w:t>
      </w:r>
      <w:r>
        <w:rPr>
          <w:b w:val="0"/>
          <w:bCs w:val="0"/>
          <w:sz w:val="28"/>
          <w:szCs w:val="28"/>
        </w:rPr>
        <w:t xml:space="preserve"> </w:t>
      </w:r>
      <w:r w:rsidR="00B20572" w:rsidRPr="00B20572">
        <w:rPr>
          <w:b w:val="0"/>
          <w:bCs w:val="0"/>
          <w:sz w:val="28"/>
          <w:szCs w:val="28"/>
        </w:rPr>
        <w:t>https://github.com/Liucinda/ABM_clustering</w:t>
      </w:r>
    </w:p>
    <w:p w14:paraId="00C3536D" w14:textId="77777777" w:rsidR="00D93CFD" w:rsidRPr="00D93CFD" w:rsidRDefault="00D93CFD" w:rsidP="00AD3578">
      <w:pPr>
        <w:pStyle w:val="BodyText"/>
        <w:spacing w:before="9" w:after="240" w:line="360" w:lineRule="auto"/>
        <w:jc w:val="both"/>
        <w:rPr>
          <w:b w:val="0"/>
          <w:bCs w:val="0"/>
          <w:sz w:val="28"/>
          <w:szCs w:val="28"/>
        </w:rPr>
      </w:pPr>
    </w:p>
    <w:p w14:paraId="7ABE8C89" w14:textId="7B224F97" w:rsidR="0003654F" w:rsidRDefault="0003654F" w:rsidP="00AD3578">
      <w:pPr>
        <w:pStyle w:val="BodyText"/>
        <w:spacing w:before="9" w:after="240" w:line="360" w:lineRule="auto"/>
        <w:jc w:val="both"/>
        <w:rPr>
          <w:sz w:val="29"/>
        </w:rPr>
      </w:pPr>
    </w:p>
    <w:p w14:paraId="6E543C61" w14:textId="309D3E10" w:rsidR="0003654F" w:rsidRDefault="0003654F" w:rsidP="00AD3578">
      <w:pPr>
        <w:pStyle w:val="BodyText"/>
        <w:spacing w:before="9" w:after="240" w:line="360" w:lineRule="auto"/>
        <w:jc w:val="both"/>
        <w:rPr>
          <w:sz w:val="29"/>
        </w:rPr>
      </w:pPr>
    </w:p>
    <w:p w14:paraId="1B62CA26" w14:textId="37F1E195" w:rsidR="0003654F" w:rsidRDefault="0003654F" w:rsidP="00AD3578">
      <w:pPr>
        <w:pStyle w:val="BodyText"/>
        <w:spacing w:before="9" w:after="240" w:line="360" w:lineRule="auto"/>
        <w:jc w:val="both"/>
        <w:rPr>
          <w:sz w:val="29"/>
        </w:rPr>
      </w:pPr>
    </w:p>
    <w:p w14:paraId="5567D96F" w14:textId="0C0D5C08" w:rsidR="0003654F" w:rsidRDefault="0003654F" w:rsidP="00AD3578">
      <w:pPr>
        <w:pStyle w:val="BodyText"/>
        <w:spacing w:before="9" w:after="240" w:line="360" w:lineRule="auto"/>
        <w:jc w:val="both"/>
        <w:rPr>
          <w:sz w:val="29"/>
        </w:rPr>
      </w:pPr>
    </w:p>
    <w:p w14:paraId="7790572D" w14:textId="776D42FE" w:rsidR="0003654F" w:rsidRDefault="0003654F" w:rsidP="00AD3578">
      <w:pPr>
        <w:pStyle w:val="BodyText"/>
        <w:spacing w:before="9" w:after="240" w:line="360" w:lineRule="auto"/>
        <w:jc w:val="both"/>
        <w:rPr>
          <w:sz w:val="29"/>
        </w:rPr>
      </w:pPr>
    </w:p>
    <w:p w14:paraId="35B00EF9" w14:textId="3E3B344F" w:rsidR="0003654F" w:rsidRDefault="0003654F" w:rsidP="00AD3578">
      <w:pPr>
        <w:pStyle w:val="BodyText"/>
        <w:spacing w:before="9" w:after="240" w:line="360" w:lineRule="auto"/>
        <w:jc w:val="both"/>
        <w:rPr>
          <w:sz w:val="29"/>
        </w:rPr>
      </w:pPr>
    </w:p>
    <w:p w14:paraId="005289FA" w14:textId="7983F609" w:rsidR="0003654F" w:rsidRDefault="0003654F" w:rsidP="00AD3578">
      <w:pPr>
        <w:pStyle w:val="BodyText"/>
        <w:spacing w:before="9" w:after="240" w:line="360" w:lineRule="auto"/>
        <w:jc w:val="both"/>
        <w:rPr>
          <w:sz w:val="29"/>
        </w:rPr>
      </w:pPr>
    </w:p>
    <w:p w14:paraId="5682BCA4" w14:textId="708BD417" w:rsidR="0003654F" w:rsidRDefault="0003654F" w:rsidP="00AD3578">
      <w:pPr>
        <w:pStyle w:val="BodyText"/>
        <w:spacing w:before="9" w:after="240" w:line="360" w:lineRule="auto"/>
        <w:jc w:val="both"/>
        <w:rPr>
          <w:sz w:val="29"/>
        </w:rPr>
      </w:pPr>
    </w:p>
    <w:p w14:paraId="3F546181" w14:textId="232D621D" w:rsidR="0003654F" w:rsidRDefault="0003654F" w:rsidP="00AD3578">
      <w:pPr>
        <w:pStyle w:val="BodyText"/>
        <w:spacing w:before="9" w:after="240" w:line="360" w:lineRule="auto"/>
        <w:jc w:val="both"/>
        <w:rPr>
          <w:sz w:val="29"/>
        </w:rPr>
      </w:pPr>
    </w:p>
    <w:p w14:paraId="5A90A546" w14:textId="7A214438" w:rsidR="0003654F" w:rsidRDefault="0003654F" w:rsidP="00AD3578">
      <w:pPr>
        <w:pStyle w:val="BodyText"/>
        <w:spacing w:before="9" w:after="240" w:line="360" w:lineRule="auto"/>
        <w:jc w:val="both"/>
        <w:rPr>
          <w:sz w:val="29"/>
        </w:rPr>
      </w:pPr>
    </w:p>
    <w:sdt>
      <w:sdtPr>
        <w:rPr>
          <w:rFonts w:ascii="Times New Roman" w:eastAsia="Times New Roman" w:hAnsi="Times New Roman" w:cs="Times New Roman"/>
          <w:color w:val="auto"/>
          <w:sz w:val="28"/>
          <w:szCs w:val="28"/>
        </w:rPr>
        <w:id w:val="120277262"/>
        <w:docPartObj>
          <w:docPartGallery w:val="Table of Contents"/>
          <w:docPartUnique/>
        </w:docPartObj>
      </w:sdtPr>
      <w:sdtEndPr>
        <w:rPr>
          <w:b/>
          <w:bCs/>
          <w:noProof/>
        </w:rPr>
      </w:sdtEndPr>
      <w:sdtContent>
        <w:p w14:paraId="57C6E3C8" w14:textId="1DAE2780" w:rsidR="00BC4E41" w:rsidRPr="00BC4E41" w:rsidRDefault="00BC4E41" w:rsidP="00AD3578">
          <w:pPr>
            <w:pStyle w:val="TOCHeading"/>
            <w:spacing w:after="240" w:line="360" w:lineRule="auto"/>
            <w:jc w:val="both"/>
          </w:pPr>
          <w:r w:rsidRPr="00BC4E41">
            <w:t>Cont</w:t>
          </w:r>
          <w:r w:rsidR="000175B0">
            <w:t>e</w:t>
          </w:r>
          <w:r w:rsidRPr="00BC4E41">
            <w:t>nts</w:t>
          </w:r>
        </w:p>
        <w:p w14:paraId="0FDC91BE" w14:textId="6269968C" w:rsidR="00AB1308" w:rsidRDefault="00BC4E41">
          <w:pPr>
            <w:pStyle w:val="TOC1"/>
            <w:tabs>
              <w:tab w:val="right" w:leader="dot" w:pos="8495"/>
            </w:tabs>
            <w:rPr>
              <w:rFonts w:asciiTheme="minorHAnsi" w:eastAsiaTheme="minorEastAsia" w:hAnsiTheme="minorHAnsi" w:cstheme="minorBidi"/>
              <w:noProof/>
              <w:lang w:val="ru-RU" w:eastAsia="ru-RU"/>
            </w:rPr>
          </w:pPr>
          <w:r w:rsidRPr="00BC4E41">
            <w:rPr>
              <w:sz w:val="28"/>
              <w:szCs w:val="28"/>
            </w:rPr>
            <w:fldChar w:fldCharType="begin"/>
          </w:r>
          <w:r w:rsidRPr="00BC4E41">
            <w:rPr>
              <w:sz w:val="28"/>
              <w:szCs w:val="28"/>
            </w:rPr>
            <w:instrText xml:space="preserve"> TOC \o "1-3" \h \z \u </w:instrText>
          </w:r>
          <w:r w:rsidRPr="00BC4E41">
            <w:rPr>
              <w:sz w:val="28"/>
              <w:szCs w:val="28"/>
            </w:rPr>
            <w:fldChar w:fldCharType="separate"/>
          </w:r>
          <w:hyperlink w:anchor="_Toc106183315" w:history="1">
            <w:r w:rsidR="00AB1308" w:rsidRPr="00DD5CF1">
              <w:rPr>
                <w:rStyle w:val="Hyperlink"/>
                <w:rFonts w:eastAsiaTheme="majorEastAsia"/>
                <w:noProof/>
              </w:rPr>
              <w:t>Abstract</w:t>
            </w:r>
            <w:r w:rsidR="00AB1308">
              <w:rPr>
                <w:noProof/>
                <w:webHidden/>
              </w:rPr>
              <w:tab/>
            </w:r>
            <w:r w:rsidR="00AB1308">
              <w:rPr>
                <w:noProof/>
                <w:webHidden/>
              </w:rPr>
              <w:fldChar w:fldCharType="begin"/>
            </w:r>
            <w:r w:rsidR="00AB1308">
              <w:rPr>
                <w:noProof/>
                <w:webHidden/>
              </w:rPr>
              <w:instrText xml:space="preserve"> PAGEREF _Toc106183315 \h </w:instrText>
            </w:r>
            <w:r w:rsidR="00AB1308">
              <w:rPr>
                <w:noProof/>
                <w:webHidden/>
              </w:rPr>
            </w:r>
            <w:r w:rsidR="00AB1308">
              <w:rPr>
                <w:noProof/>
                <w:webHidden/>
              </w:rPr>
              <w:fldChar w:fldCharType="separate"/>
            </w:r>
            <w:r w:rsidR="00AB1308">
              <w:rPr>
                <w:noProof/>
                <w:webHidden/>
              </w:rPr>
              <w:t>2</w:t>
            </w:r>
            <w:r w:rsidR="00AB1308">
              <w:rPr>
                <w:noProof/>
                <w:webHidden/>
              </w:rPr>
              <w:fldChar w:fldCharType="end"/>
            </w:r>
          </w:hyperlink>
        </w:p>
        <w:p w14:paraId="1BCFDF92" w14:textId="3F760A6B"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16" w:history="1">
            <w:r w:rsidRPr="00DD5CF1">
              <w:rPr>
                <w:rStyle w:val="Hyperlink"/>
                <w:rFonts w:eastAsiaTheme="majorEastAsia"/>
                <w:noProof/>
              </w:rPr>
              <w:t>1.</w:t>
            </w:r>
            <w:r>
              <w:rPr>
                <w:rFonts w:asciiTheme="minorHAnsi" w:eastAsiaTheme="minorEastAsia" w:hAnsiTheme="minorHAnsi" w:cstheme="minorBidi"/>
                <w:noProof/>
                <w:lang w:val="ru-RU" w:eastAsia="ru-RU"/>
              </w:rPr>
              <w:tab/>
            </w:r>
            <w:r w:rsidRPr="00DD5CF1">
              <w:rPr>
                <w:rStyle w:val="Hyperlink"/>
                <w:rFonts w:eastAsiaTheme="majorEastAsia"/>
                <w:noProof/>
              </w:rPr>
              <w:t>Introduction</w:t>
            </w:r>
            <w:r>
              <w:rPr>
                <w:noProof/>
                <w:webHidden/>
              </w:rPr>
              <w:tab/>
            </w:r>
            <w:r>
              <w:rPr>
                <w:noProof/>
                <w:webHidden/>
              </w:rPr>
              <w:fldChar w:fldCharType="begin"/>
            </w:r>
            <w:r>
              <w:rPr>
                <w:noProof/>
                <w:webHidden/>
              </w:rPr>
              <w:instrText xml:space="preserve"> PAGEREF _Toc106183316 \h </w:instrText>
            </w:r>
            <w:r>
              <w:rPr>
                <w:noProof/>
                <w:webHidden/>
              </w:rPr>
            </w:r>
            <w:r>
              <w:rPr>
                <w:noProof/>
                <w:webHidden/>
              </w:rPr>
              <w:fldChar w:fldCharType="separate"/>
            </w:r>
            <w:r>
              <w:rPr>
                <w:noProof/>
                <w:webHidden/>
              </w:rPr>
              <w:t>4</w:t>
            </w:r>
            <w:r>
              <w:rPr>
                <w:noProof/>
                <w:webHidden/>
              </w:rPr>
              <w:fldChar w:fldCharType="end"/>
            </w:r>
          </w:hyperlink>
        </w:p>
        <w:p w14:paraId="10C0AAB3" w14:textId="51CD6725"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17" w:history="1">
            <w:r w:rsidRPr="00DD5CF1">
              <w:rPr>
                <w:rStyle w:val="Hyperlink"/>
                <w:rFonts w:eastAsiaTheme="majorEastAsia"/>
                <w:noProof/>
              </w:rPr>
              <w:t>1.1 Motivation</w:t>
            </w:r>
            <w:r>
              <w:rPr>
                <w:noProof/>
                <w:webHidden/>
              </w:rPr>
              <w:tab/>
            </w:r>
            <w:r>
              <w:rPr>
                <w:noProof/>
                <w:webHidden/>
              </w:rPr>
              <w:fldChar w:fldCharType="begin"/>
            </w:r>
            <w:r>
              <w:rPr>
                <w:noProof/>
                <w:webHidden/>
              </w:rPr>
              <w:instrText xml:space="preserve"> PAGEREF _Toc106183317 \h </w:instrText>
            </w:r>
            <w:r>
              <w:rPr>
                <w:noProof/>
                <w:webHidden/>
              </w:rPr>
            </w:r>
            <w:r>
              <w:rPr>
                <w:noProof/>
                <w:webHidden/>
              </w:rPr>
              <w:fldChar w:fldCharType="separate"/>
            </w:r>
            <w:r>
              <w:rPr>
                <w:noProof/>
                <w:webHidden/>
              </w:rPr>
              <w:t>4</w:t>
            </w:r>
            <w:r>
              <w:rPr>
                <w:noProof/>
                <w:webHidden/>
              </w:rPr>
              <w:fldChar w:fldCharType="end"/>
            </w:r>
          </w:hyperlink>
        </w:p>
        <w:p w14:paraId="4A615384" w14:textId="3156400F"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18" w:history="1">
            <w:r w:rsidRPr="00DD5CF1">
              <w:rPr>
                <w:rStyle w:val="Hyperlink"/>
                <w:rFonts w:eastAsiaTheme="majorEastAsia"/>
                <w:noProof/>
              </w:rPr>
              <w:t>1.2 Structure of the work</w:t>
            </w:r>
            <w:r>
              <w:rPr>
                <w:noProof/>
                <w:webHidden/>
              </w:rPr>
              <w:tab/>
            </w:r>
            <w:r>
              <w:rPr>
                <w:noProof/>
                <w:webHidden/>
              </w:rPr>
              <w:fldChar w:fldCharType="begin"/>
            </w:r>
            <w:r>
              <w:rPr>
                <w:noProof/>
                <w:webHidden/>
              </w:rPr>
              <w:instrText xml:space="preserve"> PAGEREF _Toc106183318 \h </w:instrText>
            </w:r>
            <w:r>
              <w:rPr>
                <w:noProof/>
                <w:webHidden/>
              </w:rPr>
            </w:r>
            <w:r>
              <w:rPr>
                <w:noProof/>
                <w:webHidden/>
              </w:rPr>
              <w:fldChar w:fldCharType="separate"/>
            </w:r>
            <w:r>
              <w:rPr>
                <w:noProof/>
                <w:webHidden/>
              </w:rPr>
              <w:t>4</w:t>
            </w:r>
            <w:r>
              <w:rPr>
                <w:noProof/>
                <w:webHidden/>
              </w:rPr>
              <w:fldChar w:fldCharType="end"/>
            </w:r>
          </w:hyperlink>
        </w:p>
        <w:p w14:paraId="12CDDB87" w14:textId="29C34EB2"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19" w:history="1">
            <w:r w:rsidRPr="00DD5CF1">
              <w:rPr>
                <w:rStyle w:val="Hyperlink"/>
                <w:rFonts w:eastAsiaTheme="majorEastAsia"/>
                <w:noProof/>
              </w:rPr>
              <w:t>2.</w:t>
            </w:r>
            <w:r>
              <w:rPr>
                <w:rFonts w:asciiTheme="minorHAnsi" w:eastAsiaTheme="minorEastAsia" w:hAnsiTheme="minorHAnsi" w:cstheme="minorBidi"/>
                <w:noProof/>
                <w:lang w:val="ru-RU" w:eastAsia="ru-RU"/>
              </w:rPr>
              <w:tab/>
            </w:r>
            <w:r w:rsidRPr="00DD5CF1">
              <w:rPr>
                <w:rStyle w:val="Hyperlink"/>
                <w:rFonts w:eastAsiaTheme="majorEastAsia"/>
                <w:noProof/>
              </w:rPr>
              <w:t>Financial market and trading algorithms</w:t>
            </w:r>
            <w:r>
              <w:rPr>
                <w:noProof/>
                <w:webHidden/>
              </w:rPr>
              <w:tab/>
            </w:r>
            <w:r>
              <w:rPr>
                <w:noProof/>
                <w:webHidden/>
              </w:rPr>
              <w:fldChar w:fldCharType="begin"/>
            </w:r>
            <w:r>
              <w:rPr>
                <w:noProof/>
                <w:webHidden/>
              </w:rPr>
              <w:instrText xml:space="preserve"> PAGEREF _Toc106183319 \h </w:instrText>
            </w:r>
            <w:r>
              <w:rPr>
                <w:noProof/>
                <w:webHidden/>
              </w:rPr>
            </w:r>
            <w:r>
              <w:rPr>
                <w:noProof/>
                <w:webHidden/>
              </w:rPr>
              <w:fldChar w:fldCharType="separate"/>
            </w:r>
            <w:r>
              <w:rPr>
                <w:noProof/>
                <w:webHidden/>
              </w:rPr>
              <w:t>5</w:t>
            </w:r>
            <w:r>
              <w:rPr>
                <w:noProof/>
                <w:webHidden/>
              </w:rPr>
              <w:fldChar w:fldCharType="end"/>
            </w:r>
          </w:hyperlink>
        </w:p>
        <w:p w14:paraId="7E6B8515" w14:textId="47E74248"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20" w:history="1">
            <w:r w:rsidRPr="00DD5CF1">
              <w:rPr>
                <w:rStyle w:val="Hyperlink"/>
                <w:rFonts w:eastAsiaTheme="majorEastAsia"/>
                <w:noProof/>
              </w:rPr>
              <w:t>3.</w:t>
            </w:r>
            <w:r>
              <w:rPr>
                <w:rFonts w:asciiTheme="minorHAnsi" w:eastAsiaTheme="minorEastAsia" w:hAnsiTheme="minorHAnsi" w:cstheme="minorBidi"/>
                <w:noProof/>
                <w:lang w:val="ru-RU" w:eastAsia="ru-RU"/>
              </w:rPr>
              <w:tab/>
            </w:r>
            <w:r w:rsidRPr="00DD5CF1">
              <w:rPr>
                <w:rStyle w:val="Hyperlink"/>
                <w:rFonts w:eastAsiaTheme="majorEastAsia"/>
                <w:noProof/>
              </w:rPr>
              <w:t>Agent-based modeling</w:t>
            </w:r>
            <w:r>
              <w:rPr>
                <w:noProof/>
                <w:webHidden/>
              </w:rPr>
              <w:tab/>
            </w:r>
            <w:r>
              <w:rPr>
                <w:noProof/>
                <w:webHidden/>
              </w:rPr>
              <w:fldChar w:fldCharType="begin"/>
            </w:r>
            <w:r>
              <w:rPr>
                <w:noProof/>
                <w:webHidden/>
              </w:rPr>
              <w:instrText xml:space="preserve"> PAGEREF _Toc106183320 \h </w:instrText>
            </w:r>
            <w:r>
              <w:rPr>
                <w:noProof/>
                <w:webHidden/>
              </w:rPr>
            </w:r>
            <w:r>
              <w:rPr>
                <w:noProof/>
                <w:webHidden/>
              </w:rPr>
              <w:fldChar w:fldCharType="separate"/>
            </w:r>
            <w:r>
              <w:rPr>
                <w:noProof/>
                <w:webHidden/>
              </w:rPr>
              <w:t>6</w:t>
            </w:r>
            <w:r>
              <w:rPr>
                <w:noProof/>
                <w:webHidden/>
              </w:rPr>
              <w:fldChar w:fldCharType="end"/>
            </w:r>
          </w:hyperlink>
        </w:p>
        <w:p w14:paraId="7DDD7BEC" w14:textId="4A001FD6"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21" w:history="1">
            <w:r w:rsidRPr="00DD5CF1">
              <w:rPr>
                <w:rStyle w:val="Hyperlink"/>
                <w:rFonts w:eastAsiaTheme="majorEastAsia"/>
                <w:noProof/>
              </w:rPr>
              <w:t>4.</w:t>
            </w:r>
            <w:r>
              <w:rPr>
                <w:rFonts w:asciiTheme="minorHAnsi" w:eastAsiaTheme="minorEastAsia" w:hAnsiTheme="minorHAnsi" w:cstheme="minorBidi"/>
                <w:noProof/>
                <w:lang w:val="ru-RU" w:eastAsia="ru-RU"/>
              </w:rPr>
              <w:tab/>
            </w:r>
            <w:r w:rsidRPr="00DD5CF1">
              <w:rPr>
                <w:rStyle w:val="Hyperlink"/>
                <w:rFonts w:eastAsiaTheme="majorEastAsia"/>
                <w:noProof/>
              </w:rPr>
              <w:t>Model architecture</w:t>
            </w:r>
            <w:r>
              <w:rPr>
                <w:noProof/>
                <w:webHidden/>
              </w:rPr>
              <w:tab/>
            </w:r>
            <w:r>
              <w:rPr>
                <w:noProof/>
                <w:webHidden/>
              </w:rPr>
              <w:fldChar w:fldCharType="begin"/>
            </w:r>
            <w:r>
              <w:rPr>
                <w:noProof/>
                <w:webHidden/>
              </w:rPr>
              <w:instrText xml:space="preserve"> PAGEREF _Toc106183321 \h </w:instrText>
            </w:r>
            <w:r>
              <w:rPr>
                <w:noProof/>
                <w:webHidden/>
              </w:rPr>
            </w:r>
            <w:r>
              <w:rPr>
                <w:noProof/>
                <w:webHidden/>
              </w:rPr>
              <w:fldChar w:fldCharType="separate"/>
            </w:r>
            <w:r>
              <w:rPr>
                <w:noProof/>
                <w:webHidden/>
              </w:rPr>
              <w:t>8</w:t>
            </w:r>
            <w:r>
              <w:rPr>
                <w:noProof/>
                <w:webHidden/>
              </w:rPr>
              <w:fldChar w:fldCharType="end"/>
            </w:r>
          </w:hyperlink>
        </w:p>
        <w:p w14:paraId="34E81255" w14:textId="2DED5D2C"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2" w:history="1">
            <w:r w:rsidRPr="00DD5CF1">
              <w:rPr>
                <w:rStyle w:val="Hyperlink"/>
                <w:rFonts w:eastAsiaTheme="majorEastAsia"/>
                <w:noProof/>
              </w:rPr>
              <w:t>3.1 Input parameters</w:t>
            </w:r>
            <w:r>
              <w:rPr>
                <w:noProof/>
                <w:webHidden/>
              </w:rPr>
              <w:tab/>
            </w:r>
            <w:r>
              <w:rPr>
                <w:noProof/>
                <w:webHidden/>
              </w:rPr>
              <w:fldChar w:fldCharType="begin"/>
            </w:r>
            <w:r>
              <w:rPr>
                <w:noProof/>
                <w:webHidden/>
              </w:rPr>
              <w:instrText xml:space="preserve"> PAGEREF _Toc106183322 \h </w:instrText>
            </w:r>
            <w:r>
              <w:rPr>
                <w:noProof/>
                <w:webHidden/>
              </w:rPr>
            </w:r>
            <w:r>
              <w:rPr>
                <w:noProof/>
                <w:webHidden/>
              </w:rPr>
              <w:fldChar w:fldCharType="separate"/>
            </w:r>
            <w:r>
              <w:rPr>
                <w:noProof/>
                <w:webHidden/>
              </w:rPr>
              <w:t>9</w:t>
            </w:r>
            <w:r>
              <w:rPr>
                <w:noProof/>
                <w:webHidden/>
              </w:rPr>
              <w:fldChar w:fldCharType="end"/>
            </w:r>
          </w:hyperlink>
        </w:p>
        <w:p w14:paraId="46141B9F" w14:textId="23FF6AD1"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3" w:history="1">
            <w:r w:rsidRPr="00DD5CF1">
              <w:rPr>
                <w:rStyle w:val="Hyperlink"/>
                <w:rFonts w:eastAsiaTheme="majorEastAsia"/>
                <w:noProof/>
              </w:rPr>
              <w:t>3.2 Procedure</w:t>
            </w:r>
            <w:r>
              <w:rPr>
                <w:noProof/>
                <w:webHidden/>
              </w:rPr>
              <w:tab/>
            </w:r>
            <w:r>
              <w:rPr>
                <w:noProof/>
                <w:webHidden/>
              </w:rPr>
              <w:fldChar w:fldCharType="begin"/>
            </w:r>
            <w:r>
              <w:rPr>
                <w:noProof/>
                <w:webHidden/>
              </w:rPr>
              <w:instrText xml:space="preserve"> PAGEREF _Toc106183323 \h </w:instrText>
            </w:r>
            <w:r>
              <w:rPr>
                <w:noProof/>
                <w:webHidden/>
              </w:rPr>
            </w:r>
            <w:r>
              <w:rPr>
                <w:noProof/>
                <w:webHidden/>
              </w:rPr>
              <w:fldChar w:fldCharType="separate"/>
            </w:r>
            <w:r>
              <w:rPr>
                <w:noProof/>
                <w:webHidden/>
              </w:rPr>
              <w:t>11</w:t>
            </w:r>
            <w:r>
              <w:rPr>
                <w:noProof/>
                <w:webHidden/>
              </w:rPr>
              <w:fldChar w:fldCharType="end"/>
            </w:r>
          </w:hyperlink>
        </w:p>
        <w:p w14:paraId="0C748D50" w14:textId="69C0811C"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4" w:history="1">
            <w:r w:rsidRPr="00DD5CF1">
              <w:rPr>
                <w:rStyle w:val="Hyperlink"/>
                <w:rFonts w:eastAsiaTheme="majorEastAsia"/>
                <w:noProof/>
              </w:rPr>
              <w:t>3.3 Running module</w:t>
            </w:r>
            <w:r>
              <w:rPr>
                <w:noProof/>
                <w:webHidden/>
              </w:rPr>
              <w:tab/>
            </w:r>
            <w:r>
              <w:rPr>
                <w:noProof/>
                <w:webHidden/>
              </w:rPr>
              <w:fldChar w:fldCharType="begin"/>
            </w:r>
            <w:r>
              <w:rPr>
                <w:noProof/>
                <w:webHidden/>
              </w:rPr>
              <w:instrText xml:space="preserve"> PAGEREF _Toc106183324 \h </w:instrText>
            </w:r>
            <w:r>
              <w:rPr>
                <w:noProof/>
                <w:webHidden/>
              </w:rPr>
            </w:r>
            <w:r>
              <w:rPr>
                <w:noProof/>
                <w:webHidden/>
              </w:rPr>
              <w:fldChar w:fldCharType="separate"/>
            </w:r>
            <w:r>
              <w:rPr>
                <w:noProof/>
                <w:webHidden/>
              </w:rPr>
              <w:t>11</w:t>
            </w:r>
            <w:r>
              <w:rPr>
                <w:noProof/>
                <w:webHidden/>
              </w:rPr>
              <w:fldChar w:fldCharType="end"/>
            </w:r>
          </w:hyperlink>
        </w:p>
        <w:p w14:paraId="6E5DF4C6" w14:textId="18B6840E"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5" w:history="1">
            <w:r w:rsidRPr="00DD5CF1">
              <w:rPr>
                <w:rStyle w:val="Hyperlink"/>
                <w:rFonts w:eastAsiaTheme="majorEastAsia"/>
                <w:noProof/>
              </w:rPr>
              <w:t>4.1 Market maker algorithm</w:t>
            </w:r>
            <w:r>
              <w:rPr>
                <w:noProof/>
                <w:webHidden/>
              </w:rPr>
              <w:tab/>
            </w:r>
            <w:r>
              <w:rPr>
                <w:noProof/>
                <w:webHidden/>
              </w:rPr>
              <w:fldChar w:fldCharType="begin"/>
            </w:r>
            <w:r>
              <w:rPr>
                <w:noProof/>
                <w:webHidden/>
              </w:rPr>
              <w:instrText xml:space="preserve"> PAGEREF _Toc106183325 \h </w:instrText>
            </w:r>
            <w:r>
              <w:rPr>
                <w:noProof/>
                <w:webHidden/>
              </w:rPr>
            </w:r>
            <w:r>
              <w:rPr>
                <w:noProof/>
                <w:webHidden/>
              </w:rPr>
              <w:fldChar w:fldCharType="separate"/>
            </w:r>
            <w:r>
              <w:rPr>
                <w:noProof/>
                <w:webHidden/>
              </w:rPr>
              <w:t>14</w:t>
            </w:r>
            <w:r>
              <w:rPr>
                <w:noProof/>
                <w:webHidden/>
              </w:rPr>
              <w:fldChar w:fldCharType="end"/>
            </w:r>
          </w:hyperlink>
        </w:p>
        <w:p w14:paraId="25845168" w14:textId="4D547C7C"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6" w:history="1">
            <w:r w:rsidRPr="00DD5CF1">
              <w:rPr>
                <w:rStyle w:val="Hyperlink"/>
                <w:rFonts w:eastAsiaTheme="majorEastAsia"/>
                <w:noProof/>
              </w:rPr>
              <w:t>4.2 Noise traders’ behavior</w:t>
            </w:r>
            <w:r>
              <w:rPr>
                <w:noProof/>
                <w:webHidden/>
              </w:rPr>
              <w:tab/>
            </w:r>
            <w:r>
              <w:rPr>
                <w:noProof/>
                <w:webHidden/>
              </w:rPr>
              <w:fldChar w:fldCharType="begin"/>
            </w:r>
            <w:r>
              <w:rPr>
                <w:noProof/>
                <w:webHidden/>
              </w:rPr>
              <w:instrText xml:space="preserve"> PAGEREF _Toc106183326 \h </w:instrText>
            </w:r>
            <w:r>
              <w:rPr>
                <w:noProof/>
                <w:webHidden/>
              </w:rPr>
            </w:r>
            <w:r>
              <w:rPr>
                <w:noProof/>
                <w:webHidden/>
              </w:rPr>
              <w:fldChar w:fldCharType="separate"/>
            </w:r>
            <w:r>
              <w:rPr>
                <w:noProof/>
                <w:webHidden/>
              </w:rPr>
              <w:t>15</w:t>
            </w:r>
            <w:r>
              <w:rPr>
                <w:noProof/>
                <w:webHidden/>
              </w:rPr>
              <w:fldChar w:fldCharType="end"/>
            </w:r>
          </w:hyperlink>
        </w:p>
        <w:p w14:paraId="6033D7D3" w14:textId="369CD2E0"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7" w:history="1">
            <w:r w:rsidRPr="00DD5CF1">
              <w:rPr>
                <w:rStyle w:val="Hyperlink"/>
                <w:rFonts w:eastAsiaTheme="majorEastAsia"/>
                <w:noProof/>
              </w:rPr>
              <w:t>4.3 High frequency traders algorithm</w:t>
            </w:r>
            <w:r>
              <w:rPr>
                <w:noProof/>
                <w:webHidden/>
              </w:rPr>
              <w:tab/>
            </w:r>
            <w:r>
              <w:rPr>
                <w:noProof/>
                <w:webHidden/>
              </w:rPr>
              <w:fldChar w:fldCharType="begin"/>
            </w:r>
            <w:r>
              <w:rPr>
                <w:noProof/>
                <w:webHidden/>
              </w:rPr>
              <w:instrText xml:space="preserve"> PAGEREF _Toc106183327 \h </w:instrText>
            </w:r>
            <w:r>
              <w:rPr>
                <w:noProof/>
                <w:webHidden/>
              </w:rPr>
            </w:r>
            <w:r>
              <w:rPr>
                <w:noProof/>
                <w:webHidden/>
              </w:rPr>
              <w:fldChar w:fldCharType="separate"/>
            </w:r>
            <w:r>
              <w:rPr>
                <w:noProof/>
                <w:webHidden/>
              </w:rPr>
              <w:t>15</w:t>
            </w:r>
            <w:r>
              <w:rPr>
                <w:noProof/>
                <w:webHidden/>
              </w:rPr>
              <w:fldChar w:fldCharType="end"/>
            </w:r>
          </w:hyperlink>
        </w:p>
        <w:p w14:paraId="3FEB99B6" w14:textId="4005383B"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8" w:history="1">
            <w:r w:rsidRPr="00DD5CF1">
              <w:rPr>
                <w:rStyle w:val="Hyperlink"/>
                <w:rFonts w:eastAsiaTheme="majorEastAsia"/>
                <w:noProof/>
              </w:rPr>
              <w:t>4.4 Long-term strategy agent’s algorithm</w:t>
            </w:r>
            <w:r>
              <w:rPr>
                <w:noProof/>
                <w:webHidden/>
              </w:rPr>
              <w:tab/>
            </w:r>
            <w:r>
              <w:rPr>
                <w:noProof/>
                <w:webHidden/>
              </w:rPr>
              <w:fldChar w:fldCharType="begin"/>
            </w:r>
            <w:r>
              <w:rPr>
                <w:noProof/>
                <w:webHidden/>
              </w:rPr>
              <w:instrText xml:space="preserve"> PAGEREF _Toc106183328 \h </w:instrText>
            </w:r>
            <w:r>
              <w:rPr>
                <w:noProof/>
                <w:webHidden/>
              </w:rPr>
            </w:r>
            <w:r>
              <w:rPr>
                <w:noProof/>
                <w:webHidden/>
              </w:rPr>
              <w:fldChar w:fldCharType="separate"/>
            </w:r>
            <w:r>
              <w:rPr>
                <w:noProof/>
                <w:webHidden/>
              </w:rPr>
              <w:t>16</w:t>
            </w:r>
            <w:r>
              <w:rPr>
                <w:noProof/>
                <w:webHidden/>
              </w:rPr>
              <w:fldChar w:fldCharType="end"/>
            </w:r>
          </w:hyperlink>
        </w:p>
        <w:p w14:paraId="4C74AFB6" w14:textId="634C4F27"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29" w:history="1">
            <w:r w:rsidRPr="00DD5CF1">
              <w:rPr>
                <w:rStyle w:val="Hyperlink"/>
                <w:rFonts w:eastAsiaTheme="majorEastAsia"/>
                <w:noProof/>
              </w:rPr>
              <w:t>4.5 Launch modes</w:t>
            </w:r>
            <w:r>
              <w:rPr>
                <w:noProof/>
                <w:webHidden/>
              </w:rPr>
              <w:tab/>
            </w:r>
            <w:r>
              <w:rPr>
                <w:noProof/>
                <w:webHidden/>
              </w:rPr>
              <w:fldChar w:fldCharType="begin"/>
            </w:r>
            <w:r>
              <w:rPr>
                <w:noProof/>
                <w:webHidden/>
              </w:rPr>
              <w:instrText xml:space="preserve"> PAGEREF _Toc106183329 \h </w:instrText>
            </w:r>
            <w:r>
              <w:rPr>
                <w:noProof/>
                <w:webHidden/>
              </w:rPr>
            </w:r>
            <w:r>
              <w:rPr>
                <w:noProof/>
                <w:webHidden/>
              </w:rPr>
              <w:fldChar w:fldCharType="separate"/>
            </w:r>
            <w:r>
              <w:rPr>
                <w:noProof/>
                <w:webHidden/>
              </w:rPr>
              <w:t>16</w:t>
            </w:r>
            <w:r>
              <w:rPr>
                <w:noProof/>
                <w:webHidden/>
              </w:rPr>
              <w:fldChar w:fldCharType="end"/>
            </w:r>
          </w:hyperlink>
        </w:p>
        <w:p w14:paraId="3385B5BB" w14:textId="515E9E3A"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30" w:history="1">
            <w:r w:rsidRPr="00DD5CF1">
              <w:rPr>
                <w:rStyle w:val="Hyperlink"/>
                <w:rFonts w:eastAsiaTheme="majorEastAsia"/>
                <w:noProof/>
              </w:rPr>
              <w:t>5.</w:t>
            </w:r>
            <w:r>
              <w:rPr>
                <w:rFonts w:asciiTheme="minorHAnsi" w:eastAsiaTheme="minorEastAsia" w:hAnsiTheme="minorHAnsi" w:cstheme="minorBidi"/>
                <w:noProof/>
                <w:lang w:val="ru-RU" w:eastAsia="ru-RU"/>
              </w:rPr>
              <w:tab/>
            </w:r>
            <w:r w:rsidRPr="00DD5CF1">
              <w:rPr>
                <w:rStyle w:val="Hyperlink"/>
                <w:rFonts w:eastAsiaTheme="majorEastAsia"/>
                <w:noProof/>
              </w:rPr>
              <w:t>Sensitivity analysis</w:t>
            </w:r>
            <w:r>
              <w:rPr>
                <w:noProof/>
                <w:webHidden/>
              </w:rPr>
              <w:tab/>
            </w:r>
            <w:r>
              <w:rPr>
                <w:noProof/>
                <w:webHidden/>
              </w:rPr>
              <w:fldChar w:fldCharType="begin"/>
            </w:r>
            <w:r>
              <w:rPr>
                <w:noProof/>
                <w:webHidden/>
              </w:rPr>
              <w:instrText xml:space="preserve"> PAGEREF _Toc106183330 \h </w:instrText>
            </w:r>
            <w:r>
              <w:rPr>
                <w:noProof/>
                <w:webHidden/>
              </w:rPr>
            </w:r>
            <w:r>
              <w:rPr>
                <w:noProof/>
                <w:webHidden/>
              </w:rPr>
              <w:fldChar w:fldCharType="separate"/>
            </w:r>
            <w:r>
              <w:rPr>
                <w:noProof/>
                <w:webHidden/>
              </w:rPr>
              <w:t>17</w:t>
            </w:r>
            <w:r>
              <w:rPr>
                <w:noProof/>
                <w:webHidden/>
              </w:rPr>
              <w:fldChar w:fldCharType="end"/>
            </w:r>
          </w:hyperlink>
        </w:p>
        <w:p w14:paraId="2B998DE4" w14:textId="304026EC" w:rsidR="00AB1308" w:rsidRDefault="00AB1308">
          <w:pPr>
            <w:pStyle w:val="TOC1"/>
            <w:tabs>
              <w:tab w:val="left" w:pos="440"/>
              <w:tab w:val="right" w:leader="dot" w:pos="8495"/>
            </w:tabs>
            <w:rPr>
              <w:rFonts w:asciiTheme="minorHAnsi" w:eastAsiaTheme="minorEastAsia" w:hAnsiTheme="minorHAnsi" w:cstheme="minorBidi"/>
              <w:noProof/>
              <w:lang w:val="ru-RU" w:eastAsia="ru-RU"/>
            </w:rPr>
          </w:pPr>
          <w:hyperlink w:anchor="_Toc106183331" w:history="1">
            <w:r w:rsidRPr="00DD5CF1">
              <w:rPr>
                <w:rStyle w:val="Hyperlink"/>
                <w:rFonts w:eastAsiaTheme="majorEastAsia"/>
                <w:noProof/>
              </w:rPr>
              <w:t>6.</w:t>
            </w:r>
            <w:r>
              <w:rPr>
                <w:rFonts w:asciiTheme="minorHAnsi" w:eastAsiaTheme="minorEastAsia" w:hAnsiTheme="minorHAnsi" w:cstheme="minorBidi"/>
                <w:noProof/>
                <w:lang w:val="ru-RU" w:eastAsia="ru-RU"/>
              </w:rPr>
              <w:tab/>
            </w:r>
            <w:r w:rsidRPr="00DD5CF1">
              <w:rPr>
                <w:rStyle w:val="Hyperlink"/>
                <w:rFonts w:eastAsiaTheme="majorEastAsia"/>
                <w:noProof/>
              </w:rPr>
              <w:t>Time series clustering</w:t>
            </w:r>
            <w:r>
              <w:rPr>
                <w:noProof/>
                <w:webHidden/>
              </w:rPr>
              <w:tab/>
            </w:r>
            <w:r>
              <w:rPr>
                <w:noProof/>
                <w:webHidden/>
              </w:rPr>
              <w:fldChar w:fldCharType="begin"/>
            </w:r>
            <w:r>
              <w:rPr>
                <w:noProof/>
                <w:webHidden/>
              </w:rPr>
              <w:instrText xml:space="preserve"> PAGEREF _Toc106183331 \h </w:instrText>
            </w:r>
            <w:r>
              <w:rPr>
                <w:noProof/>
                <w:webHidden/>
              </w:rPr>
            </w:r>
            <w:r>
              <w:rPr>
                <w:noProof/>
                <w:webHidden/>
              </w:rPr>
              <w:fldChar w:fldCharType="separate"/>
            </w:r>
            <w:r>
              <w:rPr>
                <w:noProof/>
                <w:webHidden/>
              </w:rPr>
              <w:t>21</w:t>
            </w:r>
            <w:r>
              <w:rPr>
                <w:noProof/>
                <w:webHidden/>
              </w:rPr>
              <w:fldChar w:fldCharType="end"/>
            </w:r>
          </w:hyperlink>
        </w:p>
        <w:p w14:paraId="3CE53E31" w14:textId="081A27DD"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32" w:history="1">
            <w:r w:rsidRPr="00DD5CF1">
              <w:rPr>
                <w:rStyle w:val="Hyperlink"/>
                <w:rFonts w:eastAsiaTheme="majorEastAsia"/>
                <w:noProof/>
              </w:rPr>
              <w:t>6.1 K-Means clustering</w:t>
            </w:r>
            <w:r>
              <w:rPr>
                <w:noProof/>
                <w:webHidden/>
              </w:rPr>
              <w:tab/>
            </w:r>
            <w:r>
              <w:rPr>
                <w:noProof/>
                <w:webHidden/>
              </w:rPr>
              <w:fldChar w:fldCharType="begin"/>
            </w:r>
            <w:r>
              <w:rPr>
                <w:noProof/>
                <w:webHidden/>
              </w:rPr>
              <w:instrText xml:space="preserve"> PAGEREF _Toc106183332 \h </w:instrText>
            </w:r>
            <w:r>
              <w:rPr>
                <w:noProof/>
                <w:webHidden/>
              </w:rPr>
            </w:r>
            <w:r>
              <w:rPr>
                <w:noProof/>
                <w:webHidden/>
              </w:rPr>
              <w:fldChar w:fldCharType="separate"/>
            </w:r>
            <w:r>
              <w:rPr>
                <w:noProof/>
                <w:webHidden/>
              </w:rPr>
              <w:t>25</w:t>
            </w:r>
            <w:r>
              <w:rPr>
                <w:noProof/>
                <w:webHidden/>
              </w:rPr>
              <w:fldChar w:fldCharType="end"/>
            </w:r>
          </w:hyperlink>
        </w:p>
        <w:p w14:paraId="418FB9E3" w14:textId="66C0710D"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33" w:history="1">
            <w:r w:rsidRPr="00DD5CF1">
              <w:rPr>
                <w:rStyle w:val="Hyperlink"/>
                <w:rFonts w:eastAsiaTheme="majorEastAsia"/>
                <w:noProof/>
              </w:rPr>
              <w:t>6.2 Clustering using principal component analysis</w:t>
            </w:r>
            <w:r>
              <w:rPr>
                <w:noProof/>
                <w:webHidden/>
              </w:rPr>
              <w:tab/>
            </w:r>
            <w:r>
              <w:rPr>
                <w:noProof/>
                <w:webHidden/>
              </w:rPr>
              <w:fldChar w:fldCharType="begin"/>
            </w:r>
            <w:r>
              <w:rPr>
                <w:noProof/>
                <w:webHidden/>
              </w:rPr>
              <w:instrText xml:space="preserve"> PAGEREF _Toc106183333 \h </w:instrText>
            </w:r>
            <w:r>
              <w:rPr>
                <w:noProof/>
                <w:webHidden/>
              </w:rPr>
            </w:r>
            <w:r>
              <w:rPr>
                <w:noProof/>
                <w:webHidden/>
              </w:rPr>
              <w:fldChar w:fldCharType="separate"/>
            </w:r>
            <w:r>
              <w:rPr>
                <w:noProof/>
                <w:webHidden/>
              </w:rPr>
              <w:t>29</w:t>
            </w:r>
            <w:r>
              <w:rPr>
                <w:noProof/>
                <w:webHidden/>
              </w:rPr>
              <w:fldChar w:fldCharType="end"/>
            </w:r>
          </w:hyperlink>
        </w:p>
        <w:p w14:paraId="41DB1C5F" w14:textId="4C1A5D12" w:rsidR="00AB1308" w:rsidRDefault="00AB1308">
          <w:pPr>
            <w:pStyle w:val="TOC2"/>
            <w:tabs>
              <w:tab w:val="right" w:leader="dot" w:pos="8495"/>
            </w:tabs>
            <w:rPr>
              <w:rFonts w:asciiTheme="minorHAnsi" w:eastAsiaTheme="minorEastAsia" w:hAnsiTheme="minorHAnsi" w:cstheme="minorBidi"/>
              <w:noProof/>
              <w:lang w:val="ru-RU" w:eastAsia="ru-RU"/>
            </w:rPr>
          </w:pPr>
          <w:hyperlink w:anchor="_Toc106183334" w:history="1">
            <w:r w:rsidRPr="00DD5CF1">
              <w:rPr>
                <w:rStyle w:val="Hyperlink"/>
                <w:rFonts w:eastAsiaTheme="majorEastAsia"/>
                <w:noProof/>
              </w:rPr>
              <w:t>6.3 MiniSom clustering</w:t>
            </w:r>
            <w:r>
              <w:rPr>
                <w:noProof/>
                <w:webHidden/>
              </w:rPr>
              <w:tab/>
            </w:r>
            <w:r>
              <w:rPr>
                <w:noProof/>
                <w:webHidden/>
              </w:rPr>
              <w:fldChar w:fldCharType="begin"/>
            </w:r>
            <w:r>
              <w:rPr>
                <w:noProof/>
                <w:webHidden/>
              </w:rPr>
              <w:instrText xml:space="preserve"> PAGEREF _Toc106183334 \h </w:instrText>
            </w:r>
            <w:r>
              <w:rPr>
                <w:noProof/>
                <w:webHidden/>
              </w:rPr>
            </w:r>
            <w:r>
              <w:rPr>
                <w:noProof/>
                <w:webHidden/>
              </w:rPr>
              <w:fldChar w:fldCharType="separate"/>
            </w:r>
            <w:r>
              <w:rPr>
                <w:noProof/>
                <w:webHidden/>
              </w:rPr>
              <w:t>30</w:t>
            </w:r>
            <w:r>
              <w:rPr>
                <w:noProof/>
                <w:webHidden/>
              </w:rPr>
              <w:fldChar w:fldCharType="end"/>
            </w:r>
          </w:hyperlink>
        </w:p>
        <w:p w14:paraId="0DDC395D" w14:textId="780942B8" w:rsidR="00AB1308" w:rsidRDefault="00AB1308">
          <w:pPr>
            <w:pStyle w:val="TOC1"/>
            <w:tabs>
              <w:tab w:val="right" w:leader="dot" w:pos="8495"/>
            </w:tabs>
            <w:rPr>
              <w:rFonts w:asciiTheme="minorHAnsi" w:eastAsiaTheme="minorEastAsia" w:hAnsiTheme="minorHAnsi" w:cstheme="minorBidi"/>
              <w:noProof/>
              <w:lang w:val="ru-RU" w:eastAsia="ru-RU"/>
            </w:rPr>
          </w:pPr>
          <w:hyperlink w:anchor="_Toc106183335" w:history="1">
            <w:r w:rsidRPr="00DD5CF1">
              <w:rPr>
                <w:rStyle w:val="Hyperlink"/>
                <w:rFonts w:eastAsiaTheme="majorEastAsia"/>
                <w:noProof/>
              </w:rPr>
              <w:t>7. Conclusion</w:t>
            </w:r>
            <w:r>
              <w:rPr>
                <w:noProof/>
                <w:webHidden/>
              </w:rPr>
              <w:tab/>
            </w:r>
            <w:r>
              <w:rPr>
                <w:noProof/>
                <w:webHidden/>
              </w:rPr>
              <w:fldChar w:fldCharType="begin"/>
            </w:r>
            <w:r>
              <w:rPr>
                <w:noProof/>
                <w:webHidden/>
              </w:rPr>
              <w:instrText xml:space="preserve"> PAGEREF _Toc106183335 \h </w:instrText>
            </w:r>
            <w:r>
              <w:rPr>
                <w:noProof/>
                <w:webHidden/>
              </w:rPr>
            </w:r>
            <w:r>
              <w:rPr>
                <w:noProof/>
                <w:webHidden/>
              </w:rPr>
              <w:fldChar w:fldCharType="separate"/>
            </w:r>
            <w:r>
              <w:rPr>
                <w:noProof/>
                <w:webHidden/>
              </w:rPr>
              <w:t>32</w:t>
            </w:r>
            <w:r>
              <w:rPr>
                <w:noProof/>
                <w:webHidden/>
              </w:rPr>
              <w:fldChar w:fldCharType="end"/>
            </w:r>
          </w:hyperlink>
        </w:p>
        <w:p w14:paraId="549157E3" w14:textId="12F995F5" w:rsidR="00AB1308" w:rsidRDefault="00AB1308">
          <w:pPr>
            <w:pStyle w:val="TOC1"/>
            <w:tabs>
              <w:tab w:val="right" w:leader="dot" w:pos="8495"/>
            </w:tabs>
            <w:rPr>
              <w:rFonts w:asciiTheme="minorHAnsi" w:eastAsiaTheme="minorEastAsia" w:hAnsiTheme="minorHAnsi" w:cstheme="minorBidi"/>
              <w:noProof/>
              <w:lang w:val="ru-RU" w:eastAsia="ru-RU"/>
            </w:rPr>
          </w:pPr>
          <w:hyperlink w:anchor="_Toc106183336" w:history="1">
            <w:r w:rsidRPr="00DD5CF1">
              <w:rPr>
                <w:rStyle w:val="Hyperlink"/>
                <w:rFonts w:eastAsiaTheme="majorEastAsia"/>
                <w:noProof/>
              </w:rPr>
              <w:t>8. Future work</w:t>
            </w:r>
            <w:r>
              <w:rPr>
                <w:noProof/>
                <w:webHidden/>
              </w:rPr>
              <w:tab/>
            </w:r>
            <w:r>
              <w:rPr>
                <w:noProof/>
                <w:webHidden/>
              </w:rPr>
              <w:fldChar w:fldCharType="begin"/>
            </w:r>
            <w:r>
              <w:rPr>
                <w:noProof/>
                <w:webHidden/>
              </w:rPr>
              <w:instrText xml:space="preserve"> PAGEREF _Toc106183336 \h </w:instrText>
            </w:r>
            <w:r>
              <w:rPr>
                <w:noProof/>
                <w:webHidden/>
              </w:rPr>
            </w:r>
            <w:r>
              <w:rPr>
                <w:noProof/>
                <w:webHidden/>
              </w:rPr>
              <w:fldChar w:fldCharType="separate"/>
            </w:r>
            <w:r>
              <w:rPr>
                <w:noProof/>
                <w:webHidden/>
              </w:rPr>
              <w:t>32</w:t>
            </w:r>
            <w:r>
              <w:rPr>
                <w:noProof/>
                <w:webHidden/>
              </w:rPr>
              <w:fldChar w:fldCharType="end"/>
            </w:r>
          </w:hyperlink>
        </w:p>
        <w:p w14:paraId="66E574A8" w14:textId="18F7B852" w:rsidR="00AB1308" w:rsidRDefault="00AB1308">
          <w:pPr>
            <w:pStyle w:val="TOC1"/>
            <w:tabs>
              <w:tab w:val="right" w:leader="dot" w:pos="8495"/>
            </w:tabs>
            <w:rPr>
              <w:rFonts w:asciiTheme="minorHAnsi" w:eastAsiaTheme="minorEastAsia" w:hAnsiTheme="minorHAnsi" w:cstheme="minorBidi"/>
              <w:noProof/>
              <w:lang w:val="ru-RU" w:eastAsia="ru-RU"/>
            </w:rPr>
          </w:pPr>
          <w:hyperlink w:anchor="_Toc106183337" w:history="1">
            <w:r w:rsidRPr="00DD5CF1">
              <w:rPr>
                <w:rStyle w:val="Hyperlink"/>
                <w:rFonts w:eastAsiaTheme="majorEastAsia"/>
                <w:noProof/>
              </w:rPr>
              <w:t>9. References</w:t>
            </w:r>
            <w:r>
              <w:rPr>
                <w:noProof/>
                <w:webHidden/>
              </w:rPr>
              <w:tab/>
            </w:r>
            <w:r>
              <w:rPr>
                <w:noProof/>
                <w:webHidden/>
              </w:rPr>
              <w:fldChar w:fldCharType="begin"/>
            </w:r>
            <w:r>
              <w:rPr>
                <w:noProof/>
                <w:webHidden/>
              </w:rPr>
              <w:instrText xml:space="preserve"> PAGEREF _Toc106183337 \h </w:instrText>
            </w:r>
            <w:r>
              <w:rPr>
                <w:noProof/>
                <w:webHidden/>
              </w:rPr>
            </w:r>
            <w:r>
              <w:rPr>
                <w:noProof/>
                <w:webHidden/>
              </w:rPr>
              <w:fldChar w:fldCharType="separate"/>
            </w:r>
            <w:r>
              <w:rPr>
                <w:noProof/>
                <w:webHidden/>
              </w:rPr>
              <w:t>33</w:t>
            </w:r>
            <w:r>
              <w:rPr>
                <w:noProof/>
                <w:webHidden/>
              </w:rPr>
              <w:fldChar w:fldCharType="end"/>
            </w:r>
          </w:hyperlink>
        </w:p>
        <w:p w14:paraId="0BB93F08" w14:textId="599BD427" w:rsidR="00AB1308" w:rsidRDefault="00AB1308">
          <w:pPr>
            <w:pStyle w:val="TOC1"/>
            <w:tabs>
              <w:tab w:val="right" w:leader="dot" w:pos="8495"/>
            </w:tabs>
            <w:rPr>
              <w:rFonts w:asciiTheme="minorHAnsi" w:eastAsiaTheme="minorEastAsia" w:hAnsiTheme="minorHAnsi" w:cstheme="minorBidi"/>
              <w:noProof/>
              <w:lang w:val="ru-RU" w:eastAsia="ru-RU"/>
            </w:rPr>
          </w:pPr>
          <w:hyperlink w:anchor="_Toc106183338" w:history="1">
            <w:r w:rsidRPr="00DD5CF1">
              <w:rPr>
                <w:rStyle w:val="Hyperlink"/>
                <w:rFonts w:eastAsiaTheme="majorEastAsia"/>
                <w:noProof/>
              </w:rPr>
              <w:t>Appendix</w:t>
            </w:r>
            <w:r>
              <w:rPr>
                <w:noProof/>
                <w:webHidden/>
              </w:rPr>
              <w:tab/>
            </w:r>
            <w:r>
              <w:rPr>
                <w:noProof/>
                <w:webHidden/>
              </w:rPr>
              <w:fldChar w:fldCharType="begin"/>
            </w:r>
            <w:r>
              <w:rPr>
                <w:noProof/>
                <w:webHidden/>
              </w:rPr>
              <w:instrText xml:space="preserve"> PAGEREF _Toc106183338 \h </w:instrText>
            </w:r>
            <w:r>
              <w:rPr>
                <w:noProof/>
                <w:webHidden/>
              </w:rPr>
            </w:r>
            <w:r>
              <w:rPr>
                <w:noProof/>
                <w:webHidden/>
              </w:rPr>
              <w:fldChar w:fldCharType="separate"/>
            </w:r>
            <w:r>
              <w:rPr>
                <w:noProof/>
                <w:webHidden/>
              </w:rPr>
              <w:t>36</w:t>
            </w:r>
            <w:r>
              <w:rPr>
                <w:noProof/>
                <w:webHidden/>
              </w:rPr>
              <w:fldChar w:fldCharType="end"/>
            </w:r>
          </w:hyperlink>
        </w:p>
        <w:p w14:paraId="041D4D05" w14:textId="5CB3BBE5" w:rsidR="00BC4E41" w:rsidRPr="00BC4E41" w:rsidRDefault="00BC4E41" w:rsidP="00AD3578">
          <w:pPr>
            <w:spacing w:after="240" w:line="360" w:lineRule="auto"/>
            <w:jc w:val="both"/>
            <w:rPr>
              <w:sz w:val="28"/>
              <w:szCs w:val="28"/>
            </w:rPr>
          </w:pPr>
          <w:r w:rsidRPr="00BC4E41">
            <w:rPr>
              <w:b/>
              <w:bCs/>
              <w:noProof/>
              <w:sz w:val="28"/>
              <w:szCs w:val="28"/>
            </w:rPr>
            <w:fldChar w:fldCharType="end"/>
          </w:r>
        </w:p>
      </w:sdtContent>
    </w:sdt>
    <w:p w14:paraId="694317B8" w14:textId="3DC692F4" w:rsidR="0003654F" w:rsidRPr="00BC4E41" w:rsidRDefault="0003654F" w:rsidP="00AD3578">
      <w:pPr>
        <w:pStyle w:val="Heading1"/>
        <w:spacing w:after="240" w:line="360" w:lineRule="auto"/>
        <w:jc w:val="both"/>
        <w:rPr>
          <w:sz w:val="28"/>
          <w:szCs w:val="28"/>
        </w:rPr>
      </w:pPr>
    </w:p>
    <w:p w14:paraId="7E432051" w14:textId="77777777" w:rsidR="0091212B" w:rsidRPr="0091212B" w:rsidRDefault="0091212B" w:rsidP="00AD3578">
      <w:pPr>
        <w:pStyle w:val="BodyText"/>
        <w:spacing w:before="9" w:after="240" w:line="360" w:lineRule="auto"/>
        <w:jc w:val="both"/>
        <w:rPr>
          <w:sz w:val="32"/>
          <w:szCs w:val="28"/>
        </w:rPr>
      </w:pPr>
    </w:p>
    <w:p w14:paraId="221F82D0" w14:textId="5C07CC51" w:rsidR="0089567A" w:rsidRDefault="0089567A" w:rsidP="00AD3578">
      <w:pPr>
        <w:spacing w:before="94" w:after="240" w:line="360" w:lineRule="auto"/>
        <w:jc w:val="both"/>
        <w:rPr>
          <w:rFonts w:ascii="Arial"/>
        </w:rPr>
      </w:pPr>
    </w:p>
    <w:p w14:paraId="32361C91" w14:textId="60F2A8B0" w:rsidR="00433402" w:rsidRPr="001F3702" w:rsidRDefault="00433402" w:rsidP="00AD3578">
      <w:pPr>
        <w:spacing w:before="94" w:after="240" w:line="360" w:lineRule="auto"/>
        <w:jc w:val="both"/>
        <w:rPr>
          <w:rFonts w:ascii="Arial"/>
          <w:lang w:val="ru-RU"/>
        </w:rPr>
      </w:pPr>
    </w:p>
    <w:p w14:paraId="583E42C0" w14:textId="67939F48" w:rsidR="00433402" w:rsidRDefault="00433402" w:rsidP="00AD3578">
      <w:pPr>
        <w:spacing w:before="94" w:after="240" w:line="360" w:lineRule="auto"/>
        <w:jc w:val="both"/>
        <w:rPr>
          <w:rFonts w:ascii="Arial"/>
        </w:rPr>
      </w:pPr>
    </w:p>
    <w:p w14:paraId="25527DB3" w14:textId="68AD0F1F" w:rsidR="00433402" w:rsidRDefault="00433402" w:rsidP="00AD3578">
      <w:pPr>
        <w:spacing w:before="94" w:after="240" w:line="360" w:lineRule="auto"/>
        <w:jc w:val="both"/>
        <w:rPr>
          <w:rFonts w:ascii="Arial"/>
        </w:rPr>
      </w:pPr>
    </w:p>
    <w:p w14:paraId="2EC1E72C" w14:textId="54872E11" w:rsidR="00433402" w:rsidRDefault="00433402" w:rsidP="00AD3578">
      <w:pPr>
        <w:spacing w:before="94" w:after="240" w:line="360" w:lineRule="auto"/>
        <w:jc w:val="both"/>
        <w:rPr>
          <w:rFonts w:ascii="Arial"/>
        </w:rPr>
      </w:pPr>
    </w:p>
    <w:p w14:paraId="22A950A2" w14:textId="2EC4D46A" w:rsidR="0091212B" w:rsidRDefault="0091212B" w:rsidP="00AD3578">
      <w:pPr>
        <w:pStyle w:val="Heading1"/>
        <w:numPr>
          <w:ilvl w:val="0"/>
          <w:numId w:val="1"/>
        </w:numPr>
        <w:spacing w:after="240" w:line="360" w:lineRule="auto"/>
        <w:ind w:left="0"/>
        <w:jc w:val="both"/>
      </w:pPr>
      <w:bookmarkStart w:id="1" w:name="_Toc106183316"/>
      <w:r>
        <w:lastRenderedPageBreak/>
        <w:t>Introduction</w:t>
      </w:r>
      <w:bookmarkEnd w:id="1"/>
    </w:p>
    <w:p w14:paraId="5015B688" w14:textId="53DD51AA" w:rsidR="00C33893" w:rsidRPr="004D6E77" w:rsidRDefault="00C33893" w:rsidP="00AD3578">
      <w:pPr>
        <w:pStyle w:val="Heading2"/>
        <w:spacing w:after="240" w:line="360" w:lineRule="auto"/>
        <w:jc w:val="both"/>
        <w:rPr>
          <w:sz w:val="28"/>
          <w:szCs w:val="28"/>
        </w:rPr>
      </w:pPr>
      <w:bookmarkStart w:id="2" w:name="_Toc106183317"/>
      <w:r w:rsidRPr="004D6E77">
        <w:rPr>
          <w:sz w:val="28"/>
          <w:szCs w:val="28"/>
        </w:rPr>
        <w:t>1.1 Motivation</w:t>
      </w:r>
      <w:bookmarkEnd w:id="2"/>
    </w:p>
    <w:p w14:paraId="3B8F79A5" w14:textId="2385F57B" w:rsidR="00A45DFC" w:rsidRDefault="005D3B58" w:rsidP="006E7370">
      <w:pPr>
        <w:spacing w:after="240" w:line="360" w:lineRule="auto"/>
        <w:ind w:firstLine="720"/>
        <w:jc w:val="both"/>
        <w:rPr>
          <w:sz w:val="28"/>
          <w:szCs w:val="28"/>
        </w:rPr>
      </w:pPr>
      <w:r w:rsidRPr="005D3B58">
        <w:rPr>
          <w:sz w:val="28"/>
          <w:szCs w:val="28"/>
        </w:rPr>
        <w:t>Agent-</w:t>
      </w:r>
      <w:r>
        <w:rPr>
          <w:sz w:val="28"/>
          <w:szCs w:val="28"/>
        </w:rPr>
        <w:t xml:space="preserve">based modeling (ABM) is commonly used for simulations of complex system behaviors in different </w:t>
      </w:r>
      <w:r w:rsidRPr="005D3B58">
        <w:rPr>
          <w:sz w:val="28"/>
          <w:szCs w:val="28"/>
        </w:rPr>
        <w:t>scientific domains</w:t>
      </w:r>
      <w:r w:rsidR="007C7549" w:rsidRPr="007C7549">
        <w:rPr>
          <w:sz w:val="28"/>
          <w:szCs w:val="28"/>
        </w:rPr>
        <w:t xml:space="preserve">. Such modeling is based on </w:t>
      </w:r>
      <w:r w:rsidR="007C7549">
        <w:rPr>
          <w:sz w:val="28"/>
          <w:szCs w:val="28"/>
        </w:rPr>
        <w:t>describ</w:t>
      </w:r>
      <w:r w:rsidR="009171F4">
        <w:rPr>
          <w:sz w:val="28"/>
          <w:szCs w:val="28"/>
        </w:rPr>
        <w:t>ing several</w:t>
      </w:r>
      <w:r w:rsidR="007C7549">
        <w:rPr>
          <w:sz w:val="28"/>
          <w:szCs w:val="28"/>
        </w:rPr>
        <w:t xml:space="preserve"> types of agents</w:t>
      </w:r>
      <w:r w:rsidR="009171F4">
        <w:rPr>
          <w:sz w:val="28"/>
          <w:szCs w:val="28"/>
        </w:rPr>
        <w:t xml:space="preserve">, </w:t>
      </w:r>
      <w:r w:rsidR="007C7549">
        <w:rPr>
          <w:sz w:val="28"/>
          <w:szCs w:val="28"/>
        </w:rPr>
        <w:t xml:space="preserve">its parameters and </w:t>
      </w:r>
      <w:r w:rsidR="009171F4">
        <w:rPr>
          <w:sz w:val="28"/>
          <w:szCs w:val="28"/>
        </w:rPr>
        <w:t>interaction rules between each other depending on their states</w:t>
      </w:r>
      <w:r w:rsidR="00D8148B" w:rsidRPr="00D8148B">
        <w:rPr>
          <w:sz w:val="28"/>
          <w:szCs w:val="28"/>
        </w:rPr>
        <w:t xml:space="preserve"> </w:t>
      </w:r>
      <w:r w:rsidR="00D8148B">
        <w:rPr>
          <w:sz w:val="28"/>
          <w:szCs w:val="28"/>
        </w:rPr>
        <w:t xml:space="preserve">and system properties at </w:t>
      </w:r>
      <w:r w:rsidR="00197501">
        <w:rPr>
          <w:sz w:val="28"/>
          <w:szCs w:val="28"/>
        </w:rPr>
        <w:t xml:space="preserve">every </w:t>
      </w:r>
      <w:r w:rsidR="00D8148B">
        <w:rPr>
          <w:sz w:val="28"/>
          <w:szCs w:val="28"/>
        </w:rPr>
        <w:t>moment.</w:t>
      </w:r>
      <w:r w:rsidR="00197501" w:rsidRPr="00197501">
        <w:rPr>
          <w:sz w:val="28"/>
          <w:szCs w:val="28"/>
        </w:rPr>
        <w:t xml:space="preserve"> In many cases, </w:t>
      </w:r>
      <w:r w:rsidR="00197501">
        <w:rPr>
          <w:sz w:val="28"/>
          <w:szCs w:val="28"/>
        </w:rPr>
        <w:t>ABM</w:t>
      </w:r>
      <w:r w:rsidR="00197501" w:rsidRPr="00197501">
        <w:rPr>
          <w:sz w:val="28"/>
          <w:szCs w:val="28"/>
        </w:rPr>
        <w:t xml:space="preserve"> are used to </w:t>
      </w:r>
      <w:r w:rsidR="00B55C1E">
        <w:rPr>
          <w:sz w:val="28"/>
          <w:szCs w:val="28"/>
        </w:rPr>
        <w:t>study</w:t>
      </w:r>
      <w:r w:rsidR="00197501" w:rsidRPr="00197501">
        <w:rPr>
          <w:sz w:val="28"/>
          <w:szCs w:val="28"/>
        </w:rPr>
        <w:t xml:space="preserve"> behavior</w:t>
      </w:r>
      <w:r w:rsidR="006851BC">
        <w:rPr>
          <w:sz w:val="28"/>
          <w:szCs w:val="28"/>
        </w:rPr>
        <w:t>s</w:t>
      </w:r>
      <w:r w:rsidR="00197501" w:rsidRPr="00197501">
        <w:rPr>
          <w:sz w:val="28"/>
          <w:szCs w:val="28"/>
        </w:rPr>
        <w:t xml:space="preserve"> that occurs </w:t>
      </w:r>
      <w:r w:rsidR="00197501">
        <w:rPr>
          <w:sz w:val="28"/>
          <w:szCs w:val="28"/>
        </w:rPr>
        <w:t>in</w:t>
      </w:r>
      <w:r w:rsidR="00197501" w:rsidRPr="00197501">
        <w:rPr>
          <w:sz w:val="28"/>
          <w:szCs w:val="28"/>
        </w:rPr>
        <w:t xml:space="preserve"> the system </w:t>
      </w:r>
      <w:r w:rsidR="00B55C1E">
        <w:rPr>
          <w:sz w:val="28"/>
          <w:szCs w:val="28"/>
        </w:rPr>
        <w:t>in general and on micro level</w:t>
      </w:r>
      <w:r w:rsidR="00A45DFC">
        <w:rPr>
          <w:sz w:val="28"/>
          <w:szCs w:val="28"/>
        </w:rPr>
        <w:t xml:space="preserve"> </w:t>
      </w:r>
      <w:r w:rsidR="00B55C1E">
        <w:rPr>
          <w:sz w:val="28"/>
          <w:szCs w:val="28"/>
        </w:rPr>
        <w:t xml:space="preserve">with a predefined </w:t>
      </w:r>
      <w:r w:rsidR="00197501" w:rsidRPr="00197501">
        <w:rPr>
          <w:sz w:val="28"/>
          <w:szCs w:val="28"/>
        </w:rPr>
        <w:t>set</w:t>
      </w:r>
      <w:r w:rsidR="00B55C1E">
        <w:rPr>
          <w:sz w:val="28"/>
          <w:szCs w:val="28"/>
        </w:rPr>
        <w:t>-up</w:t>
      </w:r>
      <w:r w:rsidR="00197501">
        <w:rPr>
          <w:sz w:val="28"/>
          <w:szCs w:val="28"/>
        </w:rPr>
        <w:t xml:space="preserve"> </w:t>
      </w:r>
      <w:r w:rsidR="00197501" w:rsidRPr="00197501">
        <w:rPr>
          <w:sz w:val="28"/>
          <w:szCs w:val="28"/>
        </w:rPr>
        <w:t xml:space="preserve">of rules </w:t>
      </w:r>
      <w:r w:rsidR="00B55C1E">
        <w:rPr>
          <w:sz w:val="28"/>
          <w:szCs w:val="28"/>
        </w:rPr>
        <w:t>for</w:t>
      </w:r>
      <w:r w:rsidR="00197501" w:rsidRPr="00197501">
        <w:rPr>
          <w:sz w:val="28"/>
          <w:szCs w:val="28"/>
        </w:rPr>
        <w:t xml:space="preserve"> different types</w:t>
      </w:r>
      <w:r w:rsidR="00B55C1E">
        <w:rPr>
          <w:sz w:val="28"/>
          <w:szCs w:val="28"/>
        </w:rPr>
        <w:t xml:space="preserve"> of agents</w:t>
      </w:r>
      <w:r w:rsidR="00197501" w:rsidRPr="00197501">
        <w:rPr>
          <w:sz w:val="28"/>
          <w:szCs w:val="28"/>
        </w:rPr>
        <w:t xml:space="preserve">. </w:t>
      </w:r>
    </w:p>
    <w:p w14:paraId="4D486705" w14:textId="2ACEEDC8" w:rsidR="00C33893" w:rsidRPr="003017C1" w:rsidRDefault="001E793B" w:rsidP="006E7370">
      <w:pPr>
        <w:spacing w:after="240" w:line="360" w:lineRule="auto"/>
        <w:ind w:firstLine="720"/>
        <w:jc w:val="both"/>
        <w:rPr>
          <w:sz w:val="28"/>
          <w:szCs w:val="28"/>
        </w:rPr>
      </w:pPr>
      <w:r w:rsidRPr="001E793B">
        <w:rPr>
          <w:sz w:val="28"/>
          <w:szCs w:val="28"/>
        </w:rPr>
        <w:t xml:space="preserve">The purpose of this work is to use </w:t>
      </w:r>
      <w:r>
        <w:rPr>
          <w:sz w:val="28"/>
          <w:szCs w:val="28"/>
        </w:rPr>
        <w:t>ABM</w:t>
      </w:r>
      <w:r w:rsidRPr="001E793B">
        <w:rPr>
          <w:sz w:val="28"/>
          <w:szCs w:val="28"/>
        </w:rPr>
        <w:t xml:space="preserve"> </w:t>
      </w:r>
      <w:r w:rsidR="00892632">
        <w:rPr>
          <w:sz w:val="28"/>
          <w:szCs w:val="28"/>
        </w:rPr>
        <w:t xml:space="preserve">simulation to </w:t>
      </w:r>
      <w:r w:rsidR="00B55C1E">
        <w:rPr>
          <w:sz w:val="28"/>
          <w:szCs w:val="28"/>
        </w:rPr>
        <w:t>analyze</w:t>
      </w:r>
      <w:r w:rsidRPr="001E793B">
        <w:rPr>
          <w:sz w:val="28"/>
          <w:szCs w:val="28"/>
        </w:rPr>
        <w:t xml:space="preserve"> behavior of the </w:t>
      </w:r>
      <w:r w:rsidR="003017C1">
        <w:rPr>
          <w:sz w:val="28"/>
          <w:szCs w:val="28"/>
        </w:rPr>
        <w:t>financial</w:t>
      </w:r>
      <w:r w:rsidRPr="001E793B">
        <w:rPr>
          <w:sz w:val="28"/>
          <w:szCs w:val="28"/>
        </w:rPr>
        <w:t xml:space="preserve"> market</w:t>
      </w:r>
      <w:r w:rsidR="00BE5A42">
        <w:rPr>
          <w:sz w:val="28"/>
          <w:szCs w:val="28"/>
        </w:rPr>
        <w:t xml:space="preserve"> and </w:t>
      </w:r>
      <w:r w:rsidR="002E055B">
        <w:rPr>
          <w:sz w:val="28"/>
          <w:szCs w:val="28"/>
        </w:rPr>
        <w:t>its</w:t>
      </w:r>
      <w:r w:rsidR="00BE5A42">
        <w:rPr>
          <w:sz w:val="28"/>
          <w:szCs w:val="28"/>
        </w:rPr>
        <w:t xml:space="preserve"> </w:t>
      </w:r>
      <w:r w:rsidR="00713CB0">
        <w:rPr>
          <w:sz w:val="28"/>
          <w:szCs w:val="28"/>
        </w:rPr>
        <w:t xml:space="preserve">transition between </w:t>
      </w:r>
      <w:r w:rsidR="00BE5A42">
        <w:rPr>
          <w:sz w:val="28"/>
          <w:szCs w:val="28"/>
        </w:rPr>
        <w:t xml:space="preserve">states with various </w:t>
      </w:r>
      <w:r w:rsidR="00713CB0" w:rsidRPr="001E793B">
        <w:rPr>
          <w:sz w:val="28"/>
          <w:szCs w:val="28"/>
        </w:rPr>
        <w:t>endogenous and exogenous variables of th</w:t>
      </w:r>
      <w:r w:rsidR="00713CB0">
        <w:rPr>
          <w:sz w:val="28"/>
          <w:szCs w:val="28"/>
        </w:rPr>
        <w:t>e</w:t>
      </w:r>
      <w:r w:rsidR="00713CB0" w:rsidRPr="003017C1">
        <w:rPr>
          <w:sz w:val="28"/>
          <w:szCs w:val="28"/>
        </w:rPr>
        <w:t xml:space="preserve"> </w:t>
      </w:r>
      <w:r w:rsidR="00713CB0">
        <w:rPr>
          <w:sz w:val="28"/>
          <w:szCs w:val="28"/>
        </w:rPr>
        <w:t>model</w:t>
      </w:r>
      <w:r w:rsidRPr="001E793B">
        <w:rPr>
          <w:sz w:val="28"/>
          <w:szCs w:val="28"/>
        </w:rPr>
        <w:t xml:space="preserve">. </w:t>
      </w:r>
    </w:p>
    <w:p w14:paraId="72034C6B" w14:textId="0E57D18B" w:rsidR="00C33893" w:rsidRPr="004D6E77" w:rsidRDefault="00C33893" w:rsidP="00AD3578">
      <w:pPr>
        <w:pStyle w:val="Heading2"/>
        <w:spacing w:after="240" w:line="360" w:lineRule="auto"/>
        <w:jc w:val="both"/>
        <w:rPr>
          <w:sz w:val="28"/>
          <w:szCs w:val="28"/>
        </w:rPr>
      </w:pPr>
      <w:bookmarkStart w:id="3" w:name="_Toc106183318"/>
      <w:r w:rsidRPr="004D6E77">
        <w:rPr>
          <w:sz w:val="28"/>
          <w:szCs w:val="28"/>
        </w:rPr>
        <w:t>1.2 Structure of the work</w:t>
      </w:r>
      <w:bookmarkEnd w:id="3"/>
    </w:p>
    <w:p w14:paraId="00D526E5" w14:textId="2F220F42" w:rsidR="00A45DFC" w:rsidRDefault="00E71155" w:rsidP="006E7370">
      <w:pPr>
        <w:spacing w:after="240" w:line="360" w:lineRule="auto"/>
        <w:ind w:firstLine="720"/>
        <w:jc w:val="both"/>
        <w:rPr>
          <w:sz w:val="28"/>
          <w:szCs w:val="28"/>
        </w:rPr>
      </w:pPr>
      <w:r>
        <w:rPr>
          <w:sz w:val="28"/>
          <w:szCs w:val="28"/>
        </w:rPr>
        <w:t>Current multi-agent model was created by using Mesa framework (</w:t>
      </w:r>
      <w:hyperlink r:id="rId9" w:history="1">
        <w:r w:rsidRPr="00C65762">
          <w:rPr>
            <w:rStyle w:val="Hyperlink"/>
            <w:sz w:val="28"/>
            <w:szCs w:val="28"/>
          </w:rPr>
          <w:t>https://mesa.readthedocs.io/en/latest/overview.html</w:t>
        </w:r>
      </w:hyperlink>
      <w:r>
        <w:rPr>
          <w:sz w:val="28"/>
          <w:szCs w:val="28"/>
        </w:rPr>
        <w:t xml:space="preserve">) </w:t>
      </w:r>
      <w:r w:rsidR="00FB6647">
        <w:rPr>
          <w:sz w:val="28"/>
          <w:szCs w:val="28"/>
        </w:rPr>
        <w:t>and contain</w:t>
      </w:r>
      <w:r w:rsidR="00B55C1E">
        <w:rPr>
          <w:sz w:val="28"/>
          <w:szCs w:val="28"/>
        </w:rPr>
        <w:t>s</w:t>
      </w:r>
      <w:r w:rsidR="00FB6647">
        <w:rPr>
          <w:sz w:val="28"/>
          <w:szCs w:val="28"/>
        </w:rPr>
        <w:t xml:space="preserve"> four types of agents: </w:t>
      </w:r>
      <w:r w:rsidR="00FB6647" w:rsidRPr="00FB6647">
        <w:rPr>
          <w:sz w:val="28"/>
          <w:szCs w:val="28"/>
        </w:rPr>
        <w:t>noise traders, high-frequency traders, long-term strategy traders and market makers.</w:t>
      </w:r>
      <w:r w:rsidR="00FB6647">
        <w:rPr>
          <w:sz w:val="28"/>
          <w:szCs w:val="28"/>
        </w:rPr>
        <w:t xml:space="preserve"> </w:t>
      </w:r>
      <w:r w:rsidR="00FB6647" w:rsidRPr="00965853">
        <w:rPr>
          <w:sz w:val="28"/>
          <w:szCs w:val="28"/>
        </w:rPr>
        <w:t xml:space="preserve">The interaction between the agents </w:t>
      </w:r>
      <w:r w:rsidR="00346881" w:rsidRPr="00965853">
        <w:rPr>
          <w:sz w:val="28"/>
          <w:szCs w:val="28"/>
        </w:rPr>
        <w:t>was carried out with the assumption that all sell or buy offers are made through market makers.</w:t>
      </w:r>
    </w:p>
    <w:p w14:paraId="19801934" w14:textId="468B4D19" w:rsidR="00346881" w:rsidRPr="00E71155" w:rsidRDefault="00346881" w:rsidP="006E7370">
      <w:pPr>
        <w:spacing w:after="240" w:line="360" w:lineRule="auto"/>
        <w:ind w:firstLine="720"/>
        <w:jc w:val="both"/>
        <w:rPr>
          <w:sz w:val="28"/>
          <w:szCs w:val="28"/>
        </w:rPr>
      </w:pPr>
      <w:r>
        <w:rPr>
          <w:sz w:val="28"/>
          <w:szCs w:val="28"/>
        </w:rPr>
        <w:t xml:space="preserve">Diverse behavior </w:t>
      </w:r>
      <w:r w:rsidRPr="00197501">
        <w:rPr>
          <w:sz w:val="28"/>
          <w:szCs w:val="28"/>
        </w:rPr>
        <w:t>at the system level</w:t>
      </w:r>
      <w:r>
        <w:rPr>
          <w:sz w:val="28"/>
          <w:szCs w:val="28"/>
        </w:rPr>
        <w:t xml:space="preserve"> showed that </w:t>
      </w:r>
      <w:r w:rsidRPr="00197501">
        <w:rPr>
          <w:sz w:val="28"/>
          <w:szCs w:val="28"/>
        </w:rPr>
        <w:t>the set</w:t>
      </w:r>
      <w:r>
        <w:rPr>
          <w:sz w:val="28"/>
          <w:szCs w:val="28"/>
        </w:rPr>
        <w:t xml:space="preserve"> </w:t>
      </w:r>
      <w:r w:rsidRPr="00197501">
        <w:rPr>
          <w:sz w:val="28"/>
          <w:szCs w:val="28"/>
        </w:rPr>
        <w:t>of rules in the multi-agent model is sufficient to generate the emerging behavior.</w:t>
      </w:r>
    </w:p>
    <w:p w14:paraId="0911303E" w14:textId="7F34F13F" w:rsidR="00433402" w:rsidRDefault="000215AB" w:rsidP="006E7370">
      <w:pPr>
        <w:spacing w:before="94" w:after="240" w:line="360" w:lineRule="auto"/>
        <w:ind w:right="13" w:firstLine="720"/>
        <w:jc w:val="both"/>
        <w:rPr>
          <w:sz w:val="28"/>
          <w:szCs w:val="28"/>
        </w:rPr>
      </w:pPr>
      <w:r w:rsidRPr="000215AB">
        <w:rPr>
          <w:sz w:val="28"/>
          <w:szCs w:val="28"/>
        </w:rPr>
        <w:t xml:space="preserve">The sensitivity of the model to certain parameters was also investigated using multiple modeling and the most important parameters of the system </w:t>
      </w:r>
      <w:r w:rsidR="00B55C1E">
        <w:rPr>
          <w:sz w:val="28"/>
          <w:szCs w:val="28"/>
        </w:rPr>
        <w:t xml:space="preserve">were determined </w:t>
      </w:r>
      <w:r w:rsidRPr="000215AB">
        <w:rPr>
          <w:sz w:val="28"/>
          <w:szCs w:val="28"/>
        </w:rPr>
        <w:t>using ML methods.</w:t>
      </w:r>
    </w:p>
    <w:p w14:paraId="5D76A80E" w14:textId="0EB2A75F" w:rsidR="00923B5A" w:rsidRPr="00923B5A" w:rsidRDefault="003B4980" w:rsidP="003A4F55">
      <w:pPr>
        <w:spacing w:before="94" w:after="240" w:line="360" w:lineRule="auto"/>
        <w:ind w:firstLine="720"/>
        <w:jc w:val="both"/>
        <w:rPr>
          <w:sz w:val="28"/>
          <w:szCs w:val="28"/>
        </w:rPr>
      </w:pPr>
      <w:r>
        <w:rPr>
          <w:sz w:val="28"/>
          <w:szCs w:val="28"/>
        </w:rPr>
        <w:t xml:space="preserve">Using Monte </w:t>
      </w:r>
      <w:r w:rsidR="00CB4141">
        <w:rPr>
          <w:sz w:val="28"/>
          <w:szCs w:val="28"/>
        </w:rPr>
        <w:t>C</w:t>
      </w:r>
      <w:r>
        <w:rPr>
          <w:sz w:val="28"/>
          <w:szCs w:val="28"/>
        </w:rPr>
        <w:t xml:space="preserve">arlo method sets of </w:t>
      </w:r>
      <w:r w:rsidR="003A4F55">
        <w:rPr>
          <w:sz w:val="28"/>
          <w:szCs w:val="28"/>
        </w:rPr>
        <w:t xml:space="preserve">suitable </w:t>
      </w:r>
      <w:r>
        <w:rPr>
          <w:sz w:val="28"/>
          <w:szCs w:val="28"/>
        </w:rPr>
        <w:t xml:space="preserve">parameters </w:t>
      </w:r>
      <w:r w:rsidR="00521572">
        <w:rPr>
          <w:sz w:val="28"/>
          <w:szCs w:val="28"/>
        </w:rPr>
        <w:t xml:space="preserve">for model </w:t>
      </w:r>
      <w:r w:rsidR="003A4F55">
        <w:rPr>
          <w:sz w:val="28"/>
          <w:szCs w:val="28"/>
        </w:rPr>
        <w:t>natural behavior was found</w:t>
      </w:r>
      <w:r w:rsidR="007A3502">
        <w:rPr>
          <w:sz w:val="28"/>
          <w:szCs w:val="28"/>
        </w:rPr>
        <w:t xml:space="preserve">. </w:t>
      </w:r>
      <w:r w:rsidR="0007760F">
        <w:rPr>
          <w:sz w:val="28"/>
          <w:szCs w:val="28"/>
        </w:rPr>
        <w:t>Then</w:t>
      </w:r>
      <w:r w:rsidR="007A3502">
        <w:rPr>
          <w:sz w:val="28"/>
          <w:szCs w:val="28"/>
        </w:rPr>
        <w:t xml:space="preserve"> </w:t>
      </w:r>
      <w:r w:rsidR="00521572">
        <w:rPr>
          <w:sz w:val="28"/>
          <w:szCs w:val="28"/>
        </w:rPr>
        <w:t xml:space="preserve">the patterns of transition with artificial </w:t>
      </w:r>
      <w:r w:rsidR="00521572">
        <w:rPr>
          <w:sz w:val="28"/>
          <w:szCs w:val="28"/>
        </w:rPr>
        <w:lastRenderedPageBreak/>
        <w:t xml:space="preserve">price shock in the </w:t>
      </w:r>
      <w:r w:rsidR="007A3502">
        <w:rPr>
          <w:sz w:val="28"/>
          <w:szCs w:val="28"/>
        </w:rPr>
        <w:t xml:space="preserve">stock </w:t>
      </w:r>
      <w:r w:rsidR="00BD697A">
        <w:rPr>
          <w:sz w:val="28"/>
          <w:szCs w:val="28"/>
        </w:rPr>
        <w:t>market</w:t>
      </w:r>
      <w:r w:rsidR="00C33893">
        <w:rPr>
          <w:sz w:val="28"/>
          <w:szCs w:val="28"/>
        </w:rPr>
        <w:t xml:space="preserve"> were investigated.</w:t>
      </w:r>
    </w:p>
    <w:p w14:paraId="1B013041" w14:textId="5F434B60" w:rsidR="00965853" w:rsidRDefault="00965853" w:rsidP="00AD3578">
      <w:pPr>
        <w:pStyle w:val="Heading1"/>
        <w:numPr>
          <w:ilvl w:val="0"/>
          <w:numId w:val="1"/>
        </w:numPr>
        <w:spacing w:after="240"/>
        <w:ind w:left="0"/>
        <w:jc w:val="both"/>
      </w:pPr>
      <w:bookmarkStart w:id="4" w:name="_Toc106183319"/>
      <w:r>
        <w:t>Financial market and trading algorithms</w:t>
      </w:r>
      <w:bookmarkEnd w:id="4"/>
    </w:p>
    <w:p w14:paraId="74F203DB" w14:textId="35AF04D0" w:rsidR="001803E1" w:rsidRDefault="004C62D6" w:rsidP="002F7944">
      <w:pPr>
        <w:spacing w:line="360" w:lineRule="auto"/>
        <w:ind w:firstLine="720"/>
        <w:jc w:val="both"/>
        <w:rPr>
          <w:sz w:val="28"/>
          <w:szCs w:val="28"/>
        </w:rPr>
      </w:pPr>
      <w:r w:rsidRPr="004C62D6">
        <w:rPr>
          <w:sz w:val="28"/>
          <w:szCs w:val="28"/>
        </w:rPr>
        <w:t xml:space="preserve">The </w:t>
      </w:r>
      <w:r>
        <w:rPr>
          <w:sz w:val="28"/>
          <w:szCs w:val="28"/>
        </w:rPr>
        <w:t>scientific</w:t>
      </w:r>
      <w:r w:rsidRPr="004C62D6">
        <w:rPr>
          <w:sz w:val="28"/>
          <w:szCs w:val="28"/>
        </w:rPr>
        <w:t xml:space="preserve"> community has shown an active interest in developing models of </w:t>
      </w:r>
      <w:r>
        <w:rPr>
          <w:sz w:val="28"/>
          <w:szCs w:val="28"/>
        </w:rPr>
        <w:t>financial</w:t>
      </w:r>
      <w:r w:rsidRPr="004C62D6">
        <w:rPr>
          <w:sz w:val="28"/>
          <w:szCs w:val="28"/>
        </w:rPr>
        <w:t xml:space="preserve"> markets that would be realistic, practical and manageable</w:t>
      </w:r>
      <w:r>
        <w:rPr>
          <w:sz w:val="28"/>
          <w:szCs w:val="28"/>
        </w:rPr>
        <w:t xml:space="preserve">. There are four main directions </w:t>
      </w:r>
      <w:r w:rsidR="006A3D3F">
        <w:rPr>
          <w:sz w:val="28"/>
          <w:szCs w:val="28"/>
        </w:rPr>
        <w:t xml:space="preserve">of developing in literature: </w:t>
      </w:r>
      <w:r w:rsidR="006A3D3F" w:rsidRPr="006A3D3F">
        <w:rPr>
          <w:sz w:val="28"/>
          <w:szCs w:val="28"/>
        </w:rPr>
        <w:t>theoretical</w:t>
      </w:r>
      <w:r w:rsidR="006A3D3F">
        <w:rPr>
          <w:sz w:val="28"/>
          <w:szCs w:val="28"/>
        </w:rPr>
        <w:t xml:space="preserve"> </w:t>
      </w:r>
      <w:r w:rsidR="006A3D3F" w:rsidRPr="006A3D3F">
        <w:rPr>
          <w:sz w:val="28"/>
          <w:szCs w:val="28"/>
        </w:rPr>
        <w:t>equilibrium models from financial economics, statistical order book models from econo</w:t>
      </w:r>
      <w:r w:rsidR="00115882">
        <w:rPr>
          <w:sz w:val="28"/>
          <w:szCs w:val="28"/>
        </w:rPr>
        <w:t>metrics</w:t>
      </w:r>
      <w:r w:rsidR="006A3D3F" w:rsidRPr="006A3D3F">
        <w:rPr>
          <w:sz w:val="28"/>
          <w:szCs w:val="28"/>
        </w:rPr>
        <w:t>, stochastic models from the mathematical finance community, and agent models (ABM) from</w:t>
      </w:r>
      <w:r w:rsidR="006A3D3F">
        <w:rPr>
          <w:sz w:val="28"/>
          <w:szCs w:val="28"/>
        </w:rPr>
        <w:t xml:space="preserve"> </w:t>
      </w:r>
      <w:r w:rsidR="006A3D3F" w:rsidRPr="006A3D3F">
        <w:rPr>
          <w:sz w:val="28"/>
          <w:szCs w:val="28"/>
        </w:rPr>
        <w:t>complexity science.</w:t>
      </w:r>
      <w:r w:rsidR="001803E1">
        <w:rPr>
          <w:sz w:val="28"/>
          <w:szCs w:val="28"/>
        </w:rPr>
        <w:t>[3]</w:t>
      </w:r>
    </w:p>
    <w:p w14:paraId="3766FB2A" w14:textId="665FCA2D" w:rsidR="0054459D" w:rsidRDefault="007A3502" w:rsidP="00273AAF">
      <w:pPr>
        <w:spacing w:line="360" w:lineRule="auto"/>
        <w:ind w:firstLine="720"/>
        <w:jc w:val="both"/>
        <w:rPr>
          <w:sz w:val="28"/>
          <w:szCs w:val="28"/>
        </w:rPr>
      </w:pPr>
      <w:r>
        <w:rPr>
          <w:sz w:val="28"/>
          <w:szCs w:val="28"/>
        </w:rPr>
        <w:t>While i</w:t>
      </w:r>
      <w:r w:rsidR="00273AAF" w:rsidRPr="00273AAF">
        <w:rPr>
          <w:sz w:val="28"/>
          <w:szCs w:val="28"/>
        </w:rPr>
        <w:t>t is not too difficult to observe the actions taken by market participants</w:t>
      </w:r>
      <w:r>
        <w:rPr>
          <w:sz w:val="28"/>
          <w:szCs w:val="28"/>
        </w:rPr>
        <w:t>, i</w:t>
      </w:r>
      <w:r w:rsidR="00273AAF" w:rsidRPr="00273AAF">
        <w:rPr>
          <w:sz w:val="28"/>
          <w:szCs w:val="28"/>
        </w:rPr>
        <w:t xml:space="preserve">t is more problematic to determine what controls these actions, for example, </w:t>
      </w:r>
      <w:r w:rsidR="001F724B" w:rsidRPr="00273AAF">
        <w:rPr>
          <w:sz w:val="28"/>
          <w:szCs w:val="28"/>
        </w:rPr>
        <w:t>when</w:t>
      </w:r>
      <w:r w:rsidR="001F724B" w:rsidRPr="001F724B">
        <w:rPr>
          <w:sz w:val="28"/>
          <w:szCs w:val="28"/>
        </w:rPr>
        <w:t>,</w:t>
      </w:r>
      <w:r w:rsidR="00273AAF" w:rsidRPr="00273AAF">
        <w:rPr>
          <w:sz w:val="28"/>
          <w:szCs w:val="28"/>
        </w:rPr>
        <w:t xml:space="preserve"> how and why participants perform these actions, how they determine the parameters of orders. There are </w:t>
      </w:r>
      <w:r>
        <w:rPr>
          <w:sz w:val="28"/>
          <w:szCs w:val="28"/>
        </w:rPr>
        <w:t>many</w:t>
      </w:r>
      <w:r w:rsidR="00273AAF" w:rsidRPr="00273AAF">
        <w:rPr>
          <w:sz w:val="28"/>
          <w:szCs w:val="28"/>
        </w:rPr>
        <w:t xml:space="preserve"> factors that influence </w:t>
      </w:r>
      <w:r>
        <w:rPr>
          <w:sz w:val="28"/>
          <w:szCs w:val="28"/>
        </w:rPr>
        <w:t xml:space="preserve">on </w:t>
      </w:r>
      <w:r w:rsidR="00273AAF" w:rsidRPr="00273AAF">
        <w:rPr>
          <w:sz w:val="28"/>
          <w:szCs w:val="28"/>
        </w:rPr>
        <w:t xml:space="preserve">the actions of traders, including their roles in the market, the structure of the market itself and their individual characteristics. The problems of understanding the dynamics of the market are associated with the presence of </w:t>
      </w:r>
      <w:r>
        <w:rPr>
          <w:sz w:val="28"/>
          <w:szCs w:val="28"/>
        </w:rPr>
        <w:t>the following</w:t>
      </w:r>
      <w:r w:rsidR="00273AAF" w:rsidRPr="00273AAF">
        <w:rPr>
          <w:sz w:val="28"/>
          <w:szCs w:val="28"/>
        </w:rPr>
        <w:t xml:space="preserve"> aspects: the mechanism of </w:t>
      </w:r>
      <w:r>
        <w:rPr>
          <w:sz w:val="28"/>
          <w:szCs w:val="28"/>
        </w:rPr>
        <w:t xml:space="preserve">stock </w:t>
      </w:r>
      <w:r w:rsidR="00273AAF" w:rsidRPr="00273AAF">
        <w:rPr>
          <w:sz w:val="28"/>
          <w:szCs w:val="28"/>
        </w:rPr>
        <w:t xml:space="preserve">price </w:t>
      </w:r>
      <w:r>
        <w:rPr>
          <w:sz w:val="28"/>
          <w:szCs w:val="28"/>
        </w:rPr>
        <w:t>determination</w:t>
      </w:r>
      <w:r w:rsidR="00273AAF" w:rsidRPr="00273AAF">
        <w:rPr>
          <w:sz w:val="28"/>
          <w:szCs w:val="28"/>
        </w:rPr>
        <w:t xml:space="preserve"> and </w:t>
      </w:r>
      <w:r>
        <w:rPr>
          <w:sz w:val="28"/>
          <w:szCs w:val="28"/>
        </w:rPr>
        <w:t xml:space="preserve">trader’s </w:t>
      </w:r>
      <w:r w:rsidR="00273AAF" w:rsidRPr="00273AAF">
        <w:rPr>
          <w:sz w:val="28"/>
          <w:szCs w:val="28"/>
        </w:rPr>
        <w:t xml:space="preserve">decision-making mechanisms. </w:t>
      </w:r>
      <w:r>
        <w:rPr>
          <w:sz w:val="28"/>
          <w:szCs w:val="28"/>
        </w:rPr>
        <w:t>T</w:t>
      </w:r>
      <w:r w:rsidR="00273AAF" w:rsidRPr="00273AAF">
        <w:rPr>
          <w:sz w:val="28"/>
          <w:szCs w:val="28"/>
        </w:rPr>
        <w:t xml:space="preserve">he first </w:t>
      </w:r>
      <w:r>
        <w:rPr>
          <w:sz w:val="28"/>
          <w:szCs w:val="28"/>
        </w:rPr>
        <w:t>one</w:t>
      </w:r>
      <w:r w:rsidR="00273AAF" w:rsidRPr="00273AAF">
        <w:rPr>
          <w:sz w:val="28"/>
          <w:szCs w:val="28"/>
        </w:rPr>
        <w:t xml:space="preserve"> is primarily related to the organization of the financial market, and the second to the behavior of market participants.</w:t>
      </w:r>
      <w:r w:rsidR="001A16B9">
        <w:rPr>
          <w:sz w:val="28"/>
          <w:szCs w:val="28"/>
        </w:rPr>
        <w:t xml:space="preserve"> </w:t>
      </w:r>
      <w:r>
        <w:rPr>
          <w:sz w:val="28"/>
          <w:szCs w:val="28"/>
        </w:rPr>
        <w:t>C</w:t>
      </w:r>
      <w:r w:rsidR="001F724B" w:rsidRPr="001F724B">
        <w:rPr>
          <w:sz w:val="28"/>
          <w:szCs w:val="28"/>
        </w:rPr>
        <w:t>onsidering the involvement of market participants both in placing orders and in their execution, these two aspects are closely related to each other.</w:t>
      </w:r>
    </w:p>
    <w:p w14:paraId="15076D1A" w14:textId="551E1654" w:rsidR="00AA68A5" w:rsidRDefault="007A3502" w:rsidP="003175BD">
      <w:pPr>
        <w:spacing w:line="360" w:lineRule="auto"/>
        <w:ind w:firstLine="720"/>
        <w:jc w:val="both"/>
        <w:rPr>
          <w:sz w:val="28"/>
          <w:szCs w:val="28"/>
        </w:rPr>
      </w:pPr>
      <w:r>
        <w:rPr>
          <w:sz w:val="28"/>
          <w:szCs w:val="28"/>
        </w:rPr>
        <w:t xml:space="preserve">Trading and </w:t>
      </w:r>
      <w:r w:rsidR="003175BD">
        <w:rPr>
          <w:sz w:val="28"/>
          <w:szCs w:val="28"/>
        </w:rPr>
        <w:t xml:space="preserve">structure of the markets are widely studied in the literature on market’s microstructure. The corresponding articles include description of </w:t>
      </w:r>
      <w:r w:rsidR="003175BD" w:rsidRPr="00AA68A5">
        <w:rPr>
          <w:sz w:val="28"/>
          <w:szCs w:val="28"/>
        </w:rPr>
        <w:t>trading rules</w:t>
      </w:r>
      <w:r w:rsidR="003175BD">
        <w:rPr>
          <w:sz w:val="28"/>
          <w:szCs w:val="28"/>
        </w:rPr>
        <w:t>,</w:t>
      </w:r>
      <w:r w:rsidR="003175BD" w:rsidRPr="00AA68A5">
        <w:rPr>
          <w:sz w:val="28"/>
          <w:szCs w:val="28"/>
        </w:rPr>
        <w:t xml:space="preserve"> </w:t>
      </w:r>
      <w:r w:rsidR="003175BD">
        <w:rPr>
          <w:sz w:val="28"/>
          <w:szCs w:val="28"/>
        </w:rPr>
        <w:t>nature of pricing formation, entry, exit and determinants of market structure</w:t>
      </w:r>
      <w:r w:rsidR="003175BD" w:rsidRPr="00AA68A5">
        <w:rPr>
          <w:sz w:val="28"/>
          <w:szCs w:val="28"/>
        </w:rPr>
        <w:t xml:space="preserve"> as well as </w:t>
      </w:r>
      <w:r w:rsidR="003175BD">
        <w:rPr>
          <w:sz w:val="28"/>
          <w:szCs w:val="28"/>
        </w:rPr>
        <w:t xml:space="preserve">possible outcomes of </w:t>
      </w:r>
      <w:r w:rsidR="003175BD" w:rsidRPr="00AA68A5">
        <w:rPr>
          <w:sz w:val="28"/>
          <w:szCs w:val="28"/>
        </w:rPr>
        <w:t>trader</w:t>
      </w:r>
      <w:r w:rsidR="003175BD">
        <w:rPr>
          <w:sz w:val="28"/>
          <w:szCs w:val="28"/>
        </w:rPr>
        <w:t>’</w:t>
      </w:r>
      <w:r w:rsidR="003175BD" w:rsidRPr="00AA68A5">
        <w:rPr>
          <w:sz w:val="28"/>
          <w:szCs w:val="28"/>
        </w:rPr>
        <w:t xml:space="preserve">s </w:t>
      </w:r>
      <w:r w:rsidR="003175BD">
        <w:rPr>
          <w:sz w:val="28"/>
          <w:szCs w:val="28"/>
        </w:rPr>
        <w:t>strategies</w:t>
      </w:r>
      <w:r w:rsidR="003175BD" w:rsidRPr="00AA68A5">
        <w:rPr>
          <w:sz w:val="28"/>
          <w:szCs w:val="28"/>
        </w:rPr>
        <w:t>.</w:t>
      </w:r>
      <w:r w:rsidR="003175BD">
        <w:rPr>
          <w:sz w:val="28"/>
          <w:szCs w:val="28"/>
        </w:rPr>
        <w:t xml:space="preserve"> [4]</w:t>
      </w:r>
    </w:p>
    <w:p w14:paraId="016A9683" w14:textId="7E4B7505" w:rsidR="003E7BEA" w:rsidRPr="00755249" w:rsidRDefault="003E7BEA" w:rsidP="00733AE8">
      <w:pPr>
        <w:spacing w:line="360" w:lineRule="auto"/>
        <w:ind w:firstLine="720"/>
        <w:jc w:val="both"/>
        <w:rPr>
          <w:sz w:val="28"/>
          <w:szCs w:val="28"/>
        </w:rPr>
      </w:pPr>
      <w:r w:rsidRPr="003E7BEA">
        <w:rPr>
          <w:sz w:val="28"/>
          <w:szCs w:val="28"/>
        </w:rPr>
        <w:t>Typically, financial economics models are based on the idea that liquidity arises as liquidity providers try to benefit and is spent during a transaction.</w:t>
      </w:r>
      <w:r w:rsidR="00755249" w:rsidRPr="00755249">
        <w:rPr>
          <w:sz w:val="28"/>
          <w:szCs w:val="28"/>
        </w:rPr>
        <w:t xml:space="preserve"> In such models, the volume of hidden liquidity reflects the level </w:t>
      </w:r>
      <w:r w:rsidR="00755249" w:rsidRPr="00755249">
        <w:rPr>
          <w:sz w:val="28"/>
          <w:szCs w:val="28"/>
        </w:rPr>
        <w:lastRenderedPageBreak/>
        <w:t xml:space="preserve">of sustainability. </w:t>
      </w:r>
      <w:r w:rsidR="00AF41F1" w:rsidRPr="00AF41F1">
        <w:rPr>
          <w:sz w:val="28"/>
          <w:szCs w:val="28"/>
        </w:rPr>
        <w:t>Among various models of markets, there are examples with finite levels of stability in equilibrium, which depend mainly on the characteristics of market participants.</w:t>
      </w:r>
      <w:r w:rsidR="00E955BC">
        <w:rPr>
          <w:sz w:val="28"/>
          <w:szCs w:val="28"/>
        </w:rPr>
        <w:t xml:space="preserve"> </w:t>
      </w:r>
      <w:r w:rsidR="00AF41F1">
        <w:rPr>
          <w:sz w:val="28"/>
          <w:szCs w:val="28"/>
        </w:rPr>
        <w:t>[5</w:t>
      </w:r>
      <w:r w:rsidR="00E955BC">
        <w:rPr>
          <w:sz w:val="28"/>
          <w:szCs w:val="28"/>
        </w:rPr>
        <w:t>, 6</w:t>
      </w:r>
      <w:r w:rsidR="00AF41F1">
        <w:rPr>
          <w:sz w:val="28"/>
          <w:szCs w:val="28"/>
        </w:rPr>
        <w:t>]</w:t>
      </w:r>
      <w:r w:rsidR="00AF41F1" w:rsidRPr="00AF41F1">
        <w:rPr>
          <w:sz w:val="28"/>
          <w:szCs w:val="28"/>
        </w:rPr>
        <w:t xml:space="preserve"> </w:t>
      </w:r>
      <w:r w:rsidR="00AF41F1">
        <w:rPr>
          <w:sz w:val="28"/>
          <w:szCs w:val="28"/>
        </w:rPr>
        <w:t>A</w:t>
      </w:r>
      <w:r w:rsidR="00AF41F1" w:rsidRPr="00AF41F1">
        <w:rPr>
          <w:sz w:val="28"/>
          <w:szCs w:val="28"/>
        </w:rPr>
        <w:t>s well as partial equilibrium models using the dynamics of the portfolio of limit orders as a given</w:t>
      </w:r>
      <w:r w:rsidR="00E955BC">
        <w:rPr>
          <w:sz w:val="28"/>
          <w:szCs w:val="28"/>
        </w:rPr>
        <w:t>.</w:t>
      </w:r>
    </w:p>
    <w:p w14:paraId="69DE655B" w14:textId="3083FCE4" w:rsidR="00F11E95" w:rsidRDefault="00CD08A0" w:rsidP="002F7944">
      <w:pPr>
        <w:spacing w:line="360" w:lineRule="auto"/>
        <w:ind w:firstLine="720"/>
        <w:jc w:val="both"/>
        <w:rPr>
          <w:sz w:val="28"/>
          <w:szCs w:val="28"/>
        </w:rPr>
      </w:pPr>
      <w:r w:rsidRPr="00CD08A0">
        <w:rPr>
          <w:sz w:val="28"/>
          <w:szCs w:val="28"/>
        </w:rPr>
        <w:t>Sometimes the authors of models suggest an approach with discrete orders and more general dynamics, but there are also examples with a general and continuous book of limit orders.</w:t>
      </w:r>
      <w:r>
        <w:rPr>
          <w:sz w:val="28"/>
          <w:szCs w:val="28"/>
        </w:rPr>
        <w:t xml:space="preserve"> [</w:t>
      </w:r>
      <w:r w:rsidR="0067387A">
        <w:rPr>
          <w:sz w:val="28"/>
          <w:szCs w:val="28"/>
        </w:rPr>
        <w:t>8, 9</w:t>
      </w:r>
      <w:r>
        <w:rPr>
          <w:sz w:val="28"/>
          <w:szCs w:val="28"/>
        </w:rPr>
        <w:t>]</w:t>
      </w:r>
    </w:p>
    <w:p w14:paraId="67BF007E" w14:textId="4EF852E8" w:rsidR="00471A32" w:rsidRPr="000370EB" w:rsidRDefault="00D763C9" w:rsidP="009657E0">
      <w:pPr>
        <w:spacing w:line="360" w:lineRule="auto"/>
        <w:ind w:firstLine="720"/>
        <w:jc w:val="both"/>
        <w:rPr>
          <w:sz w:val="28"/>
          <w:szCs w:val="28"/>
        </w:rPr>
      </w:pPr>
      <w:r>
        <w:rPr>
          <w:sz w:val="28"/>
          <w:szCs w:val="28"/>
        </w:rPr>
        <w:t>Usually</w:t>
      </w:r>
      <w:r w:rsidR="0067387A" w:rsidRPr="0067387A">
        <w:rPr>
          <w:sz w:val="28"/>
          <w:szCs w:val="28"/>
        </w:rPr>
        <w:t>, for the balanced operation of the model, the sets of possible strategies for placing orders are very limited</w:t>
      </w:r>
      <w:r w:rsidR="00BB5F49" w:rsidRPr="00BB5F49">
        <w:rPr>
          <w:sz w:val="28"/>
          <w:szCs w:val="28"/>
        </w:rPr>
        <w:t>.</w:t>
      </w:r>
      <w:r w:rsidR="00BB5F49" w:rsidRPr="00BB5F49">
        <w:t xml:space="preserve"> </w:t>
      </w:r>
      <w:r w:rsidR="00BB5F49">
        <w:rPr>
          <w:sz w:val="28"/>
          <w:szCs w:val="28"/>
        </w:rPr>
        <w:t>M</w:t>
      </w:r>
      <w:r w:rsidR="00BB5F49" w:rsidRPr="00BB5F49">
        <w:rPr>
          <w:sz w:val="28"/>
          <w:szCs w:val="28"/>
        </w:rPr>
        <w:t>oreover, both the order size and the types of strategies can be limited, for example, only one-shot strategies are presen</w:t>
      </w:r>
      <w:r w:rsidR="00BB5F49">
        <w:rPr>
          <w:sz w:val="28"/>
          <w:szCs w:val="28"/>
        </w:rPr>
        <w:t>ted</w:t>
      </w:r>
      <w:r>
        <w:rPr>
          <w:sz w:val="28"/>
          <w:szCs w:val="28"/>
        </w:rPr>
        <w:t xml:space="preserve"> in the model</w:t>
      </w:r>
      <w:r w:rsidR="00BB5F49">
        <w:rPr>
          <w:sz w:val="28"/>
          <w:szCs w:val="28"/>
        </w:rPr>
        <w:t>. [</w:t>
      </w:r>
      <w:r w:rsidR="00C449B1">
        <w:rPr>
          <w:sz w:val="28"/>
          <w:szCs w:val="28"/>
        </w:rPr>
        <w:t>10, 11</w:t>
      </w:r>
      <w:r w:rsidR="00BB5F49">
        <w:rPr>
          <w:sz w:val="28"/>
          <w:szCs w:val="28"/>
        </w:rPr>
        <w:t>]</w:t>
      </w:r>
      <w:r w:rsidR="00C449B1">
        <w:rPr>
          <w:sz w:val="28"/>
          <w:szCs w:val="28"/>
        </w:rPr>
        <w:t xml:space="preserve"> </w:t>
      </w:r>
      <w:r w:rsidR="00471A32" w:rsidRPr="00471A32">
        <w:rPr>
          <w:sz w:val="28"/>
          <w:szCs w:val="28"/>
        </w:rPr>
        <w:t xml:space="preserve">Despite the fact that such assumptions make it possible to more accurately describe the </w:t>
      </w:r>
      <w:r w:rsidR="00471A32">
        <w:rPr>
          <w:sz w:val="28"/>
          <w:szCs w:val="28"/>
        </w:rPr>
        <w:t>tradeoffs</w:t>
      </w:r>
      <w:r w:rsidR="00471A32" w:rsidRPr="00471A32">
        <w:rPr>
          <w:sz w:val="28"/>
          <w:szCs w:val="28"/>
        </w:rPr>
        <w:t xml:space="preserve"> presented by market participants, this is still a consequence of unrealistic assumptions and simplifications.</w:t>
      </w:r>
      <w:r w:rsidR="0068606B" w:rsidRPr="0068606B">
        <w:rPr>
          <w:sz w:val="28"/>
          <w:szCs w:val="28"/>
        </w:rPr>
        <w:t xml:space="preserve"> The practical applicability of such models is very limited and it is even </w:t>
      </w:r>
      <w:r>
        <w:rPr>
          <w:sz w:val="28"/>
          <w:szCs w:val="28"/>
        </w:rPr>
        <w:t xml:space="preserve">more </w:t>
      </w:r>
      <w:r w:rsidR="0068606B" w:rsidRPr="0068606B">
        <w:rPr>
          <w:sz w:val="28"/>
          <w:szCs w:val="28"/>
        </w:rPr>
        <w:t xml:space="preserve">difficult to estimate the parameters of the model based on real data. </w:t>
      </w:r>
      <w:r w:rsidR="0068606B">
        <w:rPr>
          <w:sz w:val="28"/>
          <w:szCs w:val="28"/>
        </w:rPr>
        <w:t>[12]</w:t>
      </w:r>
      <w:r w:rsidR="000370EB" w:rsidRPr="000370EB">
        <w:rPr>
          <w:sz w:val="28"/>
          <w:szCs w:val="28"/>
        </w:rPr>
        <w:t xml:space="preserve"> </w:t>
      </w:r>
      <w:r w:rsidR="000370EB">
        <w:rPr>
          <w:sz w:val="28"/>
          <w:szCs w:val="28"/>
        </w:rPr>
        <w:t>A</w:t>
      </w:r>
      <w:r w:rsidR="000370EB" w:rsidRPr="000370EB">
        <w:rPr>
          <w:sz w:val="28"/>
          <w:szCs w:val="28"/>
        </w:rPr>
        <w:t xml:space="preserve">t the same time, descriptive statistical models usually correspond </w:t>
      </w:r>
      <w:r>
        <w:rPr>
          <w:sz w:val="28"/>
          <w:szCs w:val="28"/>
        </w:rPr>
        <w:t>closely</w:t>
      </w:r>
      <w:r w:rsidR="000370EB" w:rsidRPr="000370EB">
        <w:rPr>
          <w:sz w:val="28"/>
          <w:szCs w:val="28"/>
        </w:rPr>
        <w:t xml:space="preserve"> to the data, but often lack economic rigor and </w:t>
      </w:r>
      <w:r>
        <w:rPr>
          <w:sz w:val="28"/>
          <w:szCs w:val="28"/>
        </w:rPr>
        <w:t xml:space="preserve">also </w:t>
      </w:r>
      <w:r w:rsidR="000370EB" w:rsidRPr="000370EB">
        <w:rPr>
          <w:sz w:val="28"/>
          <w:szCs w:val="28"/>
        </w:rPr>
        <w:t>include</w:t>
      </w:r>
      <w:r w:rsidR="000370EB">
        <w:rPr>
          <w:sz w:val="28"/>
          <w:szCs w:val="28"/>
        </w:rPr>
        <w:t xml:space="preserve"> </w:t>
      </w:r>
      <w:r w:rsidR="000370EB" w:rsidRPr="000370EB">
        <w:rPr>
          <w:sz w:val="28"/>
          <w:szCs w:val="28"/>
        </w:rPr>
        <w:t xml:space="preserve">the adjustment of </w:t>
      </w:r>
      <w:r w:rsidR="003479FE" w:rsidRPr="000370EB">
        <w:rPr>
          <w:sz w:val="28"/>
          <w:szCs w:val="28"/>
        </w:rPr>
        <w:t>several</w:t>
      </w:r>
      <w:r w:rsidR="000370EB" w:rsidRPr="000370EB">
        <w:rPr>
          <w:sz w:val="28"/>
          <w:szCs w:val="28"/>
        </w:rPr>
        <w:t xml:space="preserve"> free parameters</w:t>
      </w:r>
      <w:r w:rsidR="000370EB">
        <w:rPr>
          <w:sz w:val="28"/>
          <w:szCs w:val="28"/>
        </w:rPr>
        <w:t>.</w:t>
      </w:r>
      <w:r w:rsidR="003479FE">
        <w:rPr>
          <w:sz w:val="28"/>
          <w:szCs w:val="28"/>
        </w:rPr>
        <w:t xml:space="preserve"> [13]</w:t>
      </w:r>
      <w:r w:rsidR="003479FE">
        <w:t xml:space="preserve"> </w:t>
      </w:r>
      <w:r w:rsidR="003479FE" w:rsidRPr="003479FE">
        <w:rPr>
          <w:sz w:val="28"/>
          <w:szCs w:val="28"/>
        </w:rPr>
        <w:t>Consequently, their practical expediency</w:t>
      </w:r>
      <w:r w:rsidR="003479FE">
        <w:rPr>
          <w:sz w:val="28"/>
          <w:szCs w:val="28"/>
        </w:rPr>
        <w:t xml:space="preserve"> </w:t>
      </w:r>
      <w:r w:rsidR="003479FE" w:rsidRPr="003479FE">
        <w:rPr>
          <w:sz w:val="28"/>
          <w:szCs w:val="28"/>
        </w:rPr>
        <w:t>is doubtful</w:t>
      </w:r>
      <w:r w:rsidR="003479FE">
        <w:rPr>
          <w:sz w:val="28"/>
          <w:szCs w:val="28"/>
        </w:rPr>
        <w:t>.</w:t>
      </w:r>
    </w:p>
    <w:p w14:paraId="23D462AA" w14:textId="48F33B17" w:rsidR="00471A32" w:rsidRDefault="009657E0" w:rsidP="009657E0">
      <w:pPr>
        <w:spacing w:line="360" w:lineRule="auto"/>
        <w:ind w:firstLine="720"/>
        <w:jc w:val="both"/>
        <w:rPr>
          <w:sz w:val="28"/>
          <w:szCs w:val="28"/>
        </w:rPr>
      </w:pPr>
      <w:r w:rsidRPr="009657E0">
        <w:rPr>
          <w:sz w:val="28"/>
          <w:szCs w:val="28"/>
        </w:rPr>
        <w:t xml:space="preserve">Stochastic order book models are characterized by the representation of aggregate order flows by a random process, usually a Poisson process. They try to balance descriptive power and analytical </w:t>
      </w:r>
      <w:r w:rsidR="00847BE9" w:rsidRPr="009657E0">
        <w:rPr>
          <w:sz w:val="28"/>
          <w:szCs w:val="28"/>
        </w:rPr>
        <w:t>accuracy but</w:t>
      </w:r>
      <w:r w:rsidRPr="009657E0">
        <w:rPr>
          <w:sz w:val="28"/>
          <w:szCs w:val="28"/>
        </w:rPr>
        <w:t xml:space="preserve"> ignore important and complex interactions between market participants and cannot explain many emerging phenomena.</w:t>
      </w:r>
      <w:r>
        <w:rPr>
          <w:sz w:val="28"/>
          <w:szCs w:val="28"/>
        </w:rPr>
        <w:t xml:space="preserve"> [14]</w:t>
      </w:r>
      <w:r w:rsidRPr="009657E0">
        <w:rPr>
          <w:sz w:val="28"/>
          <w:szCs w:val="28"/>
        </w:rPr>
        <w:t xml:space="preserve"> Thus, for a </w:t>
      </w:r>
      <w:r w:rsidR="00D763C9">
        <w:rPr>
          <w:sz w:val="28"/>
          <w:szCs w:val="28"/>
        </w:rPr>
        <w:t>better</w:t>
      </w:r>
      <w:r w:rsidRPr="009657E0">
        <w:rPr>
          <w:sz w:val="28"/>
          <w:szCs w:val="28"/>
        </w:rPr>
        <w:t xml:space="preserve"> understanding of market processes, a </w:t>
      </w:r>
      <w:r w:rsidR="00D763C9">
        <w:rPr>
          <w:sz w:val="28"/>
          <w:szCs w:val="28"/>
        </w:rPr>
        <w:t>more complicated</w:t>
      </w:r>
      <w:r w:rsidRPr="009657E0">
        <w:rPr>
          <w:sz w:val="28"/>
          <w:szCs w:val="28"/>
        </w:rPr>
        <w:t xml:space="preserve"> approach to modeling is required, </w:t>
      </w:r>
      <w:r w:rsidR="00D763C9">
        <w:rPr>
          <w:sz w:val="28"/>
          <w:szCs w:val="28"/>
        </w:rPr>
        <w:t>that</w:t>
      </w:r>
      <w:r w:rsidRPr="009657E0">
        <w:rPr>
          <w:sz w:val="28"/>
          <w:szCs w:val="28"/>
        </w:rPr>
        <w:t xml:space="preserve"> allows </w:t>
      </w:r>
      <w:r w:rsidR="00D763C9">
        <w:rPr>
          <w:sz w:val="28"/>
          <w:szCs w:val="28"/>
        </w:rPr>
        <w:t xml:space="preserve">to </w:t>
      </w:r>
      <w:r w:rsidRPr="009657E0">
        <w:rPr>
          <w:sz w:val="28"/>
          <w:szCs w:val="28"/>
        </w:rPr>
        <w:t>observ</w:t>
      </w:r>
      <w:r w:rsidR="00D763C9">
        <w:rPr>
          <w:sz w:val="28"/>
          <w:szCs w:val="28"/>
        </w:rPr>
        <w:t>e</w:t>
      </w:r>
      <w:r w:rsidRPr="009657E0">
        <w:rPr>
          <w:sz w:val="28"/>
          <w:szCs w:val="28"/>
        </w:rPr>
        <w:t xml:space="preserve"> </w:t>
      </w:r>
      <w:r w:rsidR="00D763C9">
        <w:rPr>
          <w:sz w:val="28"/>
          <w:szCs w:val="28"/>
        </w:rPr>
        <w:t xml:space="preserve">the </w:t>
      </w:r>
      <w:r w:rsidRPr="009657E0">
        <w:rPr>
          <w:sz w:val="28"/>
          <w:szCs w:val="28"/>
        </w:rPr>
        <w:t>processes at the micro and macro level.</w:t>
      </w:r>
    </w:p>
    <w:p w14:paraId="74218805" w14:textId="77777777" w:rsidR="009657E0" w:rsidRPr="009657E0" w:rsidRDefault="009657E0" w:rsidP="009657E0">
      <w:pPr>
        <w:spacing w:line="360" w:lineRule="auto"/>
        <w:ind w:firstLine="720"/>
        <w:jc w:val="both"/>
        <w:rPr>
          <w:sz w:val="28"/>
          <w:szCs w:val="28"/>
        </w:rPr>
      </w:pPr>
    </w:p>
    <w:p w14:paraId="3F123707" w14:textId="527D4A79" w:rsidR="00F11E95" w:rsidRDefault="00F11E95" w:rsidP="009657E0">
      <w:pPr>
        <w:pStyle w:val="Heading1"/>
        <w:numPr>
          <w:ilvl w:val="0"/>
          <w:numId w:val="1"/>
        </w:numPr>
        <w:spacing w:line="360" w:lineRule="auto"/>
      </w:pPr>
      <w:bookmarkStart w:id="5" w:name="_Toc106183320"/>
      <w:r>
        <w:t>Agent-based modeling</w:t>
      </w:r>
      <w:bookmarkEnd w:id="5"/>
    </w:p>
    <w:p w14:paraId="38D5E820" w14:textId="55854E77" w:rsidR="00F11E95" w:rsidRDefault="00F11E95" w:rsidP="009657E0">
      <w:pPr>
        <w:spacing w:after="240" w:line="360" w:lineRule="auto"/>
        <w:ind w:firstLine="720"/>
        <w:jc w:val="both"/>
        <w:rPr>
          <w:sz w:val="28"/>
          <w:szCs w:val="28"/>
        </w:rPr>
      </w:pPr>
      <w:r w:rsidRPr="00AB2DEC">
        <w:rPr>
          <w:sz w:val="28"/>
          <w:szCs w:val="28"/>
        </w:rPr>
        <w:t xml:space="preserve">Agent-based modeling is widely used technique </w:t>
      </w:r>
      <w:r>
        <w:rPr>
          <w:sz w:val="28"/>
          <w:szCs w:val="28"/>
        </w:rPr>
        <w:t xml:space="preserve">to emulate a complex </w:t>
      </w:r>
      <w:r>
        <w:rPr>
          <w:sz w:val="28"/>
          <w:szCs w:val="28"/>
        </w:rPr>
        <w:lastRenderedPageBreak/>
        <w:t xml:space="preserve">system behavior and interaction between different agents. Let us define the following constraints for determining multi-agent system. </w:t>
      </w:r>
      <w:r w:rsidRPr="00604421">
        <w:rPr>
          <w:sz w:val="28"/>
          <w:szCs w:val="28"/>
        </w:rPr>
        <w:t xml:space="preserve">Any system that consists of individual components acting in accordance with its own set of rules is multicomponent. The transition of an individual component from one state to another occurs when certain conditions </w:t>
      </w:r>
      <w:r>
        <w:rPr>
          <w:sz w:val="28"/>
          <w:szCs w:val="28"/>
        </w:rPr>
        <w:t xml:space="preserve">are </w:t>
      </w:r>
      <w:r w:rsidR="00D763C9">
        <w:rPr>
          <w:sz w:val="28"/>
          <w:szCs w:val="28"/>
        </w:rPr>
        <w:t>satisfied</w:t>
      </w:r>
      <w:r>
        <w:rPr>
          <w:sz w:val="28"/>
          <w:szCs w:val="28"/>
        </w:rPr>
        <w:t xml:space="preserve">. This condition </w:t>
      </w:r>
      <w:r w:rsidRPr="00604421">
        <w:rPr>
          <w:sz w:val="28"/>
          <w:szCs w:val="28"/>
        </w:rPr>
        <w:t xml:space="preserve">may depend both on the state of the </w:t>
      </w:r>
      <w:r>
        <w:rPr>
          <w:sz w:val="28"/>
          <w:szCs w:val="28"/>
        </w:rPr>
        <w:t>agent</w:t>
      </w:r>
      <w:r w:rsidRPr="00604421">
        <w:rPr>
          <w:sz w:val="28"/>
          <w:szCs w:val="28"/>
        </w:rPr>
        <w:t xml:space="preserve"> itself and on the state of other agents or the </w:t>
      </w:r>
      <w:r>
        <w:rPr>
          <w:sz w:val="28"/>
          <w:szCs w:val="28"/>
        </w:rPr>
        <w:t xml:space="preserve">whole </w:t>
      </w:r>
      <w:r w:rsidRPr="00604421">
        <w:rPr>
          <w:sz w:val="28"/>
          <w:szCs w:val="28"/>
        </w:rPr>
        <w:t>system.</w:t>
      </w:r>
      <w:r>
        <w:rPr>
          <w:sz w:val="28"/>
          <w:szCs w:val="28"/>
        </w:rPr>
        <w:t xml:space="preserve"> I</w:t>
      </w:r>
      <w:r w:rsidRPr="00604421">
        <w:rPr>
          <w:sz w:val="28"/>
          <w:szCs w:val="28"/>
        </w:rPr>
        <w:t>f all the necessary conditions are met, the agent makes the transition from the primary state to the new one</w:t>
      </w:r>
      <w:r>
        <w:rPr>
          <w:sz w:val="28"/>
          <w:szCs w:val="28"/>
        </w:rPr>
        <w:t xml:space="preserve">. </w:t>
      </w:r>
      <w:r w:rsidRPr="00B7487D">
        <w:rPr>
          <w:sz w:val="28"/>
          <w:szCs w:val="28"/>
        </w:rPr>
        <w:t>In the multi-agent model, various types of components (agents or objects) are defined, and each type makes transitions between states according to its own rules. In such a system, several agents of each type are usually created. Agents of each type behave identically under the same conditions.</w:t>
      </w:r>
      <w:r>
        <w:rPr>
          <w:sz w:val="28"/>
          <w:szCs w:val="28"/>
        </w:rPr>
        <w:t xml:space="preserve">[1] </w:t>
      </w:r>
      <w:r w:rsidRPr="006052C8">
        <w:rPr>
          <w:sz w:val="28"/>
          <w:szCs w:val="28"/>
        </w:rPr>
        <w:t>Compared to the traditional mathematical model, agent-</w:t>
      </w:r>
      <w:r>
        <w:rPr>
          <w:sz w:val="28"/>
          <w:szCs w:val="28"/>
        </w:rPr>
        <w:t>based</w:t>
      </w:r>
      <w:r w:rsidRPr="006052C8">
        <w:rPr>
          <w:sz w:val="28"/>
          <w:szCs w:val="28"/>
        </w:rPr>
        <w:t xml:space="preserve"> modeling is easier to synthesize using a detailed description of the parameters and behavior of each type of agent. This method simplifies the investigation, testing and debugging of agent interaction and system operation. It also simplifies the collection of information about agents and the system itself</w:t>
      </w:r>
      <w:r>
        <w:rPr>
          <w:sz w:val="28"/>
          <w:szCs w:val="28"/>
        </w:rPr>
        <w:t>.</w:t>
      </w:r>
    </w:p>
    <w:p w14:paraId="0136F2A3" w14:textId="77777777" w:rsidR="00F11E95" w:rsidRPr="004A29C2" w:rsidRDefault="00F11E95" w:rsidP="00F11E95">
      <w:pPr>
        <w:spacing w:after="240" w:line="360" w:lineRule="auto"/>
        <w:ind w:firstLine="720"/>
        <w:jc w:val="both"/>
        <w:rPr>
          <w:sz w:val="28"/>
          <w:szCs w:val="28"/>
        </w:rPr>
      </w:pPr>
      <w:r w:rsidRPr="004A29C2">
        <w:rPr>
          <w:sz w:val="28"/>
          <w:szCs w:val="28"/>
        </w:rPr>
        <w:t>Financial markets are a complex multicomponent system in which a number of individual agents constantly interact.</w:t>
      </w:r>
    </w:p>
    <w:p w14:paraId="340716FB" w14:textId="77777777" w:rsidR="00F11E95" w:rsidRDefault="00F11E95" w:rsidP="00F11E95">
      <w:pPr>
        <w:spacing w:after="240" w:line="360" w:lineRule="auto"/>
        <w:ind w:firstLine="720"/>
        <w:jc w:val="both"/>
        <w:rPr>
          <w:sz w:val="28"/>
          <w:szCs w:val="28"/>
        </w:rPr>
      </w:pPr>
      <w:r w:rsidRPr="004A29C2">
        <w:rPr>
          <w:sz w:val="28"/>
          <w:szCs w:val="28"/>
        </w:rPr>
        <w:t>Several classical analytical models were developed to study and explain the behavior of financial markets, but the complexity of the financial</w:t>
      </w:r>
      <w:r>
        <w:rPr>
          <w:sz w:val="28"/>
          <w:szCs w:val="28"/>
        </w:rPr>
        <w:t xml:space="preserve"> </w:t>
      </w:r>
      <w:r w:rsidRPr="004A29C2">
        <w:rPr>
          <w:sz w:val="28"/>
          <w:szCs w:val="28"/>
        </w:rPr>
        <w:t>environment stimulated modeling using agent-based architectures. The authors argue that multi-agent modeling provides a better understanding of how</w:t>
      </w:r>
      <w:r>
        <w:rPr>
          <w:sz w:val="28"/>
          <w:szCs w:val="28"/>
        </w:rPr>
        <w:t xml:space="preserve"> </w:t>
      </w:r>
      <w:r w:rsidRPr="004A29C2">
        <w:rPr>
          <w:sz w:val="28"/>
          <w:szCs w:val="28"/>
        </w:rPr>
        <w:t>observable properties in real markets arise as a result</w:t>
      </w:r>
      <w:r>
        <w:rPr>
          <w:sz w:val="28"/>
          <w:szCs w:val="28"/>
        </w:rPr>
        <w:t xml:space="preserve"> </w:t>
      </w:r>
      <w:r w:rsidRPr="004A29C2">
        <w:rPr>
          <w:sz w:val="28"/>
          <w:szCs w:val="28"/>
        </w:rPr>
        <w:t>of interaction between agents.</w:t>
      </w:r>
    </w:p>
    <w:p w14:paraId="0F0964C5" w14:textId="1D61B336" w:rsidR="00F11E95" w:rsidRPr="00BB0206" w:rsidRDefault="00D763C9" w:rsidP="00F11E95">
      <w:pPr>
        <w:spacing w:after="240" w:line="360" w:lineRule="auto"/>
        <w:ind w:firstLine="720"/>
        <w:jc w:val="both"/>
        <w:rPr>
          <w:sz w:val="28"/>
          <w:szCs w:val="28"/>
        </w:rPr>
      </w:pPr>
      <w:r>
        <w:rPr>
          <w:sz w:val="28"/>
          <w:szCs w:val="28"/>
        </w:rPr>
        <w:t>A large number of system parameters is b</w:t>
      </w:r>
      <w:r w:rsidR="00F11E95" w:rsidRPr="006872CE">
        <w:rPr>
          <w:sz w:val="28"/>
          <w:szCs w:val="28"/>
        </w:rPr>
        <w:t xml:space="preserve">oth the advantages and disadvantages of agent models of financial markets, the impact of which is </w:t>
      </w:r>
      <w:r w:rsidR="002959AA">
        <w:rPr>
          <w:sz w:val="28"/>
          <w:szCs w:val="28"/>
        </w:rPr>
        <w:t>highly</w:t>
      </w:r>
      <w:r w:rsidR="00F11E95" w:rsidRPr="006872CE">
        <w:rPr>
          <w:sz w:val="28"/>
          <w:szCs w:val="28"/>
        </w:rPr>
        <w:t xml:space="preserve"> difficult to assess.</w:t>
      </w:r>
      <w:r w:rsidR="00F11E95" w:rsidRPr="00BB0206">
        <w:rPr>
          <w:sz w:val="28"/>
          <w:szCs w:val="28"/>
        </w:rPr>
        <w:t xml:space="preserve"> </w:t>
      </w:r>
      <w:r w:rsidR="00F11E95">
        <w:rPr>
          <w:sz w:val="28"/>
          <w:szCs w:val="28"/>
        </w:rPr>
        <w:t xml:space="preserve">Therefore, </w:t>
      </w:r>
      <w:r w:rsidR="002959AA">
        <w:rPr>
          <w:sz w:val="28"/>
          <w:szCs w:val="28"/>
        </w:rPr>
        <w:t>the study</w:t>
      </w:r>
      <w:r w:rsidR="00F11E95">
        <w:rPr>
          <w:sz w:val="28"/>
          <w:szCs w:val="28"/>
        </w:rPr>
        <w:t xml:space="preserve"> also analyses the influence of </w:t>
      </w:r>
      <w:r w:rsidR="00F11E95">
        <w:rPr>
          <w:sz w:val="28"/>
          <w:szCs w:val="28"/>
        </w:rPr>
        <w:lastRenderedPageBreak/>
        <w:t>the system parameters on changing price trend during trading sessions.</w:t>
      </w:r>
    </w:p>
    <w:p w14:paraId="766B806A" w14:textId="77777777" w:rsidR="00F11E95" w:rsidRDefault="00F11E95" w:rsidP="00F11E95">
      <w:pPr>
        <w:spacing w:before="94" w:after="240" w:line="360" w:lineRule="auto"/>
        <w:jc w:val="both"/>
        <w:rPr>
          <w:sz w:val="28"/>
          <w:szCs w:val="28"/>
        </w:rPr>
      </w:pPr>
    </w:p>
    <w:p w14:paraId="152A5676" w14:textId="77777777" w:rsidR="00F11E95" w:rsidRDefault="00F11E95" w:rsidP="00F11E95">
      <w:pPr>
        <w:pStyle w:val="Heading1"/>
        <w:numPr>
          <w:ilvl w:val="0"/>
          <w:numId w:val="1"/>
        </w:numPr>
        <w:spacing w:after="240"/>
        <w:ind w:left="0"/>
        <w:jc w:val="both"/>
      </w:pPr>
      <w:bookmarkStart w:id="6" w:name="_Toc106183321"/>
      <w:r>
        <w:t>Model architecture</w:t>
      </w:r>
      <w:bookmarkEnd w:id="6"/>
    </w:p>
    <w:p w14:paraId="640C620C" w14:textId="77777777" w:rsidR="002959AA" w:rsidRDefault="00F11E95" w:rsidP="00B20572">
      <w:pPr>
        <w:spacing w:after="240" w:line="360" w:lineRule="auto"/>
        <w:ind w:firstLine="720"/>
        <w:jc w:val="both"/>
        <w:rPr>
          <w:sz w:val="28"/>
          <w:szCs w:val="28"/>
        </w:rPr>
      </w:pPr>
      <w:r w:rsidRPr="00017341">
        <w:rPr>
          <w:sz w:val="28"/>
          <w:szCs w:val="28"/>
        </w:rPr>
        <w:t>Mult</w:t>
      </w:r>
      <w:r>
        <w:rPr>
          <w:sz w:val="28"/>
          <w:szCs w:val="28"/>
        </w:rPr>
        <w:t>i</w:t>
      </w:r>
      <w:r w:rsidRPr="00017341">
        <w:rPr>
          <w:sz w:val="28"/>
          <w:szCs w:val="28"/>
        </w:rPr>
        <w:t xml:space="preserve">agent simulation was implemented </w:t>
      </w:r>
      <w:r>
        <w:rPr>
          <w:sz w:val="28"/>
          <w:szCs w:val="28"/>
        </w:rPr>
        <w:t>with application of modular framework Mesa (</w:t>
      </w:r>
      <w:hyperlink r:id="rId10" w:history="1">
        <w:r w:rsidRPr="00C65762">
          <w:rPr>
            <w:rStyle w:val="Hyperlink"/>
            <w:sz w:val="28"/>
            <w:szCs w:val="28"/>
          </w:rPr>
          <w:t>https://mesa.readthedocs.io/en/latest/overview.html</w:t>
        </w:r>
      </w:hyperlink>
      <w:r>
        <w:rPr>
          <w:sz w:val="28"/>
          <w:szCs w:val="28"/>
        </w:rPr>
        <w:t xml:space="preserve">). </w:t>
      </w:r>
      <w:r w:rsidR="002959AA">
        <w:rPr>
          <w:sz w:val="28"/>
          <w:szCs w:val="28"/>
        </w:rPr>
        <w:t>Each</w:t>
      </w:r>
      <w:r>
        <w:rPr>
          <w:sz w:val="28"/>
          <w:szCs w:val="28"/>
        </w:rPr>
        <w:t xml:space="preserve"> type of agents has its start parameters, like cash and wealth, and thresholds, </w:t>
      </w:r>
      <w:r w:rsidR="002959AA">
        <w:rPr>
          <w:sz w:val="28"/>
          <w:szCs w:val="28"/>
        </w:rPr>
        <w:t>that</w:t>
      </w:r>
      <w:r>
        <w:rPr>
          <w:sz w:val="28"/>
          <w:szCs w:val="28"/>
        </w:rPr>
        <w:t xml:space="preserve"> restrict its behavior (such as hard line of selling/buying for market makers) or specify periods for calculating metrics defining agent’s action. A detailed description of the </w:t>
      </w:r>
      <w:r w:rsidR="002959AA">
        <w:rPr>
          <w:sz w:val="28"/>
          <w:szCs w:val="28"/>
        </w:rPr>
        <w:t xml:space="preserve">full set of </w:t>
      </w:r>
      <w:r>
        <w:rPr>
          <w:sz w:val="28"/>
          <w:szCs w:val="28"/>
        </w:rPr>
        <w:t xml:space="preserve">parameters is provided below. Bidding in the model takes place in stages (like rounds). Within one round all agents except market makers </w:t>
      </w:r>
      <w:r w:rsidR="002959AA">
        <w:rPr>
          <w:sz w:val="28"/>
          <w:szCs w:val="28"/>
        </w:rPr>
        <w:t>are</w:t>
      </w:r>
      <w:r>
        <w:rPr>
          <w:sz w:val="28"/>
          <w:szCs w:val="28"/>
        </w:rPr>
        <w:t xml:space="preserve"> choosing its intension – to buy, to sell or</w:t>
      </w:r>
      <w:r w:rsidR="002959AA">
        <w:rPr>
          <w:sz w:val="28"/>
          <w:szCs w:val="28"/>
        </w:rPr>
        <w:t xml:space="preserve"> to do</w:t>
      </w:r>
      <w:r>
        <w:rPr>
          <w:sz w:val="28"/>
          <w:szCs w:val="28"/>
        </w:rPr>
        <w:t xml:space="preserve"> nothing. Also, they define price and amount</w:t>
      </w:r>
      <w:r w:rsidR="002959AA">
        <w:rPr>
          <w:sz w:val="28"/>
          <w:szCs w:val="28"/>
        </w:rPr>
        <w:t xml:space="preserve"> of the corresponding buy/sell order</w:t>
      </w:r>
      <w:r>
        <w:rPr>
          <w:sz w:val="28"/>
          <w:szCs w:val="28"/>
        </w:rPr>
        <w:t xml:space="preserve">. Some of agents </w:t>
      </w:r>
      <w:proofErr w:type="gramStart"/>
      <w:r>
        <w:rPr>
          <w:sz w:val="28"/>
          <w:szCs w:val="28"/>
        </w:rPr>
        <w:t>make a decision</w:t>
      </w:r>
      <w:proofErr w:type="gramEnd"/>
      <w:r>
        <w:rPr>
          <w:sz w:val="28"/>
          <w:szCs w:val="28"/>
        </w:rPr>
        <w:t xml:space="preserve"> by taking into account other o</w:t>
      </w:r>
      <w:r w:rsidR="002959AA">
        <w:rPr>
          <w:sz w:val="28"/>
          <w:szCs w:val="28"/>
        </w:rPr>
        <w:t>rd</w:t>
      </w:r>
      <w:r>
        <w:rPr>
          <w:sz w:val="28"/>
          <w:szCs w:val="28"/>
        </w:rPr>
        <w:t xml:space="preserve">ers, so agents can be influenced by decisions of its neighbors. </w:t>
      </w:r>
    </w:p>
    <w:p w14:paraId="1D0754F3" w14:textId="0D433A76" w:rsidR="00F11E95" w:rsidRDefault="002959AA" w:rsidP="00B20572">
      <w:pPr>
        <w:spacing w:after="240" w:line="360" w:lineRule="auto"/>
        <w:ind w:firstLine="720"/>
        <w:jc w:val="both"/>
        <w:rPr>
          <w:sz w:val="28"/>
          <w:szCs w:val="28"/>
        </w:rPr>
      </w:pPr>
      <w:r>
        <w:rPr>
          <w:sz w:val="28"/>
          <w:szCs w:val="28"/>
        </w:rPr>
        <w:t>C</w:t>
      </w:r>
      <w:r w:rsidR="00F11E95">
        <w:rPr>
          <w:sz w:val="28"/>
          <w:szCs w:val="28"/>
        </w:rPr>
        <w:t>ollected o</w:t>
      </w:r>
      <w:r>
        <w:rPr>
          <w:sz w:val="28"/>
          <w:szCs w:val="28"/>
        </w:rPr>
        <w:t>rd</w:t>
      </w:r>
      <w:r w:rsidR="00F11E95">
        <w:rPr>
          <w:sz w:val="28"/>
          <w:szCs w:val="28"/>
        </w:rPr>
        <w:t xml:space="preserve">ers </w:t>
      </w:r>
      <w:r>
        <w:rPr>
          <w:sz w:val="28"/>
          <w:szCs w:val="28"/>
        </w:rPr>
        <w:t>are submitted</w:t>
      </w:r>
      <w:r w:rsidR="00F11E95">
        <w:rPr>
          <w:sz w:val="28"/>
          <w:szCs w:val="28"/>
        </w:rPr>
        <w:t xml:space="preserve"> to market makers in </w:t>
      </w:r>
      <w:r w:rsidR="003C1F93">
        <w:rPr>
          <w:sz w:val="28"/>
          <w:szCs w:val="28"/>
        </w:rPr>
        <w:t>accordance with</w:t>
      </w:r>
      <w:r w:rsidR="00F11E95">
        <w:rPr>
          <w:sz w:val="28"/>
          <w:szCs w:val="28"/>
        </w:rPr>
        <w:t xml:space="preserve"> </w:t>
      </w:r>
      <w:r w:rsidR="003C1F93">
        <w:rPr>
          <w:sz w:val="28"/>
          <w:szCs w:val="28"/>
        </w:rPr>
        <w:t>their</w:t>
      </w:r>
      <w:r w:rsidR="00F11E95">
        <w:rPr>
          <w:sz w:val="28"/>
          <w:szCs w:val="28"/>
        </w:rPr>
        <w:t xml:space="preserve"> profitability</w:t>
      </w:r>
      <w:r w:rsidR="003C1F93">
        <w:rPr>
          <w:sz w:val="28"/>
          <w:szCs w:val="28"/>
        </w:rPr>
        <w:t xml:space="preserve">. After </w:t>
      </w:r>
      <w:proofErr w:type="gramStart"/>
      <w:r w:rsidR="003C1F93">
        <w:rPr>
          <w:sz w:val="28"/>
          <w:szCs w:val="28"/>
        </w:rPr>
        <w:t>that</w:t>
      </w:r>
      <w:proofErr w:type="gramEnd"/>
      <w:r w:rsidR="00F11E95">
        <w:rPr>
          <w:sz w:val="28"/>
          <w:szCs w:val="28"/>
        </w:rPr>
        <w:t xml:space="preserve"> the process of selecting the contractor for each </w:t>
      </w:r>
      <w:r w:rsidR="003C1F93">
        <w:rPr>
          <w:sz w:val="28"/>
          <w:szCs w:val="28"/>
        </w:rPr>
        <w:t xml:space="preserve">corresponding </w:t>
      </w:r>
      <w:r w:rsidR="00F11E95">
        <w:rPr>
          <w:sz w:val="28"/>
          <w:szCs w:val="28"/>
        </w:rPr>
        <w:t xml:space="preserve">order is </w:t>
      </w:r>
      <w:r w:rsidR="003C1F93">
        <w:rPr>
          <w:sz w:val="28"/>
          <w:szCs w:val="28"/>
        </w:rPr>
        <w:t>being undertaken</w:t>
      </w:r>
      <w:r w:rsidR="00F11E95">
        <w:rPr>
          <w:sz w:val="28"/>
          <w:szCs w:val="28"/>
        </w:rPr>
        <w:t>. Market makers ha</w:t>
      </w:r>
      <w:r w:rsidR="003C1F93">
        <w:rPr>
          <w:sz w:val="28"/>
          <w:szCs w:val="28"/>
        </w:rPr>
        <w:t>ve</w:t>
      </w:r>
      <w:r w:rsidR="00F11E95">
        <w:rPr>
          <w:sz w:val="28"/>
          <w:szCs w:val="28"/>
        </w:rPr>
        <w:t xml:space="preserve"> its own restrictions as price thresholds and hard lines of</w:t>
      </w:r>
      <w:r w:rsidR="00F11E95" w:rsidRPr="00B31689">
        <w:rPr>
          <w:sz w:val="28"/>
          <w:szCs w:val="28"/>
        </w:rPr>
        <w:t xml:space="preserve"> </w:t>
      </w:r>
      <w:r w:rsidR="00F11E95">
        <w:rPr>
          <w:sz w:val="28"/>
          <w:szCs w:val="28"/>
        </w:rPr>
        <w:t>buying and selling during one trading session. The schematic description of the process is presented in Figure 1.</w:t>
      </w:r>
    </w:p>
    <w:p w14:paraId="3D52BA8E" w14:textId="77777777" w:rsidR="00F11E95" w:rsidRDefault="00F11E95" w:rsidP="009657E0">
      <w:pPr>
        <w:spacing w:after="240" w:line="360" w:lineRule="auto"/>
        <w:ind w:right="-283" w:firstLine="284"/>
        <w:jc w:val="center"/>
        <w:rPr>
          <w:b/>
          <w:bCs/>
          <w:sz w:val="28"/>
          <w:szCs w:val="28"/>
        </w:rPr>
      </w:pPr>
      <w:r w:rsidRPr="00CD2972">
        <w:rPr>
          <w:b/>
          <w:bCs/>
          <w:noProof/>
          <w:sz w:val="28"/>
          <w:szCs w:val="28"/>
        </w:rPr>
        <w:lastRenderedPageBreak/>
        <w:drawing>
          <wp:inline distT="0" distB="0" distL="0" distR="0" wp14:anchorId="5B75BB7B" wp14:editId="4EA631C1">
            <wp:extent cx="5220970" cy="327215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20970" cy="3272155"/>
                    </a:xfrm>
                    <a:prstGeom prst="rect">
                      <a:avLst/>
                    </a:prstGeom>
                  </pic:spPr>
                </pic:pic>
              </a:graphicData>
            </a:graphic>
          </wp:inline>
        </w:drawing>
      </w:r>
    </w:p>
    <w:p w14:paraId="29CBAFFB" w14:textId="33403E1E" w:rsidR="00F11E95" w:rsidRDefault="00F11E95" w:rsidP="00F11E95">
      <w:pPr>
        <w:spacing w:after="240" w:line="360" w:lineRule="auto"/>
        <w:ind w:firstLine="720"/>
        <w:jc w:val="center"/>
        <w:rPr>
          <w:sz w:val="28"/>
          <w:szCs w:val="28"/>
        </w:rPr>
      </w:pPr>
      <w:r w:rsidRPr="0075436B">
        <w:rPr>
          <w:b/>
          <w:bCs/>
          <w:sz w:val="28"/>
          <w:szCs w:val="28"/>
        </w:rPr>
        <w:t xml:space="preserve">Figure 1. </w:t>
      </w:r>
      <w:r>
        <w:rPr>
          <w:sz w:val="28"/>
          <w:szCs w:val="28"/>
        </w:rPr>
        <w:t>Schematic</w:t>
      </w:r>
      <w:r w:rsidRPr="0075436B">
        <w:rPr>
          <w:sz w:val="28"/>
          <w:szCs w:val="28"/>
        </w:rPr>
        <w:t xml:space="preserve"> diagram</w:t>
      </w:r>
      <w:r>
        <w:rPr>
          <w:b/>
          <w:bCs/>
          <w:sz w:val="28"/>
          <w:szCs w:val="28"/>
        </w:rPr>
        <w:t xml:space="preserve"> </w:t>
      </w:r>
      <w:r w:rsidRPr="0075436B">
        <w:rPr>
          <w:sz w:val="28"/>
          <w:szCs w:val="28"/>
        </w:rPr>
        <w:t xml:space="preserve">of the </w:t>
      </w:r>
      <w:r>
        <w:rPr>
          <w:sz w:val="28"/>
          <w:szCs w:val="28"/>
        </w:rPr>
        <w:t xml:space="preserve">processes of one trading session  </w:t>
      </w:r>
    </w:p>
    <w:p w14:paraId="429BD5AC" w14:textId="77777777" w:rsidR="009657E0" w:rsidRDefault="009657E0" w:rsidP="00F11E95">
      <w:pPr>
        <w:spacing w:after="240" w:line="360" w:lineRule="auto"/>
        <w:ind w:firstLine="720"/>
        <w:jc w:val="center"/>
        <w:rPr>
          <w:sz w:val="28"/>
          <w:szCs w:val="28"/>
        </w:rPr>
      </w:pPr>
    </w:p>
    <w:p w14:paraId="062AF439" w14:textId="77777777" w:rsidR="00F11E95" w:rsidRPr="007F6B74" w:rsidRDefault="00F11E95" w:rsidP="00F11E95">
      <w:pPr>
        <w:pStyle w:val="Heading2"/>
        <w:spacing w:line="360" w:lineRule="auto"/>
        <w:rPr>
          <w:sz w:val="28"/>
          <w:szCs w:val="28"/>
        </w:rPr>
      </w:pPr>
      <w:bookmarkStart w:id="7" w:name="_Toc106183322"/>
      <w:r w:rsidRPr="007F6B74">
        <w:rPr>
          <w:sz w:val="28"/>
          <w:szCs w:val="28"/>
        </w:rPr>
        <w:t>3.1 Input parameters</w:t>
      </w:r>
      <w:bookmarkEnd w:id="7"/>
    </w:p>
    <w:p w14:paraId="38E7DF7C" w14:textId="77777777" w:rsidR="00F11E95" w:rsidRDefault="00F11E95" w:rsidP="00F11E95">
      <w:pPr>
        <w:spacing w:after="240" w:line="360" w:lineRule="auto"/>
        <w:ind w:firstLine="720"/>
        <w:jc w:val="both"/>
        <w:rPr>
          <w:sz w:val="28"/>
          <w:szCs w:val="28"/>
        </w:rPr>
      </w:pPr>
      <w:r>
        <w:rPr>
          <w:sz w:val="28"/>
          <w:szCs w:val="28"/>
        </w:rPr>
        <w:t>The starting parameters describe the initial state of the market, number of agents of each type, their starting portfolio and existing restrictions.</w:t>
      </w:r>
    </w:p>
    <w:p w14:paraId="32757B67" w14:textId="0F1AAED2" w:rsidR="00F11E95" w:rsidRDefault="00F11E95" w:rsidP="00F11E95">
      <w:pPr>
        <w:spacing w:after="240" w:line="360" w:lineRule="auto"/>
        <w:jc w:val="both"/>
        <w:rPr>
          <w:sz w:val="28"/>
          <w:szCs w:val="28"/>
        </w:rPr>
      </w:pPr>
      <w:r>
        <w:rPr>
          <w:sz w:val="28"/>
          <w:szCs w:val="28"/>
        </w:rPr>
        <w:t>Market maker</w:t>
      </w:r>
      <w:r w:rsidR="003C1F93">
        <w:rPr>
          <w:sz w:val="28"/>
          <w:szCs w:val="28"/>
        </w:rPr>
        <w:t>’</w:t>
      </w:r>
      <w:r>
        <w:rPr>
          <w:sz w:val="28"/>
          <w:szCs w:val="28"/>
        </w:rPr>
        <w:t>s initial parameters</w:t>
      </w:r>
      <w:r w:rsidR="003C1F93">
        <w:rPr>
          <w:sz w:val="28"/>
          <w:szCs w:val="28"/>
        </w:rPr>
        <w:t xml:space="preserve"> are presented below</w:t>
      </w:r>
      <w:r>
        <w:rPr>
          <w:sz w:val="28"/>
          <w:szCs w:val="28"/>
        </w:rPr>
        <w:t>:</w:t>
      </w:r>
    </w:p>
    <w:p w14:paraId="600BF2B6" w14:textId="77777777" w:rsidR="00F11E95" w:rsidRDefault="00F11E95" w:rsidP="00F11E95">
      <w:pPr>
        <w:pStyle w:val="ListParagraph"/>
        <w:numPr>
          <w:ilvl w:val="0"/>
          <w:numId w:val="2"/>
        </w:numPr>
        <w:spacing w:after="240" w:line="360" w:lineRule="auto"/>
        <w:jc w:val="both"/>
        <w:rPr>
          <w:sz w:val="28"/>
          <w:szCs w:val="28"/>
        </w:rPr>
      </w:pPr>
      <w:r>
        <w:rPr>
          <w:sz w:val="28"/>
          <w:szCs w:val="28"/>
        </w:rPr>
        <w:t>market_maker_cash – cash of individual agent;</w:t>
      </w:r>
    </w:p>
    <w:p w14:paraId="456B1738" w14:textId="77777777" w:rsidR="00F11E95" w:rsidRDefault="00F11E95" w:rsidP="00F11E95">
      <w:pPr>
        <w:pStyle w:val="ListParagraph"/>
        <w:numPr>
          <w:ilvl w:val="0"/>
          <w:numId w:val="2"/>
        </w:numPr>
        <w:spacing w:after="240" w:line="360" w:lineRule="auto"/>
        <w:jc w:val="both"/>
        <w:rPr>
          <w:sz w:val="28"/>
          <w:szCs w:val="28"/>
        </w:rPr>
      </w:pPr>
      <w:r>
        <w:rPr>
          <w:sz w:val="28"/>
          <w:szCs w:val="28"/>
        </w:rPr>
        <w:t>market_maker_wealth – initial wealth;</w:t>
      </w:r>
    </w:p>
    <w:p w14:paraId="386696C9" w14:textId="77777777" w:rsidR="00F11E95" w:rsidRDefault="00F11E95" w:rsidP="00F11E95">
      <w:pPr>
        <w:pStyle w:val="ListParagraph"/>
        <w:numPr>
          <w:ilvl w:val="0"/>
          <w:numId w:val="2"/>
        </w:numPr>
        <w:spacing w:after="240" w:line="360" w:lineRule="auto"/>
        <w:jc w:val="both"/>
        <w:rPr>
          <w:sz w:val="28"/>
          <w:szCs w:val="28"/>
        </w:rPr>
      </w:pPr>
      <w:r>
        <w:rPr>
          <w:sz w:val="28"/>
          <w:szCs w:val="28"/>
        </w:rPr>
        <w:t>mm_type1, mm_type2</w:t>
      </w:r>
      <w:r w:rsidRPr="007F2928">
        <w:rPr>
          <w:sz w:val="28"/>
          <w:szCs w:val="28"/>
        </w:rPr>
        <w:t xml:space="preserve"> </w:t>
      </w:r>
      <w:r>
        <w:rPr>
          <w:sz w:val="28"/>
          <w:szCs w:val="28"/>
        </w:rPr>
        <w:t>mm_type3 – number of the market makers with appropriate type of threshold;</w:t>
      </w:r>
    </w:p>
    <w:p w14:paraId="52B375E2" w14:textId="77777777" w:rsidR="00F11E95" w:rsidRDefault="00F11E95" w:rsidP="00F11E95">
      <w:pPr>
        <w:pStyle w:val="ListParagraph"/>
        <w:numPr>
          <w:ilvl w:val="0"/>
          <w:numId w:val="2"/>
        </w:numPr>
        <w:spacing w:after="240" w:line="360" w:lineRule="auto"/>
        <w:jc w:val="both"/>
        <w:rPr>
          <w:sz w:val="28"/>
          <w:szCs w:val="28"/>
        </w:rPr>
      </w:pPr>
      <w:r>
        <w:rPr>
          <w:sz w:val="28"/>
          <w:szCs w:val="28"/>
        </w:rPr>
        <w:t>mm_spread_width_type1, mm_spread_width_type2, mm_spread_width_type3 – three types of price thresholds are used for selecting offers to execute;</w:t>
      </w:r>
    </w:p>
    <w:p w14:paraId="49BE4946" w14:textId="77777777" w:rsidR="00F11E95" w:rsidRDefault="00F11E95" w:rsidP="00F11E95">
      <w:pPr>
        <w:pStyle w:val="ListParagraph"/>
        <w:numPr>
          <w:ilvl w:val="0"/>
          <w:numId w:val="2"/>
        </w:numPr>
        <w:spacing w:after="240" w:line="360" w:lineRule="auto"/>
        <w:jc w:val="both"/>
        <w:rPr>
          <w:sz w:val="28"/>
          <w:szCs w:val="28"/>
        </w:rPr>
      </w:pPr>
      <w:r>
        <w:rPr>
          <w:sz w:val="28"/>
          <w:szCs w:val="28"/>
        </w:rPr>
        <w:t xml:space="preserve">mm_max_wealth – number of shares that is a signal to stop buying </w:t>
      </w:r>
      <w:r>
        <w:rPr>
          <w:sz w:val="28"/>
          <w:szCs w:val="28"/>
        </w:rPr>
        <w:lastRenderedPageBreak/>
        <w:t>shares;</w:t>
      </w:r>
    </w:p>
    <w:p w14:paraId="240DEB08" w14:textId="77777777" w:rsidR="00F11E95" w:rsidRDefault="00F11E95" w:rsidP="00F11E95">
      <w:pPr>
        <w:pStyle w:val="ListParagraph"/>
        <w:numPr>
          <w:ilvl w:val="0"/>
          <w:numId w:val="2"/>
        </w:numPr>
        <w:spacing w:after="240" w:line="360" w:lineRule="auto"/>
        <w:jc w:val="both"/>
        <w:rPr>
          <w:sz w:val="28"/>
          <w:szCs w:val="28"/>
        </w:rPr>
      </w:pPr>
      <w:r>
        <w:rPr>
          <w:sz w:val="28"/>
          <w:szCs w:val="28"/>
        </w:rPr>
        <w:t>mm_hard_line_sell – number of shares which can be sold</w:t>
      </w:r>
      <w:r w:rsidRPr="003E3043">
        <w:rPr>
          <w:sz w:val="28"/>
          <w:szCs w:val="28"/>
        </w:rPr>
        <w:t xml:space="preserve"> </w:t>
      </w:r>
      <w:r>
        <w:rPr>
          <w:sz w:val="28"/>
          <w:szCs w:val="28"/>
        </w:rPr>
        <w:t>by initial market maker during one trading session;</w:t>
      </w:r>
    </w:p>
    <w:p w14:paraId="44FE5B43" w14:textId="77777777" w:rsidR="00F11E95" w:rsidRDefault="00F11E95" w:rsidP="00F11E95">
      <w:pPr>
        <w:pStyle w:val="ListParagraph"/>
        <w:numPr>
          <w:ilvl w:val="0"/>
          <w:numId w:val="2"/>
        </w:numPr>
        <w:spacing w:after="240" w:line="360" w:lineRule="auto"/>
        <w:jc w:val="both"/>
        <w:rPr>
          <w:sz w:val="28"/>
          <w:szCs w:val="28"/>
        </w:rPr>
      </w:pPr>
      <w:r>
        <w:rPr>
          <w:sz w:val="28"/>
          <w:szCs w:val="28"/>
        </w:rPr>
        <w:t>mm_hard_line_buy - number of shares which can be bought</w:t>
      </w:r>
      <w:r w:rsidRPr="003E3043">
        <w:rPr>
          <w:sz w:val="28"/>
          <w:szCs w:val="28"/>
        </w:rPr>
        <w:t xml:space="preserve"> </w:t>
      </w:r>
      <w:r>
        <w:rPr>
          <w:sz w:val="28"/>
          <w:szCs w:val="28"/>
        </w:rPr>
        <w:t>by initial market maker during one trading session.</w:t>
      </w:r>
    </w:p>
    <w:p w14:paraId="6CFFEC82" w14:textId="56C7CBBD" w:rsidR="00F11E95" w:rsidRPr="00AD0BDC" w:rsidRDefault="00F11E95" w:rsidP="00F11E95">
      <w:pPr>
        <w:spacing w:after="240" w:line="360" w:lineRule="auto"/>
        <w:jc w:val="both"/>
        <w:rPr>
          <w:sz w:val="28"/>
          <w:szCs w:val="28"/>
        </w:rPr>
      </w:pPr>
      <w:r>
        <w:rPr>
          <w:sz w:val="28"/>
          <w:szCs w:val="28"/>
        </w:rPr>
        <w:t xml:space="preserve">Noise </w:t>
      </w:r>
      <w:r w:rsidR="000853FD">
        <w:rPr>
          <w:sz w:val="28"/>
          <w:szCs w:val="28"/>
        </w:rPr>
        <w:t>traders’</w:t>
      </w:r>
      <w:r>
        <w:rPr>
          <w:sz w:val="28"/>
          <w:szCs w:val="28"/>
        </w:rPr>
        <w:t xml:space="preserve"> initial parameters:</w:t>
      </w:r>
    </w:p>
    <w:p w14:paraId="312128E5" w14:textId="77777777" w:rsidR="00F11E95" w:rsidRDefault="00F11E95" w:rsidP="00F11E95">
      <w:pPr>
        <w:pStyle w:val="ListParagraph"/>
        <w:numPr>
          <w:ilvl w:val="0"/>
          <w:numId w:val="2"/>
        </w:numPr>
        <w:spacing w:after="240" w:line="360" w:lineRule="auto"/>
        <w:jc w:val="both"/>
        <w:rPr>
          <w:sz w:val="28"/>
          <w:szCs w:val="28"/>
        </w:rPr>
      </w:pPr>
      <w:r>
        <w:rPr>
          <w:sz w:val="28"/>
          <w:szCs w:val="28"/>
        </w:rPr>
        <w:t>noise_traders – the number of agents of type noise traders;</w:t>
      </w:r>
    </w:p>
    <w:p w14:paraId="602AA1CC" w14:textId="77777777" w:rsidR="00F11E95" w:rsidRDefault="00F11E95" w:rsidP="00F11E95">
      <w:pPr>
        <w:pStyle w:val="ListParagraph"/>
        <w:numPr>
          <w:ilvl w:val="0"/>
          <w:numId w:val="2"/>
        </w:numPr>
        <w:spacing w:after="240" w:line="360" w:lineRule="auto"/>
        <w:jc w:val="both"/>
        <w:rPr>
          <w:sz w:val="28"/>
          <w:szCs w:val="28"/>
        </w:rPr>
      </w:pPr>
      <w:r>
        <w:rPr>
          <w:sz w:val="28"/>
          <w:szCs w:val="28"/>
        </w:rPr>
        <w:t>noise_traders_cash – initial cash of noise trader;</w:t>
      </w:r>
    </w:p>
    <w:p w14:paraId="5E8DE952" w14:textId="77777777" w:rsidR="00F11E95" w:rsidRDefault="00F11E95" w:rsidP="00F11E95">
      <w:pPr>
        <w:pStyle w:val="ListParagraph"/>
        <w:numPr>
          <w:ilvl w:val="0"/>
          <w:numId w:val="2"/>
        </w:numPr>
        <w:spacing w:after="240" w:line="360" w:lineRule="auto"/>
        <w:jc w:val="both"/>
        <w:rPr>
          <w:sz w:val="28"/>
          <w:szCs w:val="28"/>
        </w:rPr>
      </w:pPr>
      <w:r>
        <w:rPr>
          <w:sz w:val="28"/>
          <w:szCs w:val="28"/>
        </w:rPr>
        <w:t>noise_traders_wealth – initial wealth of noise trader.</w:t>
      </w:r>
    </w:p>
    <w:p w14:paraId="053CE34E" w14:textId="1C6B1CEC" w:rsidR="00F11E95" w:rsidRPr="00AD0BDC" w:rsidRDefault="00F11E95" w:rsidP="00F11E95">
      <w:pPr>
        <w:spacing w:after="240" w:line="360" w:lineRule="auto"/>
        <w:jc w:val="both"/>
        <w:rPr>
          <w:sz w:val="28"/>
          <w:szCs w:val="28"/>
        </w:rPr>
      </w:pPr>
      <w:r>
        <w:rPr>
          <w:sz w:val="28"/>
          <w:szCs w:val="28"/>
        </w:rPr>
        <w:t xml:space="preserve">Long-term strategy </w:t>
      </w:r>
      <w:r w:rsidR="000853FD">
        <w:rPr>
          <w:sz w:val="28"/>
          <w:szCs w:val="28"/>
        </w:rPr>
        <w:t>traders’</w:t>
      </w:r>
      <w:r>
        <w:rPr>
          <w:sz w:val="28"/>
          <w:szCs w:val="28"/>
        </w:rPr>
        <w:t xml:space="preserve"> initial parameters:</w:t>
      </w:r>
    </w:p>
    <w:p w14:paraId="0BE8EC20" w14:textId="77777777" w:rsidR="00F11E95" w:rsidRDefault="00F11E95" w:rsidP="00F11E95">
      <w:pPr>
        <w:pStyle w:val="ListParagraph"/>
        <w:numPr>
          <w:ilvl w:val="0"/>
          <w:numId w:val="2"/>
        </w:numPr>
        <w:spacing w:after="240" w:line="360" w:lineRule="auto"/>
        <w:jc w:val="both"/>
        <w:rPr>
          <w:sz w:val="28"/>
          <w:szCs w:val="28"/>
        </w:rPr>
      </w:pPr>
      <w:r>
        <w:rPr>
          <w:sz w:val="28"/>
          <w:szCs w:val="28"/>
        </w:rPr>
        <w:t>long_term_type1, long_term_type2, long_term_type3 – the number of long-term strategy traders of trading algorithm 1, 2 and 3 accordingly;</w:t>
      </w:r>
    </w:p>
    <w:p w14:paraId="01B7315D" w14:textId="77777777" w:rsidR="00F11E95" w:rsidRDefault="00F11E95" w:rsidP="00F11E95">
      <w:pPr>
        <w:pStyle w:val="ListParagraph"/>
        <w:numPr>
          <w:ilvl w:val="0"/>
          <w:numId w:val="2"/>
        </w:numPr>
        <w:spacing w:after="240" w:line="360" w:lineRule="auto"/>
        <w:jc w:val="both"/>
        <w:rPr>
          <w:sz w:val="28"/>
          <w:szCs w:val="28"/>
        </w:rPr>
      </w:pPr>
      <w:r>
        <w:rPr>
          <w:sz w:val="28"/>
          <w:szCs w:val="28"/>
        </w:rPr>
        <w:t>long_term_cash – initial cash of long-term strategy traders;</w:t>
      </w:r>
    </w:p>
    <w:p w14:paraId="6BED76ED" w14:textId="77777777" w:rsidR="00F11E95" w:rsidRDefault="00F11E95" w:rsidP="00F11E95">
      <w:pPr>
        <w:pStyle w:val="ListParagraph"/>
        <w:numPr>
          <w:ilvl w:val="0"/>
          <w:numId w:val="2"/>
        </w:numPr>
        <w:spacing w:after="240" w:line="360" w:lineRule="auto"/>
        <w:jc w:val="both"/>
        <w:rPr>
          <w:sz w:val="28"/>
          <w:szCs w:val="28"/>
        </w:rPr>
      </w:pPr>
      <w:r>
        <w:rPr>
          <w:sz w:val="28"/>
          <w:szCs w:val="28"/>
        </w:rPr>
        <w:t>long_term_wealth – initial wealth of long-term strategy traders.</w:t>
      </w:r>
    </w:p>
    <w:p w14:paraId="0FF86082" w14:textId="737036AC" w:rsidR="00F11E95" w:rsidRPr="00AD0BDC" w:rsidRDefault="00F11E95" w:rsidP="00F11E95">
      <w:pPr>
        <w:spacing w:after="240" w:line="360" w:lineRule="auto"/>
        <w:jc w:val="both"/>
        <w:rPr>
          <w:sz w:val="28"/>
          <w:szCs w:val="28"/>
        </w:rPr>
      </w:pPr>
      <w:r>
        <w:rPr>
          <w:sz w:val="28"/>
          <w:szCs w:val="28"/>
        </w:rPr>
        <w:t xml:space="preserve">High frequency </w:t>
      </w:r>
      <w:r w:rsidR="000853FD">
        <w:rPr>
          <w:sz w:val="28"/>
          <w:szCs w:val="28"/>
        </w:rPr>
        <w:t>traders’</w:t>
      </w:r>
      <w:r>
        <w:rPr>
          <w:sz w:val="28"/>
          <w:szCs w:val="28"/>
        </w:rPr>
        <w:t xml:space="preserve"> initial parameters:</w:t>
      </w:r>
    </w:p>
    <w:p w14:paraId="469B0FC0" w14:textId="77777777" w:rsidR="00F11E95" w:rsidRDefault="00F11E95" w:rsidP="00F11E95">
      <w:pPr>
        <w:pStyle w:val="ListParagraph"/>
        <w:numPr>
          <w:ilvl w:val="0"/>
          <w:numId w:val="2"/>
        </w:numPr>
        <w:spacing w:after="240" w:line="360" w:lineRule="auto"/>
        <w:jc w:val="both"/>
        <w:rPr>
          <w:sz w:val="28"/>
          <w:szCs w:val="28"/>
        </w:rPr>
      </w:pPr>
      <w:r>
        <w:rPr>
          <w:sz w:val="28"/>
          <w:szCs w:val="28"/>
        </w:rPr>
        <w:t>high_freq – the</w:t>
      </w:r>
      <w:r w:rsidRPr="005C10BA">
        <w:rPr>
          <w:sz w:val="28"/>
          <w:szCs w:val="28"/>
        </w:rPr>
        <w:t xml:space="preserve"> </w:t>
      </w:r>
      <w:r>
        <w:rPr>
          <w:sz w:val="28"/>
          <w:szCs w:val="28"/>
        </w:rPr>
        <w:t>number of high-frequency traders;</w:t>
      </w:r>
    </w:p>
    <w:p w14:paraId="45B81F40" w14:textId="77777777" w:rsidR="00F11E95" w:rsidRDefault="00F11E95" w:rsidP="00F11E95">
      <w:pPr>
        <w:pStyle w:val="ListParagraph"/>
        <w:numPr>
          <w:ilvl w:val="0"/>
          <w:numId w:val="2"/>
        </w:numPr>
        <w:spacing w:after="240" w:line="360" w:lineRule="auto"/>
        <w:jc w:val="both"/>
        <w:rPr>
          <w:sz w:val="28"/>
          <w:szCs w:val="28"/>
        </w:rPr>
      </w:pPr>
      <w:r>
        <w:rPr>
          <w:sz w:val="28"/>
          <w:szCs w:val="28"/>
        </w:rPr>
        <w:t>high_freq_cash, high_freq_wealth – initial cash and wealth of high frequency traders;</w:t>
      </w:r>
    </w:p>
    <w:p w14:paraId="4393C6AC" w14:textId="7AA8BBE4" w:rsidR="00F11E95" w:rsidRDefault="00F11E95" w:rsidP="00F11E95">
      <w:pPr>
        <w:pStyle w:val="ListParagraph"/>
        <w:numPr>
          <w:ilvl w:val="0"/>
          <w:numId w:val="2"/>
        </w:numPr>
        <w:spacing w:after="240" w:line="360" w:lineRule="auto"/>
        <w:jc w:val="both"/>
        <w:rPr>
          <w:sz w:val="28"/>
          <w:szCs w:val="28"/>
        </w:rPr>
      </w:pPr>
      <w:r>
        <w:rPr>
          <w:sz w:val="28"/>
          <w:szCs w:val="28"/>
        </w:rPr>
        <w:t xml:space="preserve">high_freq_lag – the width of the </w:t>
      </w:r>
      <w:r w:rsidR="00AB1308">
        <w:rPr>
          <w:sz w:val="28"/>
          <w:szCs w:val="28"/>
        </w:rPr>
        <w:t>estimated price</w:t>
      </w:r>
      <w:r>
        <w:rPr>
          <w:sz w:val="28"/>
          <w:szCs w:val="28"/>
        </w:rPr>
        <w:t xml:space="preserve"> </w:t>
      </w:r>
      <w:proofErr w:type="gramStart"/>
      <w:r>
        <w:rPr>
          <w:sz w:val="28"/>
          <w:szCs w:val="28"/>
        </w:rPr>
        <w:t>window;</w:t>
      </w:r>
      <w:proofErr w:type="gramEnd"/>
    </w:p>
    <w:p w14:paraId="173987F5" w14:textId="77777777" w:rsidR="00F11E95" w:rsidRDefault="00F11E95" w:rsidP="00F11E95">
      <w:pPr>
        <w:pStyle w:val="ListParagraph"/>
        <w:numPr>
          <w:ilvl w:val="0"/>
          <w:numId w:val="2"/>
        </w:numPr>
        <w:spacing w:after="240" w:line="360" w:lineRule="auto"/>
        <w:jc w:val="both"/>
        <w:rPr>
          <w:sz w:val="28"/>
          <w:szCs w:val="28"/>
        </w:rPr>
      </w:pPr>
      <w:r>
        <w:rPr>
          <w:sz w:val="28"/>
          <w:szCs w:val="28"/>
        </w:rPr>
        <w:t>high_freq_threshold – the price changing signal for buying/selling shares.</w:t>
      </w:r>
    </w:p>
    <w:p w14:paraId="152182D2" w14:textId="77777777" w:rsidR="00F11E95" w:rsidRPr="00075C74" w:rsidRDefault="00F11E95" w:rsidP="00F11E95">
      <w:pPr>
        <w:spacing w:after="240" w:line="360" w:lineRule="auto"/>
        <w:jc w:val="both"/>
        <w:rPr>
          <w:sz w:val="28"/>
          <w:szCs w:val="28"/>
        </w:rPr>
      </w:pPr>
      <w:r>
        <w:rPr>
          <w:sz w:val="28"/>
          <w:szCs w:val="28"/>
        </w:rPr>
        <w:lastRenderedPageBreak/>
        <w:t>Global parameters:</w:t>
      </w:r>
    </w:p>
    <w:p w14:paraId="41A46A56" w14:textId="77777777" w:rsidR="00F11E95" w:rsidRDefault="00F11E95" w:rsidP="00F11E95">
      <w:pPr>
        <w:pStyle w:val="ListParagraph"/>
        <w:numPr>
          <w:ilvl w:val="0"/>
          <w:numId w:val="2"/>
        </w:numPr>
        <w:spacing w:after="240" w:line="360" w:lineRule="auto"/>
        <w:jc w:val="both"/>
        <w:rPr>
          <w:sz w:val="28"/>
          <w:szCs w:val="28"/>
        </w:rPr>
      </w:pPr>
      <w:r>
        <w:rPr>
          <w:sz w:val="28"/>
          <w:szCs w:val="28"/>
        </w:rPr>
        <w:t>start_price – the price of the first round of trading;</w:t>
      </w:r>
    </w:p>
    <w:p w14:paraId="5B9039FC" w14:textId="77777777" w:rsidR="00F11E95" w:rsidRDefault="00F11E95" w:rsidP="00F11E95">
      <w:pPr>
        <w:pStyle w:val="ListParagraph"/>
        <w:numPr>
          <w:ilvl w:val="0"/>
          <w:numId w:val="2"/>
        </w:numPr>
        <w:spacing w:after="240" w:line="360" w:lineRule="auto"/>
        <w:jc w:val="both"/>
        <w:rPr>
          <w:sz w:val="28"/>
          <w:szCs w:val="28"/>
        </w:rPr>
      </w:pPr>
      <w:r>
        <w:rPr>
          <w:sz w:val="28"/>
          <w:szCs w:val="28"/>
        </w:rPr>
        <w:t>shock_step – the order of trading session when artificial price shock will be implemented;</w:t>
      </w:r>
    </w:p>
    <w:p w14:paraId="470D6318" w14:textId="0B7BC251" w:rsidR="00F11E95" w:rsidRDefault="00F11E95" w:rsidP="00F11E95">
      <w:pPr>
        <w:pStyle w:val="ListParagraph"/>
        <w:numPr>
          <w:ilvl w:val="0"/>
          <w:numId w:val="2"/>
        </w:numPr>
        <w:spacing w:after="240" w:line="360" w:lineRule="auto"/>
        <w:jc w:val="both"/>
        <w:rPr>
          <w:sz w:val="28"/>
          <w:szCs w:val="28"/>
        </w:rPr>
      </w:pPr>
      <w:r>
        <w:rPr>
          <w:sz w:val="28"/>
          <w:szCs w:val="28"/>
        </w:rPr>
        <w:t xml:space="preserve">shock_price_change – the price coefficient </w:t>
      </w:r>
      <w:r w:rsidR="000853FD">
        <w:rPr>
          <w:sz w:val="28"/>
          <w:szCs w:val="28"/>
        </w:rPr>
        <w:t>which</w:t>
      </w:r>
      <w:r>
        <w:rPr>
          <w:sz w:val="28"/>
          <w:szCs w:val="28"/>
        </w:rPr>
        <w:t xml:space="preserve"> will be implemented on shock_step trading session. </w:t>
      </w:r>
    </w:p>
    <w:p w14:paraId="679F74CC" w14:textId="77777777" w:rsidR="00F11E95" w:rsidRDefault="00F11E95" w:rsidP="00F11E95">
      <w:pPr>
        <w:spacing w:after="240" w:line="360" w:lineRule="auto"/>
        <w:jc w:val="both"/>
        <w:rPr>
          <w:sz w:val="28"/>
          <w:szCs w:val="28"/>
        </w:rPr>
      </w:pPr>
      <w:r>
        <w:rPr>
          <w:sz w:val="28"/>
          <w:szCs w:val="28"/>
        </w:rPr>
        <w:t>Global variables:</w:t>
      </w:r>
    </w:p>
    <w:p w14:paraId="6B509138" w14:textId="77777777" w:rsidR="00F11E95" w:rsidRDefault="00F11E95" w:rsidP="00F11E95">
      <w:pPr>
        <w:pStyle w:val="ListParagraph"/>
        <w:numPr>
          <w:ilvl w:val="0"/>
          <w:numId w:val="3"/>
        </w:numPr>
        <w:spacing w:after="240" w:line="360" w:lineRule="auto"/>
        <w:jc w:val="both"/>
        <w:rPr>
          <w:sz w:val="28"/>
          <w:szCs w:val="28"/>
        </w:rPr>
      </w:pPr>
      <w:r>
        <w:rPr>
          <w:sz w:val="28"/>
          <w:szCs w:val="28"/>
        </w:rPr>
        <w:t>price – current price on the market;</w:t>
      </w:r>
    </w:p>
    <w:p w14:paraId="0CE00CC1" w14:textId="77777777" w:rsidR="00F11E95" w:rsidRDefault="00F11E95" w:rsidP="00F11E95">
      <w:pPr>
        <w:pStyle w:val="ListParagraph"/>
        <w:numPr>
          <w:ilvl w:val="0"/>
          <w:numId w:val="3"/>
        </w:numPr>
        <w:spacing w:after="240" w:line="360" w:lineRule="auto"/>
        <w:jc w:val="both"/>
        <w:rPr>
          <w:sz w:val="28"/>
          <w:szCs w:val="28"/>
        </w:rPr>
      </w:pPr>
      <w:r>
        <w:rPr>
          <w:sz w:val="28"/>
          <w:szCs w:val="28"/>
        </w:rPr>
        <w:t>volume – trading volume for last trading session;</w:t>
      </w:r>
    </w:p>
    <w:p w14:paraId="0A5601E3" w14:textId="77777777" w:rsidR="00F11E95" w:rsidRDefault="00F11E95" w:rsidP="00F11E95">
      <w:pPr>
        <w:pStyle w:val="ListParagraph"/>
        <w:numPr>
          <w:ilvl w:val="0"/>
          <w:numId w:val="3"/>
        </w:numPr>
        <w:spacing w:after="240" w:line="360" w:lineRule="auto"/>
        <w:jc w:val="both"/>
        <w:rPr>
          <w:sz w:val="28"/>
          <w:szCs w:val="28"/>
        </w:rPr>
      </w:pPr>
      <w:r>
        <w:rPr>
          <w:sz w:val="28"/>
          <w:szCs w:val="28"/>
        </w:rPr>
        <w:t>step_count – number of steps (trading sessions) to be done.</w:t>
      </w:r>
    </w:p>
    <w:p w14:paraId="209316AB" w14:textId="77777777" w:rsidR="00F11E95" w:rsidRPr="00091809" w:rsidRDefault="00F11E95" w:rsidP="00F11E95">
      <w:pPr>
        <w:pStyle w:val="Heading2"/>
        <w:spacing w:line="360" w:lineRule="auto"/>
        <w:rPr>
          <w:sz w:val="28"/>
          <w:szCs w:val="28"/>
        </w:rPr>
      </w:pPr>
      <w:bookmarkStart w:id="8" w:name="_Toc106183323"/>
      <w:r w:rsidRPr="00091809">
        <w:rPr>
          <w:sz w:val="28"/>
          <w:szCs w:val="28"/>
        </w:rPr>
        <w:t>3.2 Procedure</w:t>
      </w:r>
      <w:bookmarkEnd w:id="8"/>
    </w:p>
    <w:p w14:paraId="45D95040" w14:textId="5A80FC9D" w:rsidR="00F11E95" w:rsidRDefault="00F11E95" w:rsidP="00F11E95">
      <w:pPr>
        <w:spacing w:after="240" w:line="360" w:lineRule="auto"/>
        <w:ind w:firstLine="720"/>
        <w:jc w:val="both"/>
        <w:rPr>
          <w:sz w:val="28"/>
          <w:szCs w:val="28"/>
        </w:rPr>
      </w:pPr>
      <w:r>
        <w:rPr>
          <w:sz w:val="28"/>
          <w:szCs w:val="28"/>
        </w:rPr>
        <w:t xml:space="preserve">To run the </w:t>
      </w:r>
      <w:r w:rsidR="00847BE9">
        <w:rPr>
          <w:sz w:val="28"/>
          <w:szCs w:val="28"/>
        </w:rPr>
        <w:t>model,</w:t>
      </w:r>
      <w:r>
        <w:rPr>
          <w:sz w:val="28"/>
          <w:szCs w:val="28"/>
        </w:rPr>
        <w:t xml:space="preserve"> it </w:t>
      </w:r>
      <w:r w:rsidR="000853FD">
        <w:rPr>
          <w:sz w:val="28"/>
          <w:szCs w:val="28"/>
        </w:rPr>
        <w:t>should</w:t>
      </w:r>
      <w:r>
        <w:rPr>
          <w:sz w:val="28"/>
          <w:szCs w:val="28"/>
        </w:rPr>
        <w:t xml:space="preserve"> be initialized with default or user</w:t>
      </w:r>
      <w:r w:rsidR="00515363">
        <w:rPr>
          <w:sz w:val="28"/>
          <w:szCs w:val="28"/>
        </w:rPr>
        <w:t>’</w:t>
      </w:r>
      <w:r>
        <w:rPr>
          <w:sz w:val="28"/>
          <w:szCs w:val="28"/>
        </w:rPr>
        <w:t xml:space="preserve">s parameters and function run_model </w:t>
      </w:r>
      <w:proofErr w:type="gramStart"/>
      <w:r>
        <w:rPr>
          <w:sz w:val="28"/>
          <w:szCs w:val="28"/>
        </w:rPr>
        <w:t>have to</w:t>
      </w:r>
      <w:proofErr w:type="gramEnd"/>
      <w:r>
        <w:rPr>
          <w:sz w:val="28"/>
          <w:szCs w:val="28"/>
        </w:rPr>
        <w:t xml:space="preserve"> be called with the value of step count. This causes processes of creating agents and starting trading sessions. </w:t>
      </w:r>
    </w:p>
    <w:p w14:paraId="3CE86E95" w14:textId="48EF27D8" w:rsidR="00F11E95" w:rsidRDefault="00F11E95" w:rsidP="00F11E95">
      <w:pPr>
        <w:spacing w:after="240" w:line="360" w:lineRule="auto"/>
        <w:ind w:firstLine="720"/>
        <w:jc w:val="both"/>
        <w:rPr>
          <w:sz w:val="28"/>
          <w:szCs w:val="28"/>
        </w:rPr>
      </w:pPr>
      <w:r>
        <w:rPr>
          <w:sz w:val="28"/>
          <w:szCs w:val="28"/>
        </w:rPr>
        <w:t>Each agent type has implemented step method which calls every trading session: this is the function for making a decision to buy, to sell or</w:t>
      </w:r>
      <w:r w:rsidR="003C1F93">
        <w:rPr>
          <w:sz w:val="28"/>
          <w:szCs w:val="28"/>
        </w:rPr>
        <w:t xml:space="preserve"> to</w:t>
      </w:r>
      <w:r>
        <w:rPr>
          <w:sz w:val="28"/>
          <w:szCs w:val="28"/>
        </w:rPr>
        <w:t xml:space="preserve"> do nothing for agents-traders and to execute o</w:t>
      </w:r>
      <w:r w:rsidR="003C1F93">
        <w:rPr>
          <w:sz w:val="28"/>
          <w:szCs w:val="28"/>
        </w:rPr>
        <w:t>rd</w:t>
      </w:r>
      <w:r>
        <w:rPr>
          <w:sz w:val="28"/>
          <w:szCs w:val="28"/>
        </w:rPr>
        <w:t>er for market maker</w:t>
      </w:r>
      <w:r w:rsidRPr="00A546D0">
        <w:rPr>
          <w:sz w:val="28"/>
          <w:szCs w:val="28"/>
        </w:rPr>
        <w:t>.</w:t>
      </w:r>
    </w:p>
    <w:p w14:paraId="3BE720F9" w14:textId="310EF61E" w:rsidR="00F11E95" w:rsidRDefault="000853FD" w:rsidP="00F11E95">
      <w:pPr>
        <w:spacing w:after="240" w:line="360" w:lineRule="auto"/>
        <w:ind w:firstLine="720"/>
        <w:jc w:val="both"/>
        <w:rPr>
          <w:sz w:val="28"/>
          <w:szCs w:val="28"/>
        </w:rPr>
      </w:pPr>
      <w:r>
        <w:rPr>
          <w:sz w:val="28"/>
          <w:szCs w:val="28"/>
        </w:rPr>
        <w:t>Also,</w:t>
      </w:r>
      <w:r w:rsidR="00F11E95">
        <w:rPr>
          <w:sz w:val="28"/>
          <w:szCs w:val="28"/>
        </w:rPr>
        <w:t xml:space="preserve"> agents ha</w:t>
      </w:r>
      <w:r w:rsidR="003C1F93">
        <w:rPr>
          <w:sz w:val="28"/>
          <w:szCs w:val="28"/>
        </w:rPr>
        <w:t>ve</w:t>
      </w:r>
      <w:r w:rsidR="00F11E95">
        <w:rPr>
          <w:sz w:val="28"/>
          <w:szCs w:val="28"/>
        </w:rPr>
        <w:t xml:space="preserve"> procedure for detecting signs of bankruptcy, agent </w:t>
      </w:r>
      <w:r w:rsidR="00847BE9">
        <w:rPr>
          <w:sz w:val="28"/>
          <w:szCs w:val="28"/>
        </w:rPr>
        <w:t>which went</w:t>
      </w:r>
      <w:r w:rsidR="00F11E95">
        <w:rPr>
          <w:sz w:val="28"/>
          <w:szCs w:val="28"/>
        </w:rPr>
        <w:t xml:space="preserve"> bankrupt will not participate in trading session anymore.</w:t>
      </w:r>
    </w:p>
    <w:p w14:paraId="2CE8B7F1" w14:textId="77777777" w:rsidR="00F11E95" w:rsidRPr="00771C8A" w:rsidRDefault="00F11E95" w:rsidP="00F11E95">
      <w:pPr>
        <w:spacing w:after="240" w:line="360" w:lineRule="auto"/>
        <w:ind w:firstLine="720"/>
        <w:jc w:val="both"/>
        <w:rPr>
          <w:sz w:val="28"/>
          <w:szCs w:val="28"/>
        </w:rPr>
      </w:pPr>
      <w:r>
        <w:rPr>
          <w:sz w:val="28"/>
          <w:szCs w:val="28"/>
        </w:rPr>
        <w:t xml:space="preserve">The ABM can work in two modes: return pattern of price changing with artificial shock or return evolution of Bollinger Bands Width (BBW) </w:t>
      </w:r>
      <w:r w:rsidRPr="00771C8A">
        <w:rPr>
          <w:sz w:val="28"/>
          <w:szCs w:val="28"/>
        </w:rPr>
        <w:t xml:space="preserve">during trading sessions. </w:t>
      </w:r>
    </w:p>
    <w:p w14:paraId="76E556F7" w14:textId="77777777" w:rsidR="00F11E95" w:rsidRPr="00771C8A" w:rsidRDefault="00F11E95" w:rsidP="00F11E95">
      <w:pPr>
        <w:pStyle w:val="Heading2"/>
        <w:spacing w:line="360" w:lineRule="auto"/>
        <w:rPr>
          <w:sz w:val="28"/>
          <w:szCs w:val="28"/>
        </w:rPr>
      </w:pPr>
      <w:bookmarkStart w:id="9" w:name="_Toc106183324"/>
      <w:r w:rsidRPr="00771C8A">
        <w:rPr>
          <w:sz w:val="28"/>
          <w:szCs w:val="28"/>
        </w:rPr>
        <w:t>3.3 Running module</w:t>
      </w:r>
      <w:bookmarkEnd w:id="9"/>
    </w:p>
    <w:p w14:paraId="57462755" w14:textId="101DB635" w:rsidR="00F11E95" w:rsidRDefault="00F11E95" w:rsidP="00F11E95">
      <w:pPr>
        <w:spacing w:after="240" w:line="360" w:lineRule="auto"/>
        <w:ind w:firstLine="720"/>
        <w:jc w:val="both"/>
        <w:rPr>
          <w:sz w:val="28"/>
          <w:szCs w:val="28"/>
        </w:rPr>
      </w:pPr>
      <w:r>
        <w:rPr>
          <w:sz w:val="28"/>
          <w:szCs w:val="28"/>
        </w:rPr>
        <w:t xml:space="preserve">Helper class for running the model and save the results to CSV file </w:t>
      </w:r>
      <w:r>
        <w:rPr>
          <w:sz w:val="28"/>
          <w:szCs w:val="28"/>
        </w:rPr>
        <w:lastRenderedPageBreak/>
        <w:t xml:space="preserve">was implemented. It allows to run the model with different set of parameters by a given number of iterations and at the end </w:t>
      </w:r>
      <w:r w:rsidR="003C1F93">
        <w:rPr>
          <w:sz w:val="28"/>
          <w:szCs w:val="28"/>
        </w:rPr>
        <w:t>of the process</w:t>
      </w:r>
      <w:r>
        <w:rPr>
          <w:sz w:val="28"/>
          <w:szCs w:val="28"/>
        </w:rPr>
        <w:t xml:space="preserve"> CSV file</w:t>
      </w:r>
      <w:r w:rsidR="003C1F93">
        <w:rPr>
          <w:sz w:val="28"/>
          <w:szCs w:val="28"/>
        </w:rPr>
        <w:t xml:space="preserve"> is created with</w:t>
      </w:r>
      <w:r>
        <w:rPr>
          <w:sz w:val="28"/>
          <w:szCs w:val="28"/>
        </w:rPr>
        <w:t xml:space="preserve"> record</w:t>
      </w:r>
      <w:r w:rsidR="003C1F93">
        <w:rPr>
          <w:sz w:val="28"/>
          <w:szCs w:val="28"/>
        </w:rPr>
        <w:t>ed</w:t>
      </w:r>
      <w:r>
        <w:rPr>
          <w:sz w:val="28"/>
          <w:szCs w:val="28"/>
        </w:rPr>
        <w:t xml:space="preserve"> initial parameters and results of trading sessions.</w:t>
      </w:r>
    </w:p>
    <w:p w14:paraId="395FCD68" w14:textId="77777777" w:rsidR="00F11E95" w:rsidRDefault="00F11E95" w:rsidP="00F11E95">
      <w:pPr>
        <w:spacing w:after="240" w:line="360" w:lineRule="auto"/>
        <w:jc w:val="both"/>
        <w:rPr>
          <w:sz w:val="28"/>
          <w:szCs w:val="28"/>
        </w:rPr>
      </w:pPr>
      <w:r>
        <w:rPr>
          <w:noProof/>
        </w:rPr>
        <w:drawing>
          <wp:inline distT="0" distB="0" distL="0" distR="0" wp14:anchorId="58CF8B4F" wp14:editId="2D203981">
            <wp:extent cx="5013001" cy="3757007"/>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8230" cy="3768420"/>
                    </a:xfrm>
                    <a:prstGeom prst="rect">
                      <a:avLst/>
                    </a:prstGeom>
                    <a:noFill/>
                    <a:ln>
                      <a:noFill/>
                    </a:ln>
                  </pic:spPr>
                </pic:pic>
              </a:graphicData>
            </a:graphic>
          </wp:inline>
        </w:drawing>
      </w:r>
    </w:p>
    <w:p w14:paraId="2B57ED58" w14:textId="77777777" w:rsidR="00F11E95" w:rsidRDefault="00F11E95" w:rsidP="00F11E95">
      <w:pPr>
        <w:spacing w:after="240" w:line="360" w:lineRule="auto"/>
        <w:ind w:firstLine="720"/>
        <w:jc w:val="center"/>
        <w:rPr>
          <w:sz w:val="28"/>
          <w:szCs w:val="28"/>
        </w:rPr>
      </w:pPr>
      <w:r w:rsidRPr="000D608C">
        <w:rPr>
          <w:b/>
          <w:bCs/>
          <w:sz w:val="28"/>
          <w:szCs w:val="28"/>
        </w:rPr>
        <w:t>Figure 2.</w:t>
      </w:r>
      <w:r>
        <w:rPr>
          <w:sz w:val="28"/>
          <w:szCs w:val="28"/>
        </w:rPr>
        <w:t xml:space="preserve"> The example of model run (evolution of price history and trading volume) through 1000 trading sessions (steps) with shock price decreasing by 15% on step 500.</w:t>
      </w:r>
    </w:p>
    <w:p w14:paraId="67390549" w14:textId="2511AD46" w:rsidR="00F11E95" w:rsidRPr="00DD220B" w:rsidRDefault="00F11E95" w:rsidP="00F11E95">
      <w:pPr>
        <w:spacing w:after="240" w:line="360" w:lineRule="auto"/>
        <w:rPr>
          <w:sz w:val="28"/>
          <w:szCs w:val="28"/>
        </w:rPr>
      </w:pPr>
    </w:p>
    <w:p w14:paraId="4567A3E1" w14:textId="4B5126FF" w:rsidR="006601FB" w:rsidRDefault="006601FB" w:rsidP="00F11E95">
      <w:pPr>
        <w:spacing w:after="240" w:line="360" w:lineRule="auto"/>
        <w:rPr>
          <w:sz w:val="28"/>
          <w:szCs w:val="28"/>
          <w:lang w:val="ru-RU"/>
        </w:rPr>
      </w:pPr>
      <w:r>
        <w:rPr>
          <w:noProof/>
        </w:rPr>
        <w:lastRenderedPageBreak/>
        <w:drawing>
          <wp:inline distT="0" distB="0" distL="0" distR="0" wp14:anchorId="0EB3AC8B" wp14:editId="1598E18D">
            <wp:extent cx="5220970" cy="39179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0970" cy="3917950"/>
                    </a:xfrm>
                    <a:prstGeom prst="rect">
                      <a:avLst/>
                    </a:prstGeom>
                    <a:noFill/>
                    <a:ln>
                      <a:noFill/>
                    </a:ln>
                  </pic:spPr>
                </pic:pic>
              </a:graphicData>
            </a:graphic>
          </wp:inline>
        </w:drawing>
      </w:r>
    </w:p>
    <w:p w14:paraId="675EE8B4" w14:textId="372192F6" w:rsidR="00F11E95" w:rsidRDefault="00F11E95" w:rsidP="00F11E95">
      <w:pPr>
        <w:spacing w:after="240" w:line="360" w:lineRule="auto"/>
        <w:ind w:firstLine="720"/>
        <w:jc w:val="center"/>
        <w:rPr>
          <w:sz w:val="28"/>
          <w:szCs w:val="28"/>
        </w:rPr>
      </w:pPr>
      <w:r w:rsidRPr="000D608C">
        <w:rPr>
          <w:b/>
          <w:bCs/>
          <w:sz w:val="28"/>
          <w:szCs w:val="28"/>
        </w:rPr>
        <w:t xml:space="preserve">Figure </w:t>
      </w:r>
      <w:r w:rsidRPr="00923B5A">
        <w:rPr>
          <w:b/>
          <w:bCs/>
          <w:sz w:val="28"/>
          <w:szCs w:val="28"/>
        </w:rPr>
        <w:t>3</w:t>
      </w:r>
      <w:r w:rsidRPr="000D608C">
        <w:rPr>
          <w:b/>
          <w:bCs/>
          <w:sz w:val="28"/>
          <w:szCs w:val="28"/>
        </w:rPr>
        <w:t>.</w:t>
      </w:r>
      <w:r>
        <w:rPr>
          <w:sz w:val="28"/>
          <w:szCs w:val="28"/>
        </w:rPr>
        <w:t xml:space="preserve"> The example of model run (evolution of price history and trading volume) through 1000 trading sessions (steps) without any shock.</w:t>
      </w:r>
    </w:p>
    <w:p w14:paraId="1E0FCBA0" w14:textId="0BF27D56" w:rsidR="006601FB" w:rsidRDefault="006601FB" w:rsidP="00F11E95">
      <w:pPr>
        <w:spacing w:after="240" w:line="360" w:lineRule="auto"/>
        <w:ind w:firstLine="720"/>
        <w:jc w:val="center"/>
        <w:rPr>
          <w:sz w:val="28"/>
          <w:szCs w:val="28"/>
        </w:rPr>
      </w:pPr>
    </w:p>
    <w:p w14:paraId="70BEF78C" w14:textId="77777777" w:rsidR="00847BE9" w:rsidRDefault="00847BE9" w:rsidP="00F11E95">
      <w:pPr>
        <w:spacing w:after="240" w:line="360" w:lineRule="auto"/>
        <w:ind w:firstLine="720"/>
        <w:jc w:val="center"/>
        <w:rPr>
          <w:sz w:val="28"/>
          <w:szCs w:val="28"/>
        </w:rPr>
      </w:pPr>
    </w:p>
    <w:p w14:paraId="21F6512F" w14:textId="0120042C" w:rsidR="006601FB" w:rsidRDefault="006601FB" w:rsidP="006601FB">
      <w:pPr>
        <w:spacing w:after="240" w:line="360" w:lineRule="auto"/>
        <w:ind w:hanging="993"/>
        <w:jc w:val="center"/>
        <w:rPr>
          <w:sz w:val="28"/>
          <w:szCs w:val="28"/>
        </w:rPr>
      </w:pPr>
      <w:r>
        <w:rPr>
          <w:noProof/>
        </w:rPr>
        <w:lastRenderedPageBreak/>
        <w:drawing>
          <wp:inline distT="0" distB="0" distL="0" distR="0" wp14:anchorId="52E10CDF" wp14:editId="39A20224">
            <wp:extent cx="6673852" cy="3806092"/>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6001" cy="3818724"/>
                    </a:xfrm>
                    <a:prstGeom prst="rect">
                      <a:avLst/>
                    </a:prstGeom>
                    <a:noFill/>
                    <a:ln>
                      <a:noFill/>
                    </a:ln>
                  </pic:spPr>
                </pic:pic>
              </a:graphicData>
            </a:graphic>
          </wp:inline>
        </w:drawing>
      </w:r>
    </w:p>
    <w:p w14:paraId="5F036DF3" w14:textId="1BB87B4B" w:rsidR="006601FB" w:rsidRDefault="006601FB" w:rsidP="006601FB">
      <w:pPr>
        <w:spacing w:after="240" w:line="360" w:lineRule="auto"/>
        <w:ind w:firstLine="720"/>
        <w:jc w:val="center"/>
        <w:rPr>
          <w:sz w:val="28"/>
          <w:szCs w:val="28"/>
        </w:rPr>
      </w:pPr>
      <w:r w:rsidRPr="000D608C">
        <w:rPr>
          <w:b/>
          <w:bCs/>
          <w:sz w:val="28"/>
          <w:szCs w:val="28"/>
        </w:rPr>
        <w:t xml:space="preserve">Figure </w:t>
      </w:r>
      <w:r w:rsidRPr="00923B5A">
        <w:rPr>
          <w:b/>
          <w:bCs/>
          <w:sz w:val="28"/>
          <w:szCs w:val="28"/>
        </w:rPr>
        <w:t>3</w:t>
      </w:r>
      <w:r w:rsidRPr="000D608C">
        <w:rPr>
          <w:b/>
          <w:bCs/>
          <w:sz w:val="28"/>
          <w:szCs w:val="28"/>
        </w:rPr>
        <w:t>.</w:t>
      </w:r>
      <w:r>
        <w:rPr>
          <w:sz w:val="28"/>
          <w:szCs w:val="28"/>
        </w:rPr>
        <w:t xml:space="preserve"> The example of </w:t>
      </w:r>
      <w:r w:rsidR="00B96867">
        <w:rPr>
          <w:sz w:val="28"/>
          <w:szCs w:val="28"/>
        </w:rPr>
        <w:t>change in the number</w:t>
      </w:r>
      <w:r>
        <w:rPr>
          <w:sz w:val="28"/>
          <w:szCs w:val="28"/>
        </w:rPr>
        <w:t xml:space="preserve"> </w:t>
      </w:r>
      <w:r w:rsidR="00B96867">
        <w:rPr>
          <w:sz w:val="28"/>
          <w:szCs w:val="28"/>
        </w:rPr>
        <w:t xml:space="preserve">of </w:t>
      </w:r>
      <w:r w:rsidR="000853FD">
        <w:rPr>
          <w:sz w:val="28"/>
          <w:szCs w:val="28"/>
        </w:rPr>
        <w:t>Noise,</w:t>
      </w:r>
      <w:r w:rsidR="00B96867">
        <w:rPr>
          <w:sz w:val="28"/>
          <w:szCs w:val="28"/>
        </w:rPr>
        <w:t xml:space="preserve"> High-frequency, Long-term strategy traders’ and Market makers’ shares </w:t>
      </w:r>
      <w:r>
        <w:rPr>
          <w:sz w:val="28"/>
          <w:szCs w:val="28"/>
        </w:rPr>
        <w:t>through 1000 trading sessions (steps) without any shock.</w:t>
      </w:r>
    </w:p>
    <w:p w14:paraId="52EB08C5" w14:textId="77777777" w:rsidR="00F11E95" w:rsidRDefault="00F11E95" w:rsidP="00F11E95">
      <w:pPr>
        <w:spacing w:after="240" w:line="360" w:lineRule="auto"/>
        <w:ind w:firstLine="720"/>
        <w:jc w:val="center"/>
        <w:rPr>
          <w:sz w:val="28"/>
          <w:szCs w:val="28"/>
        </w:rPr>
      </w:pPr>
    </w:p>
    <w:p w14:paraId="67999D81" w14:textId="288866CF" w:rsidR="0054459D" w:rsidRDefault="0054459D" w:rsidP="002F7944">
      <w:pPr>
        <w:pStyle w:val="Heading2"/>
        <w:spacing w:line="360" w:lineRule="auto"/>
        <w:jc w:val="both"/>
        <w:rPr>
          <w:sz w:val="28"/>
          <w:szCs w:val="28"/>
        </w:rPr>
      </w:pPr>
      <w:bookmarkStart w:id="10" w:name="_Toc106183325"/>
      <w:r w:rsidRPr="0054459D">
        <w:rPr>
          <w:sz w:val="28"/>
          <w:szCs w:val="28"/>
        </w:rPr>
        <w:t>4.1 Market maker algorithm</w:t>
      </w:r>
      <w:bookmarkEnd w:id="10"/>
    </w:p>
    <w:p w14:paraId="7AB39D45" w14:textId="22497D09" w:rsidR="004D6375" w:rsidRDefault="000A3AC5" w:rsidP="002F7944">
      <w:pPr>
        <w:spacing w:line="360" w:lineRule="auto"/>
        <w:jc w:val="both"/>
        <w:rPr>
          <w:sz w:val="28"/>
          <w:szCs w:val="28"/>
        </w:rPr>
      </w:pPr>
      <w:r>
        <w:tab/>
      </w:r>
      <w:r w:rsidR="003C1F93" w:rsidRPr="00013B5A">
        <w:rPr>
          <w:sz w:val="28"/>
          <w:szCs w:val="28"/>
        </w:rPr>
        <w:t>T</w:t>
      </w:r>
      <w:r w:rsidR="000A0C07">
        <w:rPr>
          <w:sz w:val="28"/>
          <w:szCs w:val="28"/>
        </w:rPr>
        <w:t xml:space="preserve">he assumption </w:t>
      </w:r>
      <w:r w:rsidR="00013B5A">
        <w:rPr>
          <w:sz w:val="28"/>
          <w:szCs w:val="28"/>
        </w:rPr>
        <w:t xml:space="preserve">of this ABM is </w:t>
      </w:r>
      <w:r w:rsidR="000A0C07">
        <w:rPr>
          <w:sz w:val="28"/>
          <w:szCs w:val="28"/>
        </w:rPr>
        <w:t xml:space="preserve">that market makers do not post orders, but only have access to orders of other agents and </w:t>
      </w:r>
      <w:proofErr w:type="gramStart"/>
      <w:r w:rsidR="000A0C07">
        <w:rPr>
          <w:sz w:val="28"/>
          <w:szCs w:val="28"/>
        </w:rPr>
        <w:t>have to</w:t>
      </w:r>
      <w:proofErr w:type="gramEnd"/>
      <w:r w:rsidR="000A0C07">
        <w:rPr>
          <w:sz w:val="28"/>
          <w:szCs w:val="28"/>
        </w:rPr>
        <w:t xml:space="preserve"> choose which of that will be executed. </w:t>
      </w:r>
      <w:r w:rsidR="000853FD">
        <w:rPr>
          <w:sz w:val="28"/>
          <w:szCs w:val="28"/>
        </w:rPr>
        <w:t>So,</w:t>
      </w:r>
      <w:r w:rsidR="000A0C07">
        <w:rPr>
          <w:sz w:val="28"/>
          <w:szCs w:val="28"/>
        </w:rPr>
        <w:t xml:space="preserve"> the process is the following: market makers </w:t>
      </w:r>
      <w:r w:rsidR="00013B5A">
        <w:rPr>
          <w:sz w:val="28"/>
          <w:szCs w:val="28"/>
        </w:rPr>
        <w:t>obtain</w:t>
      </w:r>
      <w:r w:rsidR="000A0C07">
        <w:rPr>
          <w:sz w:val="28"/>
          <w:szCs w:val="28"/>
        </w:rPr>
        <w:t xml:space="preserve"> an order list</w:t>
      </w:r>
      <w:r w:rsidR="00013B5A">
        <w:rPr>
          <w:sz w:val="28"/>
          <w:szCs w:val="28"/>
        </w:rPr>
        <w:t>,</w:t>
      </w:r>
      <w:r w:rsidR="000A0C07">
        <w:rPr>
          <w:sz w:val="28"/>
          <w:szCs w:val="28"/>
        </w:rPr>
        <w:t xml:space="preserve"> </w:t>
      </w:r>
      <w:r w:rsidR="00013B5A">
        <w:rPr>
          <w:sz w:val="28"/>
          <w:szCs w:val="28"/>
        </w:rPr>
        <w:t>then selective process of orders is initiated where the matching orders are been executed consistently</w:t>
      </w:r>
      <w:r w:rsidR="00F9257A">
        <w:rPr>
          <w:sz w:val="28"/>
          <w:szCs w:val="28"/>
        </w:rPr>
        <w:t xml:space="preserve">. </w:t>
      </w:r>
      <w:r w:rsidR="00013B5A">
        <w:rPr>
          <w:sz w:val="28"/>
          <w:szCs w:val="28"/>
        </w:rPr>
        <w:t xml:space="preserve">Firstly, </w:t>
      </w:r>
      <w:r w:rsidR="001E43FD">
        <w:rPr>
          <w:sz w:val="28"/>
          <w:szCs w:val="28"/>
        </w:rPr>
        <w:t xml:space="preserve">the ability of a particular market maker to execute </w:t>
      </w:r>
      <w:r w:rsidR="00013B5A">
        <w:rPr>
          <w:sz w:val="28"/>
          <w:szCs w:val="28"/>
        </w:rPr>
        <w:t>the specific buy or sell order is being verified</w:t>
      </w:r>
      <w:r w:rsidR="001E43FD">
        <w:rPr>
          <w:sz w:val="28"/>
          <w:szCs w:val="28"/>
        </w:rPr>
        <w:t xml:space="preserve">. If the order </w:t>
      </w:r>
      <w:r w:rsidR="00013B5A">
        <w:rPr>
          <w:sz w:val="28"/>
          <w:szCs w:val="28"/>
        </w:rPr>
        <w:t>finds</w:t>
      </w:r>
      <w:r w:rsidR="001E43FD">
        <w:rPr>
          <w:sz w:val="28"/>
          <w:szCs w:val="28"/>
        </w:rPr>
        <w:t xml:space="preserve"> its executer </w:t>
      </w:r>
      <w:r w:rsidR="0026027C">
        <w:rPr>
          <w:sz w:val="28"/>
          <w:szCs w:val="28"/>
        </w:rPr>
        <w:t xml:space="preserve">the trade is made so </w:t>
      </w:r>
      <w:r w:rsidR="001E43FD">
        <w:rPr>
          <w:sz w:val="28"/>
          <w:szCs w:val="28"/>
        </w:rPr>
        <w:t>the iteration stopped. Or another issue</w:t>
      </w:r>
      <w:r w:rsidR="00647BBC">
        <w:rPr>
          <w:sz w:val="28"/>
          <w:szCs w:val="28"/>
        </w:rPr>
        <w:t>,</w:t>
      </w:r>
      <w:r w:rsidR="001E43FD">
        <w:rPr>
          <w:sz w:val="28"/>
          <w:szCs w:val="28"/>
        </w:rPr>
        <w:t xml:space="preserve"> if there is no market maker that can </w:t>
      </w:r>
      <w:r w:rsidR="00647BBC">
        <w:rPr>
          <w:sz w:val="28"/>
          <w:szCs w:val="28"/>
        </w:rPr>
        <w:t xml:space="preserve">execute the current order, this order </w:t>
      </w:r>
      <w:r w:rsidR="003A678E">
        <w:rPr>
          <w:sz w:val="28"/>
          <w:szCs w:val="28"/>
        </w:rPr>
        <w:t xml:space="preserve">will </w:t>
      </w:r>
      <w:r w:rsidR="00647BBC">
        <w:rPr>
          <w:sz w:val="28"/>
          <w:szCs w:val="28"/>
        </w:rPr>
        <w:t xml:space="preserve">pass </w:t>
      </w:r>
      <w:r w:rsidR="0026027C">
        <w:rPr>
          <w:sz w:val="28"/>
          <w:szCs w:val="28"/>
        </w:rPr>
        <w:t>une</w:t>
      </w:r>
      <w:r w:rsidR="00647BBC">
        <w:rPr>
          <w:sz w:val="28"/>
          <w:szCs w:val="28"/>
        </w:rPr>
        <w:t>xecut</w:t>
      </w:r>
      <w:r w:rsidR="0026027C">
        <w:rPr>
          <w:sz w:val="28"/>
          <w:szCs w:val="28"/>
        </w:rPr>
        <w:t>ed</w:t>
      </w:r>
      <w:r w:rsidR="003A678E">
        <w:rPr>
          <w:sz w:val="28"/>
          <w:szCs w:val="28"/>
        </w:rPr>
        <w:t xml:space="preserve">. </w:t>
      </w:r>
      <w:r w:rsidR="004D6375">
        <w:rPr>
          <w:sz w:val="28"/>
          <w:szCs w:val="28"/>
        </w:rPr>
        <w:t>Market makers process a list of o</w:t>
      </w:r>
      <w:r w:rsidR="0026027C">
        <w:rPr>
          <w:sz w:val="28"/>
          <w:szCs w:val="28"/>
        </w:rPr>
        <w:t>rd</w:t>
      </w:r>
      <w:r w:rsidR="004D6375">
        <w:rPr>
          <w:sz w:val="28"/>
          <w:szCs w:val="28"/>
        </w:rPr>
        <w:t xml:space="preserve">ers in </w:t>
      </w:r>
      <w:r w:rsidR="0026027C">
        <w:rPr>
          <w:sz w:val="28"/>
          <w:szCs w:val="28"/>
        </w:rPr>
        <w:t xml:space="preserve">a </w:t>
      </w:r>
      <w:r w:rsidR="004D6375">
        <w:rPr>
          <w:sz w:val="28"/>
          <w:szCs w:val="28"/>
        </w:rPr>
        <w:t>descending order of its</w:t>
      </w:r>
      <w:r w:rsidR="005E1F32">
        <w:rPr>
          <w:sz w:val="28"/>
          <w:szCs w:val="28"/>
        </w:rPr>
        <w:t xml:space="preserve"> profitability.</w:t>
      </w:r>
    </w:p>
    <w:p w14:paraId="6E562BBF" w14:textId="77777777" w:rsidR="0026027C" w:rsidRDefault="002F7944" w:rsidP="00777902">
      <w:pPr>
        <w:spacing w:line="360" w:lineRule="auto"/>
        <w:jc w:val="both"/>
        <w:rPr>
          <w:sz w:val="28"/>
          <w:szCs w:val="28"/>
        </w:rPr>
      </w:pPr>
      <w:r>
        <w:rPr>
          <w:sz w:val="28"/>
          <w:szCs w:val="28"/>
        </w:rPr>
        <w:tab/>
        <w:t xml:space="preserve">To define the ability of market maker to execute </w:t>
      </w:r>
      <w:r w:rsidR="0016475C">
        <w:rPr>
          <w:sz w:val="28"/>
          <w:szCs w:val="28"/>
        </w:rPr>
        <w:t xml:space="preserve">the order </w:t>
      </w:r>
      <w:r w:rsidR="002D0F67">
        <w:rPr>
          <w:sz w:val="28"/>
          <w:szCs w:val="28"/>
        </w:rPr>
        <w:t xml:space="preserve">the model </w:t>
      </w:r>
      <w:r w:rsidR="002D0F67">
        <w:rPr>
          <w:sz w:val="28"/>
          <w:szCs w:val="28"/>
        </w:rPr>
        <w:lastRenderedPageBreak/>
        <w:t xml:space="preserve">check is </w:t>
      </w:r>
      <w:r w:rsidR="0026027C">
        <w:rPr>
          <w:sz w:val="28"/>
          <w:szCs w:val="28"/>
        </w:rPr>
        <w:t>made:</w:t>
      </w:r>
    </w:p>
    <w:p w14:paraId="02450A01" w14:textId="0261EF7D" w:rsidR="0026027C" w:rsidRDefault="000853FD" w:rsidP="0026027C">
      <w:pPr>
        <w:pStyle w:val="ListParagraph"/>
        <w:numPr>
          <w:ilvl w:val="0"/>
          <w:numId w:val="11"/>
        </w:numPr>
        <w:spacing w:line="360" w:lineRule="auto"/>
        <w:jc w:val="both"/>
        <w:rPr>
          <w:sz w:val="28"/>
          <w:szCs w:val="28"/>
        </w:rPr>
      </w:pPr>
      <w:r w:rsidRPr="00252DEB">
        <w:rPr>
          <w:sz w:val="28"/>
          <w:szCs w:val="28"/>
        </w:rPr>
        <w:t>whether the</w:t>
      </w:r>
      <w:r w:rsidR="0026027C" w:rsidRPr="00252DEB">
        <w:rPr>
          <w:sz w:val="28"/>
          <w:szCs w:val="28"/>
        </w:rPr>
        <w:t xml:space="preserve"> market maker possesses enough cash or wealth</w:t>
      </w:r>
      <w:r w:rsidR="0026027C">
        <w:rPr>
          <w:sz w:val="28"/>
          <w:szCs w:val="28"/>
        </w:rPr>
        <w:t>;</w:t>
      </w:r>
      <w:r w:rsidR="0026027C" w:rsidRPr="002815F2">
        <w:rPr>
          <w:sz w:val="28"/>
          <w:szCs w:val="28"/>
        </w:rPr>
        <w:t xml:space="preserve"> </w:t>
      </w:r>
    </w:p>
    <w:p w14:paraId="2D9D8056" w14:textId="77777777" w:rsidR="0026027C" w:rsidRDefault="0026027C" w:rsidP="0026027C">
      <w:pPr>
        <w:pStyle w:val="ListParagraph"/>
        <w:numPr>
          <w:ilvl w:val="0"/>
          <w:numId w:val="11"/>
        </w:numPr>
        <w:spacing w:line="360" w:lineRule="auto"/>
        <w:jc w:val="both"/>
        <w:rPr>
          <w:sz w:val="28"/>
          <w:szCs w:val="28"/>
        </w:rPr>
      </w:pPr>
      <w:r>
        <w:rPr>
          <w:sz w:val="28"/>
          <w:szCs w:val="28"/>
        </w:rPr>
        <w:t>whether</w:t>
      </w:r>
      <w:r w:rsidRPr="002815F2">
        <w:rPr>
          <w:sz w:val="28"/>
          <w:szCs w:val="28"/>
        </w:rPr>
        <w:t xml:space="preserve"> the hard lines of selling or buying </w:t>
      </w:r>
      <w:r>
        <w:rPr>
          <w:sz w:val="28"/>
          <w:szCs w:val="28"/>
        </w:rPr>
        <w:t xml:space="preserve">are </w:t>
      </w:r>
      <w:r w:rsidRPr="002815F2">
        <w:rPr>
          <w:sz w:val="28"/>
          <w:szCs w:val="28"/>
        </w:rPr>
        <w:t>exceeded</w:t>
      </w:r>
      <w:r>
        <w:rPr>
          <w:sz w:val="28"/>
          <w:szCs w:val="28"/>
        </w:rPr>
        <w:t>;</w:t>
      </w:r>
      <w:r w:rsidRPr="002815F2">
        <w:rPr>
          <w:sz w:val="28"/>
          <w:szCs w:val="28"/>
        </w:rPr>
        <w:t xml:space="preserve"> </w:t>
      </w:r>
    </w:p>
    <w:p w14:paraId="0E513106" w14:textId="66AF2252" w:rsidR="0026027C" w:rsidRDefault="0026027C" w:rsidP="0026027C">
      <w:pPr>
        <w:pStyle w:val="ListParagraph"/>
        <w:numPr>
          <w:ilvl w:val="0"/>
          <w:numId w:val="11"/>
        </w:numPr>
        <w:spacing w:line="360" w:lineRule="auto"/>
        <w:jc w:val="both"/>
        <w:rPr>
          <w:sz w:val="28"/>
          <w:szCs w:val="28"/>
        </w:rPr>
      </w:pPr>
      <w:r>
        <w:rPr>
          <w:sz w:val="28"/>
          <w:szCs w:val="28"/>
        </w:rPr>
        <w:t>whether</w:t>
      </w:r>
      <w:r w:rsidRPr="002815F2">
        <w:rPr>
          <w:sz w:val="28"/>
          <w:szCs w:val="28"/>
        </w:rPr>
        <w:t xml:space="preserve"> the maximum value </w:t>
      </w:r>
      <w:r>
        <w:rPr>
          <w:sz w:val="28"/>
          <w:szCs w:val="28"/>
        </w:rPr>
        <w:t>of</w:t>
      </w:r>
      <w:r w:rsidRPr="002815F2">
        <w:rPr>
          <w:sz w:val="28"/>
          <w:szCs w:val="28"/>
        </w:rPr>
        <w:t xml:space="preserve"> </w:t>
      </w:r>
      <w:r>
        <w:rPr>
          <w:sz w:val="28"/>
          <w:szCs w:val="28"/>
        </w:rPr>
        <w:t xml:space="preserve">market maker’s wealth is </w:t>
      </w:r>
      <w:r w:rsidRPr="00252DEB">
        <w:rPr>
          <w:sz w:val="28"/>
          <w:szCs w:val="28"/>
        </w:rPr>
        <w:t>reached.</w:t>
      </w:r>
    </w:p>
    <w:p w14:paraId="56644BA3" w14:textId="3AFBA942" w:rsidR="002F7944" w:rsidRDefault="00270A58" w:rsidP="00270A58">
      <w:pPr>
        <w:spacing w:line="360" w:lineRule="auto"/>
        <w:ind w:firstLine="360"/>
        <w:jc w:val="both"/>
        <w:rPr>
          <w:sz w:val="28"/>
          <w:szCs w:val="28"/>
        </w:rPr>
      </w:pPr>
      <w:r w:rsidRPr="00252DEB">
        <w:rPr>
          <w:sz w:val="28"/>
          <w:szCs w:val="28"/>
        </w:rPr>
        <w:t xml:space="preserve">After that there is </w:t>
      </w:r>
      <w:r>
        <w:rPr>
          <w:sz w:val="28"/>
          <w:szCs w:val="28"/>
        </w:rPr>
        <w:t>also</w:t>
      </w:r>
      <w:r w:rsidRPr="00252DEB">
        <w:rPr>
          <w:sz w:val="28"/>
          <w:szCs w:val="28"/>
        </w:rPr>
        <w:t xml:space="preserve"> a check for price threshold</w:t>
      </w:r>
      <w:r>
        <w:rPr>
          <w:sz w:val="28"/>
          <w:szCs w:val="28"/>
        </w:rPr>
        <w:t>,</w:t>
      </w:r>
      <w:r w:rsidRPr="00252DEB">
        <w:rPr>
          <w:sz w:val="28"/>
          <w:szCs w:val="28"/>
        </w:rPr>
        <w:t xml:space="preserve"> which current market</w:t>
      </w:r>
      <w:r>
        <w:rPr>
          <w:sz w:val="28"/>
          <w:szCs w:val="28"/>
        </w:rPr>
        <w:t xml:space="preserve"> </w:t>
      </w:r>
      <w:r w:rsidRPr="00252DEB">
        <w:rPr>
          <w:sz w:val="28"/>
          <w:szCs w:val="28"/>
        </w:rPr>
        <w:t>maker should stick</w:t>
      </w:r>
      <w:r>
        <w:rPr>
          <w:sz w:val="28"/>
          <w:szCs w:val="28"/>
        </w:rPr>
        <w:t xml:space="preserve"> to</w:t>
      </w:r>
      <w:r w:rsidRPr="002815F2">
        <w:rPr>
          <w:sz w:val="28"/>
          <w:szCs w:val="28"/>
        </w:rPr>
        <w:t>.</w:t>
      </w:r>
    </w:p>
    <w:p w14:paraId="5BD56966" w14:textId="77777777" w:rsidR="00F11E95" w:rsidRPr="0007382A" w:rsidRDefault="00F11E95" w:rsidP="00777902">
      <w:pPr>
        <w:spacing w:line="360" w:lineRule="auto"/>
        <w:jc w:val="both"/>
        <w:rPr>
          <w:sz w:val="28"/>
          <w:szCs w:val="28"/>
        </w:rPr>
      </w:pPr>
    </w:p>
    <w:p w14:paraId="147CD8A8" w14:textId="0D14B3AB" w:rsidR="00015EF1" w:rsidRDefault="00015EF1" w:rsidP="00015EF1">
      <w:pPr>
        <w:pStyle w:val="Heading2"/>
        <w:spacing w:line="360" w:lineRule="auto"/>
        <w:rPr>
          <w:sz w:val="28"/>
          <w:szCs w:val="28"/>
        </w:rPr>
      </w:pPr>
      <w:bookmarkStart w:id="11" w:name="_Toc106183326"/>
      <w:r w:rsidRPr="00015EF1">
        <w:rPr>
          <w:sz w:val="28"/>
          <w:szCs w:val="28"/>
        </w:rPr>
        <w:t>4.2 Noise traders’ behavior</w:t>
      </w:r>
      <w:bookmarkEnd w:id="11"/>
      <w:r w:rsidRPr="00015EF1">
        <w:rPr>
          <w:sz w:val="28"/>
          <w:szCs w:val="28"/>
        </w:rPr>
        <w:t xml:space="preserve"> </w:t>
      </w:r>
    </w:p>
    <w:p w14:paraId="38AE5E88" w14:textId="79FC1504" w:rsidR="00015EF1" w:rsidRPr="00694DF6" w:rsidRDefault="00015EF1" w:rsidP="007D6DDA">
      <w:pPr>
        <w:spacing w:line="360" w:lineRule="auto"/>
        <w:jc w:val="both"/>
        <w:rPr>
          <w:sz w:val="28"/>
          <w:szCs w:val="28"/>
        </w:rPr>
      </w:pPr>
      <w:r>
        <w:tab/>
      </w:r>
      <w:r w:rsidR="00777902" w:rsidRPr="00777902">
        <w:rPr>
          <w:sz w:val="28"/>
          <w:szCs w:val="28"/>
        </w:rPr>
        <w:t xml:space="preserve">This type of traders </w:t>
      </w:r>
      <w:r w:rsidR="00777902">
        <w:rPr>
          <w:sz w:val="28"/>
          <w:szCs w:val="28"/>
        </w:rPr>
        <w:t>choos</w:t>
      </w:r>
      <w:r w:rsidR="00270A58">
        <w:rPr>
          <w:sz w:val="28"/>
          <w:szCs w:val="28"/>
        </w:rPr>
        <w:t>es</w:t>
      </w:r>
      <w:r w:rsidR="00777902">
        <w:rPr>
          <w:sz w:val="28"/>
          <w:szCs w:val="28"/>
        </w:rPr>
        <w:t xml:space="preserve"> randomly </w:t>
      </w:r>
      <w:r w:rsidR="00694DF6">
        <w:rPr>
          <w:sz w:val="28"/>
          <w:szCs w:val="28"/>
        </w:rPr>
        <w:t xml:space="preserve">its intension to buy or sell shares except </w:t>
      </w:r>
      <w:r w:rsidR="00B37F60">
        <w:rPr>
          <w:sz w:val="28"/>
          <w:szCs w:val="28"/>
        </w:rPr>
        <w:t>stages when it has no cash or wealth.</w:t>
      </w:r>
      <w:r w:rsidR="00EB7A7D">
        <w:rPr>
          <w:sz w:val="28"/>
          <w:szCs w:val="28"/>
        </w:rPr>
        <w:t xml:space="preserve"> The amount to trade is also cho</w:t>
      </w:r>
      <w:r w:rsidR="00270A58">
        <w:rPr>
          <w:sz w:val="28"/>
          <w:szCs w:val="28"/>
        </w:rPr>
        <w:t>sen</w:t>
      </w:r>
      <w:r w:rsidR="00EB7A7D">
        <w:rPr>
          <w:sz w:val="28"/>
          <w:szCs w:val="28"/>
        </w:rPr>
        <w:t xml:space="preserve"> randomly and the price for the o</w:t>
      </w:r>
      <w:r w:rsidR="00270A58">
        <w:rPr>
          <w:sz w:val="28"/>
          <w:szCs w:val="28"/>
        </w:rPr>
        <w:t>rd</w:t>
      </w:r>
      <w:r w:rsidR="00EB7A7D">
        <w:rPr>
          <w:sz w:val="28"/>
          <w:szCs w:val="28"/>
        </w:rPr>
        <w:t xml:space="preserve">er </w:t>
      </w:r>
      <w:r w:rsidR="00270A58">
        <w:rPr>
          <w:sz w:val="28"/>
          <w:szCs w:val="28"/>
        </w:rPr>
        <w:t xml:space="preserve">is </w:t>
      </w:r>
      <w:r w:rsidR="00EB7A7D">
        <w:rPr>
          <w:sz w:val="28"/>
          <w:szCs w:val="28"/>
        </w:rPr>
        <w:t>defin</w:t>
      </w:r>
      <w:r w:rsidR="00270A58">
        <w:rPr>
          <w:sz w:val="28"/>
          <w:szCs w:val="28"/>
        </w:rPr>
        <w:t>ed</w:t>
      </w:r>
      <w:r w:rsidR="00EB7A7D">
        <w:rPr>
          <w:sz w:val="28"/>
          <w:szCs w:val="28"/>
        </w:rPr>
        <w:t xml:space="preserve"> using Gaussian distribution</w:t>
      </w:r>
      <w:r w:rsidR="00270A58">
        <w:rPr>
          <w:sz w:val="28"/>
          <w:szCs w:val="28"/>
        </w:rPr>
        <w:t xml:space="preserve">, where </w:t>
      </w:r>
      <w:r w:rsidR="00EB7A7D">
        <w:rPr>
          <w:sz w:val="28"/>
          <w:szCs w:val="28"/>
        </w:rPr>
        <w:t xml:space="preserve">the current price </w:t>
      </w:r>
      <w:r w:rsidR="00270A58">
        <w:rPr>
          <w:sz w:val="28"/>
          <w:szCs w:val="28"/>
        </w:rPr>
        <w:t xml:space="preserve">is represented </w:t>
      </w:r>
      <w:r w:rsidR="00EB7A7D">
        <w:rPr>
          <w:sz w:val="28"/>
          <w:szCs w:val="28"/>
        </w:rPr>
        <w:t xml:space="preserve">as a mean </w:t>
      </w:r>
      <w:r w:rsidR="00270A58">
        <w:rPr>
          <w:sz w:val="28"/>
          <w:szCs w:val="28"/>
        </w:rPr>
        <w:t>with a</w:t>
      </w:r>
      <w:r w:rsidR="00EB7A7D">
        <w:rPr>
          <w:sz w:val="28"/>
          <w:szCs w:val="28"/>
        </w:rPr>
        <w:t xml:space="preserve"> </w:t>
      </w:r>
      <w:r w:rsidR="007D6DDA">
        <w:rPr>
          <w:sz w:val="28"/>
          <w:szCs w:val="28"/>
        </w:rPr>
        <w:t>small variance.</w:t>
      </w:r>
    </w:p>
    <w:p w14:paraId="2439CED4" w14:textId="1D59923C" w:rsidR="00F11E95" w:rsidRDefault="004D6375" w:rsidP="0078214C">
      <w:pPr>
        <w:spacing w:before="94" w:after="240" w:line="360" w:lineRule="auto"/>
        <w:ind w:firstLine="720"/>
        <w:jc w:val="both"/>
        <w:rPr>
          <w:sz w:val="28"/>
          <w:szCs w:val="28"/>
        </w:rPr>
      </w:pPr>
      <w:r>
        <w:rPr>
          <w:sz w:val="28"/>
          <w:szCs w:val="28"/>
        </w:rPr>
        <w:t>Th</w:t>
      </w:r>
      <w:r w:rsidR="00270A58">
        <w:rPr>
          <w:sz w:val="28"/>
          <w:szCs w:val="28"/>
        </w:rPr>
        <w:t>e</w:t>
      </w:r>
      <w:r>
        <w:rPr>
          <w:sz w:val="28"/>
          <w:szCs w:val="28"/>
        </w:rPr>
        <w:t>s</w:t>
      </w:r>
      <w:r w:rsidR="00270A58">
        <w:rPr>
          <w:sz w:val="28"/>
          <w:szCs w:val="28"/>
        </w:rPr>
        <w:t>e</w:t>
      </w:r>
      <w:r>
        <w:rPr>
          <w:sz w:val="28"/>
          <w:szCs w:val="28"/>
        </w:rPr>
        <w:t xml:space="preserve"> agents </w:t>
      </w:r>
      <w:r w:rsidR="000853FD">
        <w:rPr>
          <w:sz w:val="28"/>
          <w:szCs w:val="28"/>
        </w:rPr>
        <w:t>present</w:t>
      </w:r>
      <w:r>
        <w:rPr>
          <w:sz w:val="28"/>
          <w:szCs w:val="28"/>
        </w:rPr>
        <w:t xml:space="preserve"> market participants who operate without any professional advice or technical and</w:t>
      </w:r>
      <w:r w:rsidRPr="004D6375">
        <w:rPr>
          <w:sz w:val="28"/>
          <w:szCs w:val="28"/>
        </w:rPr>
        <w:t xml:space="preserve"> </w:t>
      </w:r>
      <w:r>
        <w:rPr>
          <w:sz w:val="28"/>
          <w:szCs w:val="28"/>
        </w:rPr>
        <w:t>fundamental analysis.</w:t>
      </w:r>
    </w:p>
    <w:p w14:paraId="7BF90D82" w14:textId="77777777" w:rsidR="00F64798" w:rsidRDefault="00F64798" w:rsidP="0078214C">
      <w:pPr>
        <w:spacing w:before="94" w:after="240" w:line="360" w:lineRule="auto"/>
        <w:jc w:val="both"/>
        <w:rPr>
          <w:sz w:val="28"/>
          <w:szCs w:val="28"/>
        </w:rPr>
      </w:pPr>
    </w:p>
    <w:p w14:paraId="108D0B8B" w14:textId="29949160" w:rsidR="003C236E" w:rsidRPr="00813D9B" w:rsidRDefault="003C236E" w:rsidP="0078214C">
      <w:pPr>
        <w:pStyle w:val="Heading2"/>
        <w:spacing w:line="360" w:lineRule="auto"/>
        <w:rPr>
          <w:sz w:val="28"/>
          <w:szCs w:val="28"/>
        </w:rPr>
      </w:pPr>
      <w:bookmarkStart w:id="12" w:name="_Toc106183327"/>
      <w:r w:rsidRPr="00813D9B">
        <w:rPr>
          <w:sz w:val="28"/>
          <w:szCs w:val="28"/>
        </w:rPr>
        <w:t>4.3 High frequency traders</w:t>
      </w:r>
      <w:r w:rsidR="00515363">
        <w:rPr>
          <w:sz w:val="28"/>
          <w:szCs w:val="28"/>
        </w:rPr>
        <w:t>’</w:t>
      </w:r>
      <w:r w:rsidRPr="00813D9B">
        <w:rPr>
          <w:sz w:val="28"/>
          <w:szCs w:val="28"/>
        </w:rPr>
        <w:t xml:space="preserve"> algorithm</w:t>
      </w:r>
      <w:bookmarkEnd w:id="12"/>
    </w:p>
    <w:p w14:paraId="121D97D9" w14:textId="789B5D71" w:rsidR="003E7A7A" w:rsidRDefault="008D7BF6" w:rsidP="0078214C">
      <w:pPr>
        <w:spacing w:before="94" w:after="240" w:line="360" w:lineRule="auto"/>
        <w:ind w:firstLine="720"/>
        <w:jc w:val="both"/>
        <w:rPr>
          <w:sz w:val="28"/>
          <w:szCs w:val="28"/>
        </w:rPr>
      </w:pPr>
      <w:r w:rsidRPr="008D7BF6">
        <w:rPr>
          <w:sz w:val="28"/>
          <w:szCs w:val="28"/>
        </w:rPr>
        <w:t xml:space="preserve">This </w:t>
      </w:r>
      <w:r>
        <w:rPr>
          <w:sz w:val="28"/>
          <w:szCs w:val="28"/>
        </w:rPr>
        <w:t xml:space="preserve">type </w:t>
      </w:r>
      <w:r w:rsidRPr="008D7BF6">
        <w:rPr>
          <w:sz w:val="28"/>
          <w:szCs w:val="28"/>
        </w:rPr>
        <w:t>of agents</w:t>
      </w:r>
      <w:r>
        <w:rPr>
          <w:sz w:val="28"/>
          <w:szCs w:val="28"/>
        </w:rPr>
        <w:t xml:space="preserve"> </w:t>
      </w:r>
      <w:r w:rsidR="000853FD" w:rsidRPr="008D7BF6">
        <w:rPr>
          <w:sz w:val="28"/>
          <w:szCs w:val="28"/>
        </w:rPr>
        <w:t>invests</w:t>
      </w:r>
      <w:r w:rsidRPr="008D7BF6">
        <w:rPr>
          <w:sz w:val="28"/>
          <w:szCs w:val="28"/>
        </w:rPr>
        <w:t xml:space="preserve"> based on the belief that price changes have inertia</w:t>
      </w:r>
      <w:r>
        <w:rPr>
          <w:sz w:val="28"/>
          <w:szCs w:val="28"/>
        </w:rPr>
        <w:t xml:space="preserve"> </w:t>
      </w:r>
      <w:r w:rsidRPr="008D7BF6">
        <w:rPr>
          <w:sz w:val="28"/>
          <w:szCs w:val="28"/>
        </w:rPr>
        <w:t xml:space="preserve">a strategy </w:t>
      </w:r>
      <w:r w:rsidR="00270A58">
        <w:rPr>
          <w:sz w:val="28"/>
          <w:szCs w:val="28"/>
        </w:rPr>
        <w:t xml:space="preserve">is </w:t>
      </w:r>
      <w:r w:rsidRPr="008D7BF6">
        <w:rPr>
          <w:sz w:val="28"/>
          <w:szCs w:val="28"/>
        </w:rPr>
        <w:t>known to be widely used</w:t>
      </w:r>
      <w:r>
        <w:rPr>
          <w:sz w:val="28"/>
          <w:szCs w:val="28"/>
        </w:rPr>
        <w:t>. [</w:t>
      </w:r>
      <w:r w:rsidR="00E24BB6">
        <w:rPr>
          <w:sz w:val="28"/>
          <w:szCs w:val="28"/>
        </w:rPr>
        <w:t>7</w:t>
      </w:r>
      <w:r>
        <w:rPr>
          <w:sz w:val="28"/>
          <w:szCs w:val="28"/>
        </w:rPr>
        <w:t>]</w:t>
      </w:r>
      <w:r w:rsidR="005E67AD">
        <w:rPr>
          <w:sz w:val="28"/>
          <w:szCs w:val="28"/>
        </w:rPr>
        <w:t xml:space="preserve"> </w:t>
      </w:r>
      <w:r w:rsidR="005E67AD" w:rsidRPr="005E67AD">
        <w:rPr>
          <w:sz w:val="28"/>
          <w:szCs w:val="28"/>
        </w:rPr>
        <w:t>They used а momentum strategy which implies taking a long position when prices have been recently rising and a short position when they have recently been falling.</w:t>
      </w:r>
      <w:r w:rsidR="005E67AD">
        <w:rPr>
          <w:sz w:val="28"/>
          <w:szCs w:val="28"/>
        </w:rPr>
        <w:t xml:space="preserve"> This action </w:t>
      </w:r>
      <w:r w:rsidR="00270A58">
        <w:rPr>
          <w:sz w:val="28"/>
          <w:szCs w:val="28"/>
        </w:rPr>
        <w:t xml:space="preserve">is </w:t>
      </w:r>
      <w:r w:rsidR="005E67AD">
        <w:rPr>
          <w:sz w:val="28"/>
          <w:szCs w:val="28"/>
        </w:rPr>
        <w:t>based on calculating a rate of change (ROC) to detect corresponding moments:</w:t>
      </w:r>
    </w:p>
    <w:p w14:paraId="3AF15A6A" w14:textId="3E9B4044" w:rsidR="005E67AD" w:rsidRPr="00035393" w:rsidRDefault="005E67AD" w:rsidP="00035393">
      <w:pPr>
        <w:spacing w:before="94" w:after="240" w:line="360" w:lineRule="auto"/>
        <w:ind w:firstLine="720"/>
        <w:jc w:val="both"/>
        <w:rPr>
          <w:sz w:val="52"/>
          <w:szCs w:val="52"/>
        </w:rPr>
      </w:pPr>
      <m:oMathPara>
        <m:oMath>
          <m:r>
            <m:rPr>
              <m:sty m:val="p"/>
            </m:rPr>
            <w:rPr>
              <w:rFonts w:ascii="Cambria Math" w:hAnsi="Cambria Math"/>
              <w:sz w:val="32"/>
              <w:szCs w:val="32"/>
            </w:rPr>
            <m:t xml:space="preserve">roc(t)= </m:t>
          </m:r>
          <m:f>
            <m:fPr>
              <m:ctrlPr>
                <w:rPr>
                  <w:rFonts w:ascii="Cambria Math" w:hAnsi="Cambria Math"/>
                  <w:sz w:val="32"/>
                  <w:szCs w:val="32"/>
                </w:rPr>
              </m:ctrlPr>
            </m:fPr>
            <m:num>
              <m:r>
                <w:rPr>
                  <w:rFonts w:ascii="Cambria Math" w:hAnsi="Cambria Math"/>
                  <w:sz w:val="32"/>
                  <w:szCs w:val="32"/>
                </w:rPr>
                <m:t>p(t)-p(t-nr)</m:t>
              </m:r>
            </m:num>
            <m:den>
              <m:r>
                <w:rPr>
                  <w:rFonts w:ascii="Cambria Math" w:hAnsi="Cambria Math"/>
                  <w:sz w:val="32"/>
                  <w:szCs w:val="32"/>
                </w:rPr>
                <m:t>p(t-nr)</m:t>
              </m:r>
            </m:den>
          </m:f>
        </m:oMath>
      </m:oMathPara>
    </w:p>
    <w:p w14:paraId="3E600395" w14:textId="45CCCC05" w:rsidR="00035393" w:rsidRDefault="003A7F45" w:rsidP="003A7F45">
      <w:pPr>
        <w:spacing w:before="94" w:after="240" w:line="360" w:lineRule="auto"/>
        <w:jc w:val="both"/>
        <w:rPr>
          <w:sz w:val="28"/>
          <w:szCs w:val="28"/>
        </w:rPr>
      </w:pPr>
      <w:r>
        <w:rPr>
          <w:sz w:val="28"/>
          <w:szCs w:val="28"/>
        </w:rPr>
        <w:t xml:space="preserve">, where p(t) – current price and p(t-nr) is the price high_freq_lag steps before. When this value is </w:t>
      </w:r>
      <w:r w:rsidR="00270A58">
        <w:rPr>
          <w:sz w:val="28"/>
          <w:szCs w:val="28"/>
        </w:rPr>
        <w:t>greater</w:t>
      </w:r>
      <w:r>
        <w:rPr>
          <w:sz w:val="28"/>
          <w:szCs w:val="28"/>
        </w:rPr>
        <w:t xml:space="preserve"> than specified threshold high_freq_threshold, this </w:t>
      </w:r>
      <w:r>
        <w:rPr>
          <w:sz w:val="28"/>
          <w:szCs w:val="28"/>
        </w:rPr>
        <w:lastRenderedPageBreak/>
        <w:t xml:space="preserve">type of agents </w:t>
      </w:r>
      <w:r w:rsidR="000853FD">
        <w:rPr>
          <w:sz w:val="28"/>
          <w:szCs w:val="28"/>
        </w:rPr>
        <w:t>attempts</w:t>
      </w:r>
      <w:r>
        <w:rPr>
          <w:sz w:val="28"/>
          <w:szCs w:val="28"/>
        </w:rPr>
        <w:t xml:space="preserve"> to buy stocks of a value proportional to the strength of the momentum. </w:t>
      </w:r>
      <w:r w:rsidR="0078214C">
        <w:rPr>
          <w:sz w:val="28"/>
          <w:szCs w:val="28"/>
        </w:rPr>
        <w:t>Otherwise, if the momentum is less than -high_freq_threshold, they try to sell.</w:t>
      </w:r>
    </w:p>
    <w:p w14:paraId="60808D2E" w14:textId="3EB508EF" w:rsidR="0078214C" w:rsidRPr="0078214C" w:rsidRDefault="0078214C" w:rsidP="0078214C">
      <w:pPr>
        <w:spacing w:before="94" w:after="240" w:line="360" w:lineRule="auto"/>
        <w:jc w:val="both"/>
        <w:rPr>
          <w:sz w:val="28"/>
          <w:szCs w:val="28"/>
        </w:rPr>
      </w:pPr>
    </w:p>
    <w:p w14:paraId="42248FE4" w14:textId="3EDCB3F7" w:rsidR="0078214C" w:rsidRPr="0078214C" w:rsidRDefault="0078214C" w:rsidP="0078214C">
      <w:pPr>
        <w:pStyle w:val="Heading2"/>
        <w:spacing w:line="360" w:lineRule="auto"/>
        <w:rPr>
          <w:sz w:val="28"/>
          <w:szCs w:val="28"/>
        </w:rPr>
      </w:pPr>
      <w:bookmarkStart w:id="13" w:name="_Toc106183328"/>
      <w:r w:rsidRPr="0078214C">
        <w:rPr>
          <w:sz w:val="28"/>
          <w:szCs w:val="28"/>
        </w:rPr>
        <w:t xml:space="preserve">4.4 Long-term strategy </w:t>
      </w:r>
      <w:r w:rsidR="00847BE9" w:rsidRPr="0078214C">
        <w:rPr>
          <w:sz w:val="28"/>
          <w:szCs w:val="28"/>
        </w:rPr>
        <w:t>agent’s</w:t>
      </w:r>
      <w:r w:rsidRPr="0078214C">
        <w:rPr>
          <w:sz w:val="28"/>
          <w:szCs w:val="28"/>
        </w:rPr>
        <w:t xml:space="preserve"> algorithm</w:t>
      </w:r>
      <w:bookmarkEnd w:id="13"/>
    </w:p>
    <w:p w14:paraId="12D63F01" w14:textId="613DFDC5" w:rsidR="0078214C" w:rsidRDefault="0078214C" w:rsidP="00A10957">
      <w:pPr>
        <w:spacing w:line="360" w:lineRule="auto"/>
        <w:jc w:val="both"/>
        <w:rPr>
          <w:sz w:val="28"/>
          <w:szCs w:val="28"/>
        </w:rPr>
      </w:pPr>
      <w:r w:rsidRPr="0078214C">
        <w:rPr>
          <w:sz w:val="28"/>
          <w:szCs w:val="28"/>
        </w:rPr>
        <w:tab/>
        <w:t>Another type</w:t>
      </w:r>
      <w:r>
        <w:rPr>
          <w:sz w:val="28"/>
          <w:szCs w:val="28"/>
        </w:rPr>
        <w:t xml:space="preserve"> o</w:t>
      </w:r>
      <w:r w:rsidRPr="0078214C">
        <w:rPr>
          <w:sz w:val="28"/>
          <w:szCs w:val="28"/>
        </w:rPr>
        <w:t xml:space="preserve">f intelligent traders </w:t>
      </w:r>
      <w:r w:rsidR="00A1312C">
        <w:rPr>
          <w:sz w:val="28"/>
          <w:szCs w:val="28"/>
        </w:rPr>
        <w:t>uses</w:t>
      </w:r>
      <w:r>
        <w:rPr>
          <w:sz w:val="28"/>
          <w:szCs w:val="28"/>
        </w:rPr>
        <w:t xml:space="preserve"> </w:t>
      </w:r>
      <w:r w:rsidR="00383AA7">
        <w:rPr>
          <w:sz w:val="28"/>
          <w:szCs w:val="28"/>
        </w:rPr>
        <w:t>indicators</w:t>
      </w:r>
      <w:r w:rsidR="00B860E8">
        <w:rPr>
          <w:sz w:val="28"/>
          <w:szCs w:val="28"/>
        </w:rPr>
        <w:t xml:space="preserve"> called ‘death cross’</w:t>
      </w:r>
      <w:r w:rsidR="00383AA7">
        <w:rPr>
          <w:sz w:val="28"/>
          <w:szCs w:val="28"/>
        </w:rPr>
        <w:t xml:space="preserve"> and ‘golden cross’</w:t>
      </w:r>
      <w:r w:rsidR="00350CEF">
        <w:rPr>
          <w:sz w:val="28"/>
          <w:szCs w:val="28"/>
        </w:rPr>
        <w:t xml:space="preserve">. There are three types of long-term investors which differ in </w:t>
      </w:r>
      <w:r w:rsidR="00E57C3B">
        <w:rPr>
          <w:sz w:val="28"/>
          <w:szCs w:val="28"/>
        </w:rPr>
        <w:t>calculation periods for</w:t>
      </w:r>
      <w:r w:rsidR="00350CEF">
        <w:rPr>
          <w:sz w:val="28"/>
          <w:szCs w:val="28"/>
        </w:rPr>
        <w:t xml:space="preserve"> moving averages</w:t>
      </w:r>
      <w:r w:rsidR="00E57C3B">
        <w:rPr>
          <w:sz w:val="28"/>
          <w:szCs w:val="28"/>
        </w:rPr>
        <w:t xml:space="preserve">. The first group evaluate 5-days and 15-days moving averages, the second group – 10-days and 30-days and the third – 20-days and 60-days. </w:t>
      </w:r>
    </w:p>
    <w:p w14:paraId="30520826" w14:textId="23B0B3B9" w:rsidR="00E57C3B" w:rsidRDefault="00E57C3B" w:rsidP="00A10957">
      <w:pPr>
        <w:spacing w:line="360" w:lineRule="auto"/>
        <w:ind w:firstLine="720"/>
        <w:jc w:val="both"/>
        <w:rPr>
          <w:sz w:val="28"/>
          <w:szCs w:val="28"/>
        </w:rPr>
      </w:pPr>
      <w:r>
        <w:rPr>
          <w:sz w:val="28"/>
          <w:szCs w:val="28"/>
        </w:rPr>
        <w:t>A golden cross is a chart pattern that occurs when short-term moving average crossing above a long-term moving average</w:t>
      </w:r>
      <w:r w:rsidR="005D71B9" w:rsidRPr="005D71B9">
        <w:rPr>
          <w:sz w:val="28"/>
          <w:szCs w:val="28"/>
        </w:rPr>
        <w:t>.</w:t>
      </w:r>
      <w:r w:rsidR="00613B1C">
        <w:rPr>
          <w:sz w:val="28"/>
          <w:szCs w:val="28"/>
        </w:rPr>
        <w:t xml:space="preserve"> For each </w:t>
      </w:r>
      <w:r w:rsidR="00A1312C">
        <w:rPr>
          <w:sz w:val="28"/>
          <w:szCs w:val="28"/>
        </w:rPr>
        <w:t>agent</w:t>
      </w:r>
      <w:r w:rsidR="00613B1C">
        <w:rPr>
          <w:sz w:val="28"/>
          <w:szCs w:val="28"/>
        </w:rPr>
        <w:t xml:space="preserve"> of this type golden cross indicates that the price may be starting to rise, so it is a buy signal.</w:t>
      </w:r>
    </w:p>
    <w:p w14:paraId="29A66DEF" w14:textId="2A57961F" w:rsidR="00613B1C" w:rsidRDefault="00613B1C" w:rsidP="00A10957">
      <w:pPr>
        <w:spacing w:line="360" w:lineRule="auto"/>
        <w:ind w:firstLine="720"/>
        <w:jc w:val="both"/>
        <w:rPr>
          <w:sz w:val="28"/>
          <w:szCs w:val="28"/>
        </w:rPr>
      </w:pPr>
      <w:r>
        <w:rPr>
          <w:sz w:val="28"/>
          <w:szCs w:val="28"/>
        </w:rPr>
        <w:t xml:space="preserve">A death cross </w:t>
      </w:r>
      <w:r w:rsidR="009B6B66">
        <w:rPr>
          <w:sz w:val="28"/>
          <w:szCs w:val="28"/>
        </w:rPr>
        <w:t xml:space="preserve">occurs if short-term moving average crosses below long-term moving average, means that price is potentially starting a new downtrend, so selling shares is preferred. </w:t>
      </w:r>
    </w:p>
    <w:p w14:paraId="7D26E5B8" w14:textId="02D28EF2" w:rsidR="009B6B66" w:rsidRPr="005D71B9" w:rsidRDefault="009B6B66" w:rsidP="00A10957">
      <w:pPr>
        <w:spacing w:line="360" w:lineRule="auto"/>
        <w:ind w:firstLine="720"/>
        <w:jc w:val="both"/>
        <w:rPr>
          <w:sz w:val="28"/>
          <w:szCs w:val="28"/>
        </w:rPr>
      </w:pPr>
      <w:r>
        <w:rPr>
          <w:sz w:val="28"/>
          <w:szCs w:val="28"/>
        </w:rPr>
        <w:t xml:space="preserve">Long-term strategy agents </w:t>
      </w:r>
      <w:r w:rsidR="00A1312C">
        <w:rPr>
          <w:sz w:val="28"/>
          <w:szCs w:val="28"/>
        </w:rPr>
        <w:t>use</w:t>
      </w:r>
      <w:r>
        <w:rPr>
          <w:sz w:val="28"/>
          <w:szCs w:val="28"/>
        </w:rPr>
        <w:t xml:space="preserve"> average price of offers from other types of agents.</w:t>
      </w:r>
    </w:p>
    <w:p w14:paraId="38FA948B" w14:textId="03E4C65F" w:rsidR="00E43D5B" w:rsidRDefault="00CF3592" w:rsidP="006F6E73">
      <w:pPr>
        <w:spacing w:before="94" w:after="240" w:line="360" w:lineRule="auto"/>
        <w:jc w:val="both"/>
        <w:rPr>
          <w:sz w:val="28"/>
          <w:szCs w:val="28"/>
        </w:rPr>
      </w:pPr>
      <w:r>
        <w:rPr>
          <w:sz w:val="28"/>
          <w:szCs w:val="28"/>
        </w:rPr>
        <w:tab/>
      </w:r>
    </w:p>
    <w:p w14:paraId="7A9ADF2F" w14:textId="12BAE6E0" w:rsidR="00CF3592" w:rsidRDefault="00CF3592" w:rsidP="00CF3592">
      <w:pPr>
        <w:pStyle w:val="Heading2"/>
        <w:spacing w:line="360" w:lineRule="auto"/>
        <w:rPr>
          <w:sz w:val="28"/>
          <w:szCs w:val="28"/>
        </w:rPr>
      </w:pPr>
      <w:bookmarkStart w:id="14" w:name="_Toc106183329"/>
      <w:r w:rsidRPr="00CF3592">
        <w:rPr>
          <w:sz w:val="28"/>
          <w:szCs w:val="28"/>
        </w:rPr>
        <w:t>4.5 Launch mode</w:t>
      </w:r>
      <w:r>
        <w:rPr>
          <w:sz w:val="28"/>
          <w:szCs w:val="28"/>
        </w:rPr>
        <w:t>s</w:t>
      </w:r>
      <w:bookmarkEnd w:id="14"/>
    </w:p>
    <w:p w14:paraId="0039A849" w14:textId="4EAEC2C7" w:rsidR="00A10957" w:rsidRDefault="00CF3592" w:rsidP="002320EB">
      <w:pPr>
        <w:spacing w:line="360" w:lineRule="auto"/>
        <w:ind w:firstLine="720"/>
        <w:jc w:val="both"/>
        <w:rPr>
          <w:sz w:val="28"/>
          <w:szCs w:val="28"/>
        </w:rPr>
      </w:pPr>
      <w:r w:rsidRPr="00523EDD">
        <w:rPr>
          <w:sz w:val="28"/>
          <w:szCs w:val="28"/>
        </w:rPr>
        <w:t xml:space="preserve">After </w:t>
      </w:r>
      <w:r>
        <w:rPr>
          <w:sz w:val="28"/>
          <w:szCs w:val="28"/>
        </w:rPr>
        <w:t xml:space="preserve">the model was </w:t>
      </w:r>
      <w:r w:rsidRPr="00523EDD">
        <w:rPr>
          <w:sz w:val="28"/>
          <w:szCs w:val="28"/>
        </w:rPr>
        <w:t>impl</w:t>
      </w:r>
      <w:r>
        <w:rPr>
          <w:sz w:val="28"/>
          <w:szCs w:val="28"/>
        </w:rPr>
        <w:t xml:space="preserve">emented and debagged it was necessary to classify the results of model launches with different set of parameters and determine those that most affect the dynamics of the artificial market. </w:t>
      </w:r>
      <w:r w:rsidR="00A10957">
        <w:rPr>
          <w:sz w:val="28"/>
          <w:szCs w:val="28"/>
        </w:rPr>
        <w:t xml:space="preserve">It also was necessary for selecting specific parameters </w:t>
      </w:r>
      <w:r w:rsidR="0091686B">
        <w:rPr>
          <w:sz w:val="28"/>
          <w:szCs w:val="28"/>
        </w:rPr>
        <w:t>to observe some natural shock on the market.</w:t>
      </w:r>
    </w:p>
    <w:p w14:paraId="0CCE4A09" w14:textId="7DFE3F32" w:rsidR="00EA2D77" w:rsidRDefault="00A10957" w:rsidP="002320EB">
      <w:pPr>
        <w:spacing w:line="360" w:lineRule="auto"/>
        <w:ind w:firstLine="720"/>
        <w:rPr>
          <w:sz w:val="28"/>
          <w:szCs w:val="28"/>
        </w:rPr>
      </w:pPr>
      <w:r>
        <w:rPr>
          <w:sz w:val="28"/>
          <w:szCs w:val="28"/>
        </w:rPr>
        <w:t xml:space="preserve">So, there are two modes of model launching: the first one </w:t>
      </w:r>
      <w:r w:rsidR="0091686B">
        <w:rPr>
          <w:sz w:val="28"/>
          <w:szCs w:val="28"/>
        </w:rPr>
        <w:t xml:space="preserve">use classification based on price trends before and after shock </w:t>
      </w:r>
      <w:r w:rsidR="00EA2D77">
        <w:rPr>
          <w:sz w:val="28"/>
          <w:szCs w:val="28"/>
        </w:rPr>
        <w:t xml:space="preserve">and contain nine </w:t>
      </w:r>
      <w:r w:rsidR="00EA2D77">
        <w:rPr>
          <w:sz w:val="28"/>
          <w:szCs w:val="28"/>
        </w:rPr>
        <w:lastRenderedPageBreak/>
        <w:t>classes:</w:t>
      </w:r>
      <w:r w:rsidR="00EA2D77" w:rsidRPr="00EA2D77">
        <w:rPr>
          <w:sz w:val="28"/>
          <w:szCs w:val="28"/>
        </w:rPr>
        <w:t xml:space="preserve"> </w:t>
      </w:r>
      <w:r w:rsidR="00EA2D77" w:rsidRPr="00EA2D77">
        <w:rPr>
          <w:sz w:val="28"/>
          <w:szCs w:val="28"/>
        </w:rPr>
        <w:br/>
        <w:t>1) price decreasing -- shock -- price increasing</w:t>
      </w:r>
      <w:r w:rsidR="00EA2D77" w:rsidRPr="00EA2D77">
        <w:rPr>
          <w:sz w:val="28"/>
          <w:szCs w:val="28"/>
        </w:rPr>
        <w:br/>
        <w:t xml:space="preserve">2) price increasing </w:t>
      </w:r>
      <w:r w:rsidR="00EA2D77">
        <w:rPr>
          <w:sz w:val="28"/>
          <w:szCs w:val="28"/>
        </w:rPr>
        <w:t>–&gt;</w:t>
      </w:r>
      <w:r w:rsidR="00EA2D77" w:rsidRPr="00EA2D77">
        <w:rPr>
          <w:sz w:val="28"/>
          <w:szCs w:val="28"/>
        </w:rPr>
        <w:t xml:space="preserve"> shock </w:t>
      </w:r>
      <w:r w:rsidR="00EA2D77">
        <w:rPr>
          <w:sz w:val="28"/>
          <w:szCs w:val="28"/>
        </w:rPr>
        <w:t xml:space="preserve">–&gt; </w:t>
      </w:r>
      <w:r w:rsidR="00EA2D77" w:rsidRPr="00EA2D77">
        <w:rPr>
          <w:sz w:val="28"/>
          <w:szCs w:val="28"/>
        </w:rPr>
        <w:t>price increasing</w:t>
      </w:r>
      <w:r w:rsidR="00EA2D77" w:rsidRPr="00EA2D77">
        <w:rPr>
          <w:sz w:val="28"/>
          <w:szCs w:val="28"/>
        </w:rPr>
        <w:br/>
        <w:t xml:space="preserve">3) price decreasing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price decreasing</w:t>
      </w:r>
      <w:r w:rsidR="00EA2D77" w:rsidRPr="00EA2D77">
        <w:rPr>
          <w:sz w:val="28"/>
          <w:szCs w:val="28"/>
        </w:rPr>
        <w:br/>
        <w:t xml:space="preserve">4) price increasing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price decreasing</w:t>
      </w:r>
      <w:r w:rsidR="00EA2D77" w:rsidRPr="00EA2D77">
        <w:rPr>
          <w:sz w:val="28"/>
          <w:szCs w:val="28"/>
        </w:rPr>
        <w:br/>
        <w:t xml:space="preserve">5) stable price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price decreasing</w:t>
      </w:r>
      <w:r w:rsidR="00EA2D77" w:rsidRPr="00EA2D77">
        <w:rPr>
          <w:sz w:val="28"/>
          <w:szCs w:val="28"/>
        </w:rPr>
        <w:br/>
        <w:t xml:space="preserve">6) stable price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price increasing</w:t>
      </w:r>
      <w:r w:rsidR="00EA2D77" w:rsidRPr="00EA2D77">
        <w:rPr>
          <w:sz w:val="28"/>
          <w:szCs w:val="28"/>
        </w:rPr>
        <w:br/>
        <w:t xml:space="preserve">7) stable price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stable price</w:t>
      </w:r>
      <w:r w:rsidR="00EA2D77" w:rsidRPr="00EA2D77">
        <w:rPr>
          <w:sz w:val="28"/>
          <w:szCs w:val="28"/>
        </w:rPr>
        <w:br/>
        <w:t xml:space="preserve">8) price decreasing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stable price</w:t>
      </w:r>
      <w:r w:rsidR="00EA2D77" w:rsidRPr="00EA2D77">
        <w:rPr>
          <w:sz w:val="28"/>
          <w:szCs w:val="28"/>
        </w:rPr>
        <w:br/>
        <w:t xml:space="preserve">9) price increasing </w:t>
      </w:r>
      <w:r w:rsidR="00EA2D77">
        <w:rPr>
          <w:sz w:val="28"/>
          <w:szCs w:val="28"/>
        </w:rPr>
        <w:t xml:space="preserve">–&gt; </w:t>
      </w:r>
      <w:r w:rsidR="00EA2D77" w:rsidRPr="00EA2D77">
        <w:rPr>
          <w:sz w:val="28"/>
          <w:szCs w:val="28"/>
        </w:rPr>
        <w:t xml:space="preserve">shock </w:t>
      </w:r>
      <w:r w:rsidR="00EA2D77">
        <w:rPr>
          <w:sz w:val="28"/>
          <w:szCs w:val="28"/>
        </w:rPr>
        <w:t xml:space="preserve">–&gt; </w:t>
      </w:r>
      <w:r w:rsidR="00EA2D77" w:rsidRPr="00EA2D77">
        <w:rPr>
          <w:sz w:val="28"/>
          <w:szCs w:val="28"/>
        </w:rPr>
        <w:t>stable price</w:t>
      </w:r>
    </w:p>
    <w:p w14:paraId="1DCB69E9" w14:textId="77777777" w:rsidR="002320EB" w:rsidRDefault="002320EB" w:rsidP="00E2636C">
      <w:pPr>
        <w:spacing w:line="360" w:lineRule="auto"/>
        <w:ind w:firstLine="720"/>
        <w:jc w:val="both"/>
        <w:rPr>
          <w:sz w:val="28"/>
          <w:szCs w:val="28"/>
        </w:rPr>
      </w:pPr>
    </w:p>
    <w:p w14:paraId="37A742B4" w14:textId="0AA6F0C3" w:rsidR="00CE6E6B" w:rsidRPr="00607554" w:rsidRDefault="00EA2D77" w:rsidP="00E812F7">
      <w:pPr>
        <w:spacing w:line="360" w:lineRule="auto"/>
        <w:ind w:firstLine="720"/>
        <w:jc w:val="both"/>
        <w:rPr>
          <w:sz w:val="28"/>
          <w:szCs w:val="28"/>
        </w:rPr>
      </w:pPr>
      <w:r>
        <w:rPr>
          <w:sz w:val="28"/>
          <w:szCs w:val="28"/>
        </w:rPr>
        <w:t xml:space="preserve">In this mode the model is supposed to run several times (twenty in </w:t>
      </w:r>
      <w:r w:rsidR="00D976E3">
        <w:rPr>
          <w:sz w:val="28"/>
          <w:szCs w:val="28"/>
        </w:rPr>
        <w:t>this analysis</w:t>
      </w:r>
      <w:r>
        <w:rPr>
          <w:sz w:val="28"/>
          <w:szCs w:val="28"/>
        </w:rPr>
        <w:t>)</w:t>
      </w:r>
      <w:r w:rsidR="00D976E3">
        <w:rPr>
          <w:sz w:val="28"/>
          <w:szCs w:val="28"/>
        </w:rPr>
        <w:t xml:space="preserve"> and for every set of parameters return the most frequent variation of the price change</w:t>
      </w:r>
      <w:r w:rsidR="0049108D">
        <w:rPr>
          <w:sz w:val="28"/>
          <w:szCs w:val="28"/>
        </w:rPr>
        <w:t xml:space="preserve">. </w:t>
      </w:r>
      <w:r w:rsidR="00607554">
        <w:rPr>
          <w:sz w:val="28"/>
          <w:szCs w:val="28"/>
        </w:rPr>
        <w:t xml:space="preserve">At the end parameters values and the most frequent pattern of price trend for each parameters set are collected in </w:t>
      </w:r>
      <w:r w:rsidR="00607554" w:rsidRPr="00607554">
        <w:rPr>
          <w:sz w:val="28"/>
          <w:szCs w:val="28"/>
        </w:rPr>
        <w:t>the CSV file</w:t>
      </w:r>
      <w:r w:rsidR="00607554">
        <w:rPr>
          <w:sz w:val="28"/>
          <w:szCs w:val="28"/>
        </w:rPr>
        <w:t>.</w:t>
      </w:r>
    </w:p>
    <w:p w14:paraId="31944341" w14:textId="2CB83184" w:rsidR="00EA2D77" w:rsidRPr="0091686B" w:rsidRDefault="0049108D" w:rsidP="00E2636C">
      <w:pPr>
        <w:spacing w:line="360" w:lineRule="auto"/>
        <w:ind w:firstLine="720"/>
        <w:jc w:val="both"/>
        <w:rPr>
          <w:sz w:val="28"/>
          <w:szCs w:val="28"/>
        </w:rPr>
      </w:pPr>
      <w:r>
        <w:rPr>
          <w:sz w:val="28"/>
          <w:szCs w:val="28"/>
        </w:rPr>
        <w:t xml:space="preserve">The second mode </w:t>
      </w:r>
      <w:r w:rsidR="00E9307B">
        <w:rPr>
          <w:sz w:val="28"/>
          <w:szCs w:val="28"/>
        </w:rPr>
        <w:t>assumes</w:t>
      </w:r>
      <w:r>
        <w:rPr>
          <w:sz w:val="28"/>
          <w:szCs w:val="28"/>
        </w:rPr>
        <w:t xml:space="preserve"> research </w:t>
      </w:r>
      <w:r w:rsidR="00E9307B">
        <w:rPr>
          <w:sz w:val="28"/>
          <w:szCs w:val="28"/>
        </w:rPr>
        <w:t>of</w:t>
      </w:r>
      <w:r>
        <w:rPr>
          <w:sz w:val="28"/>
          <w:szCs w:val="28"/>
        </w:rPr>
        <w:t xml:space="preserve"> one set of parameters with or</w:t>
      </w:r>
      <w:r w:rsidRPr="0049108D">
        <w:rPr>
          <w:sz w:val="28"/>
          <w:szCs w:val="28"/>
        </w:rPr>
        <w:t xml:space="preserve"> </w:t>
      </w:r>
      <w:r>
        <w:rPr>
          <w:sz w:val="28"/>
          <w:szCs w:val="28"/>
        </w:rPr>
        <w:t xml:space="preserve">without artificial shock implemented. For every run in this mode </w:t>
      </w:r>
      <w:r w:rsidR="00607554">
        <w:rPr>
          <w:sz w:val="28"/>
          <w:szCs w:val="28"/>
        </w:rPr>
        <w:t xml:space="preserve">Bollinger Bands Width is collected for every five steps (trading rounds). As a </w:t>
      </w:r>
      <w:r w:rsidR="00847BE9">
        <w:rPr>
          <w:sz w:val="28"/>
          <w:szCs w:val="28"/>
        </w:rPr>
        <w:t>result,</w:t>
      </w:r>
      <w:r w:rsidR="00607554">
        <w:rPr>
          <w:sz w:val="28"/>
          <w:szCs w:val="28"/>
        </w:rPr>
        <w:t xml:space="preserve"> the CSV file with parameters </w:t>
      </w:r>
      <w:r w:rsidR="00E2636C">
        <w:rPr>
          <w:sz w:val="28"/>
          <w:szCs w:val="28"/>
        </w:rPr>
        <w:t>and BBW values recorded.</w:t>
      </w:r>
      <w:r w:rsidR="00607554">
        <w:rPr>
          <w:sz w:val="28"/>
          <w:szCs w:val="28"/>
        </w:rPr>
        <w:t xml:space="preserve">  </w:t>
      </w:r>
    </w:p>
    <w:p w14:paraId="2737DA58" w14:textId="77777777" w:rsidR="00CF3592" w:rsidRPr="00CF3592" w:rsidRDefault="00CF3592" w:rsidP="00CF3592">
      <w:pPr>
        <w:spacing w:line="360" w:lineRule="auto"/>
      </w:pPr>
    </w:p>
    <w:p w14:paraId="6013EFDB" w14:textId="7678AF06" w:rsidR="008E6F99" w:rsidRPr="00515363" w:rsidRDefault="006F6E73" w:rsidP="008E6F99">
      <w:pPr>
        <w:pStyle w:val="Heading1"/>
        <w:numPr>
          <w:ilvl w:val="0"/>
          <w:numId w:val="1"/>
        </w:numPr>
        <w:spacing w:line="360" w:lineRule="auto"/>
        <w:ind w:left="284"/>
      </w:pPr>
      <w:bookmarkStart w:id="15" w:name="_Toc106183330"/>
      <w:r w:rsidRPr="00515363">
        <w:t>Sensitivity analysis</w:t>
      </w:r>
      <w:bookmarkEnd w:id="15"/>
      <w:r w:rsidRPr="00515363">
        <w:t xml:space="preserve"> </w:t>
      </w:r>
    </w:p>
    <w:p w14:paraId="0EDF708B" w14:textId="77777777" w:rsidR="008E6F99" w:rsidRPr="008E6F99" w:rsidRDefault="008E6F99" w:rsidP="008E6F99"/>
    <w:p w14:paraId="3BBED76B" w14:textId="6D4A0D12" w:rsidR="00E2636C" w:rsidRDefault="008E6F99" w:rsidP="00D74CF8">
      <w:pPr>
        <w:pStyle w:val="BodyText"/>
        <w:spacing w:line="360" w:lineRule="auto"/>
        <w:ind w:firstLine="284"/>
        <w:jc w:val="both"/>
        <w:rPr>
          <w:b w:val="0"/>
          <w:bCs w:val="0"/>
          <w:sz w:val="28"/>
          <w:szCs w:val="28"/>
        </w:rPr>
      </w:pPr>
      <w:r w:rsidRPr="008E6F99">
        <w:rPr>
          <w:b w:val="0"/>
          <w:bCs w:val="0"/>
          <w:sz w:val="28"/>
          <w:szCs w:val="28"/>
        </w:rPr>
        <w:t xml:space="preserve">For </w:t>
      </w:r>
      <w:r>
        <w:rPr>
          <w:b w:val="0"/>
          <w:bCs w:val="0"/>
          <w:sz w:val="28"/>
          <w:szCs w:val="28"/>
        </w:rPr>
        <w:t xml:space="preserve">better </w:t>
      </w:r>
      <w:r w:rsidRPr="008E6F99">
        <w:rPr>
          <w:b w:val="0"/>
          <w:bCs w:val="0"/>
          <w:sz w:val="28"/>
          <w:szCs w:val="28"/>
        </w:rPr>
        <w:t xml:space="preserve">understanding </w:t>
      </w:r>
      <w:r>
        <w:rPr>
          <w:b w:val="0"/>
          <w:bCs w:val="0"/>
          <w:sz w:val="28"/>
          <w:szCs w:val="28"/>
        </w:rPr>
        <w:t xml:space="preserve">the </w:t>
      </w:r>
      <w:r w:rsidRPr="008E6F99">
        <w:rPr>
          <w:b w:val="0"/>
          <w:bCs w:val="0"/>
          <w:sz w:val="28"/>
          <w:szCs w:val="28"/>
        </w:rPr>
        <w:t xml:space="preserve">impact of each parameter </w:t>
      </w:r>
      <w:r>
        <w:rPr>
          <w:b w:val="0"/>
          <w:bCs w:val="0"/>
          <w:sz w:val="28"/>
          <w:szCs w:val="28"/>
        </w:rPr>
        <w:t>at</w:t>
      </w:r>
      <w:r w:rsidRPr="008E6F99">
        <w:rPr>
          <w:b w:val="0"/>
          <w:bCs w:val="0"/>
          <w:sz w:val="28"/>
          <w:szCs w:val="28"/>
        </w:rPr>
        <w:t xml:space="preserve"> </w:t>
      </w:r>
      <w:r>
        <w:rPr>
          <w:b w:val="0"/>
          <w:bCs w:val="0"/>
          <w:sz w:val="28"/>
          <w:szCs w:val="28"/>
        </w:rPr>
        <w:t xml:space="preserve">market dynamics </w:t>
      </w:r>
      <w:r w:rsidRPr="008E6F99">
        <w:rPr>
          <w:b w:val="0"/>
          <w:bCs w:val="0"/>
          <w:sz w:val="28"/>
          <w:szCs w:val="28"/>
        </w:rPr>
        <w:t>models</w:t>
      </w:r>
      <w:r w:rsidR="00E2636C" w:rsidRPr="008E6F99">
        <w:rPr>
          <w:b w:val="0"/>
          <w:bCs w:val="0"/>
          <w:sz w:val="28"/>
          <w:szCs w:val="28"/>
        </w:rPr>
        <w:t xml:space="preserve"> with different set of parameters w</w:t>
      </w:r>
      <w:r w:rsidR="00E9307B">
        <w:rPr>
          <w:b w:val="0"/>
          <w:bCs w:val="0"/>
          <w:sz w:val="28"/>
          <w:szCs w:val="28"/>
        </w:rPr>
        <w:t>ere</w:t>
      </w:r>
      <w:r w:rsidR="00E2636C" w:rsidRPr="008E6F99">
        <w:rPr>
          <w:b w:val="0"/>
          <w:bCs w:val="0"/>
          <w:sz w:val="28"/>
          <w:szCs w:val="28"/>
        </w:rPr>
        <w:t xml:space="preserve"> run with artificial shock implemented on some step out of 1000. </w:t>
      </w:r>
      <w:r w:rsidR="007D09B4">
        <w:rPr>
          <w:b w:val="0"/>
          <w:bCs w:val="0"/>
          <w:sz w:val="28"/>
          <w:szCs w:val="28"/>
        </w:rPr>
        <w:t xml:space="preserve">After collecting the data </w:t>
      </w:r>
      <w:r w:rsidR="00581F5A">
        <w:rPr>
          <w:b w:val="0"/>
          <w:bCs w:val="0"/>
          <w:sz w:val="28"/>
          <w:szCs w:val="28"/>
        </w:rPr>
        <w:t>some ML models w</w:t>
      </w:r>
      <w:r w:rsidR="00E9307B">
        <w:rPr>
          <w:b w:val="0"/>
          <w:bCs w:val="0"/>
          <w:sz w:val="28"/>
          <w:szCs w:val="28"/>
        </w:rPr>
        <w:t>ere</w:t>
      </w:r>
      <w:r w:rsidR="00581F5A">
        <w:rPr>
          <w:b w:val="0"/>
          <w:bCs w:val="0"/>
          <w:sz w:val="28"/>
          <w:szCs w:val="28"/>
        </w:rPr>
        <w:t xml:space="preserve"> </w:t>
      </w:r>
      <w:r w:rsidR="00E9307B">
        <w:rPr>
          <w:b w:val="0"/>
          <w:bCs w:val="0"/>
          <w:sz w:val="28"/>
          <w:szCs w:val="28"/>
        </w:rPr>
        <w:t>applied</w:t>
      </w:r>
      <w:r w:rsidR="00581F5A">
        <w:rPr>
          <w:b w:val="0"/>
          <w:bCs w:val="0"/>
          <w:sz w:val="28"/>
          <w:szCs w:val="28"/>
        </w:rPr>
        <w:t xml:space="preserve"> in order to investigate the predictability of price trend pattern and find the most influential parameters. The literature review </w:t>
      </w:r>
      <w:r w:rsidR="00C93B9A">
        <w:rPr>
          <w:b w:val="0"/>
          <w:bCs w:val="0"/>
          <w:sz w:val="28"/>
          <w:szCs w:val="28"/>
        </w:rPr>
        <w:t xml:space="preserve">[15, 16, 17] </w:t>
      </w:r>
      <w:r w:rsidR="00581F5A">
        <w:rPr>
          <w:b w:val="0"/>
          <w:bCs w:val="0"/>
          <w:sz w:val="28"/>
          <w:szCs w:val="28"/>
        </w:rPr>
        <w:t>s</w:t>
      </w:r>
      <w:r w:rsidR="00061AAE">
        <w:rPr>
          <w:b w:val="0"/>
          <w:bCs w:val="0"/>
          <w:sz w:val="28"/>
          <w:szCs w:val="28"/>
        </w:rPr>
        <w:t>h</w:t>
      </w:r>
      <w:r w:rsidR="00581F5A">
        <w:rPr>
          <w:b w:val="0"/>
          <w:bCs w:val="0"/>
          <w:sz w:val="28"/>
          <w:szCs w:val="28"/>
        </w:rPr>
        <w:t xml:space="preserve">owed that </w:t>
      </w:r>
      <w:r w:rsidR="00C93B9A">
        <w:rPr>
          <w:b w:val="0"/>
          <w:bCs w:val="0"/>
          <w:sz w:val="28"/>
          <w:szCs w:val="28"/>
        </w:rPr>
        <w:t xml:space="preserve">Neural Network, Gradient Boosted Trees and Gaussian Process models show the best results. </w:t>
      </w:r>
      <w:r w:rsidR="00E9307B">
        <w:rPr>
          <w:b w:val="0"/>
          <w:bCs w:val="0"/>
          <w:sz w:val="28"/>
          <w:szCs w:val="28"/>
        </w:rPr>
        <w:t>In order to</w:t>
      </w:r>
      <w:r w:rsidR="00C93B9A">
        <w:rPr>
          <w:b w:val="0"/>
          <w:bCs w:val="0"/>
          <w:sz w:val="28"/>
          <w:szCs w:val="28"/>
        </w:rPr>
        <w:t xml:space="preserve"> find most important parameters a few models </w:t>
      </w:r>
      <w:r w:rsidR="000853FD">
        <w:rPr>
          <w:b w:val="0"/>
          <w:bCs w:val="0"/>
          <w:sz w:val="28"/>
          <w:szCs w:val="28"/>
        </w:rPr>
        <w:t>were</w:t>
      </w:r>
      <w:r w:rsidR="00C93B9A">
        <w:rPr>
          <w:b w:val="0"/>
          <w:bCs w:val="0"/>
          <w:sz w:val="28"/>
          <w:szCs w:val="28"/>
        </w:rPr>
        <w:t xml:space="preserve"> used, including CatBoost Classifier </w:t>
      </w:r>
      <w:r w:rsidR="002D17B5">
        <w:rPr>
          <w:b w:val="0"/>
          <w:bCs w:val="0"/>
          <w:sz w:val="28"/>
          <w:szCs w:val="28"/>
        </w:rPr>
        <w:t xml:space="preserve">that uses </w:t>
      </w:r>
      <w:r w:rsidR="002D17B5">
        <w:rPr>
          <w:b w:val="0"/>
          <w:bCs w:val="0"/>
          <w:sz w:val="28"/>
          <w:szCs w:val="28"/>
        </w:rPr>
        <w:lastRenderedPageBreak/>
        <w:t xml:space="preserve">gradient boosting on decision trees. And this model </w:t>
      </w:r>
      <w:r w:rsidR="00C93B9A">
        <w:rPr>
          <w:b w:val="0"/>
          <w:bCs w:val="0"/>
          <w:sz w:val="28"/>
          <w:szCs w:val="28"/>
        </w:rPr>
        <w:t>shows</w:t>
      </w:r>
      <w:r w:rsidR="0007382A">
        <w:rPr>
          <w:b w:val="0"/>
          <w:bCs w:val="0"/>
          <w:sz w:val="28"/>
          <w:szCs w:val="28"/>
        </w:rPr>
        <w:t xml:space="preserve"> the</w:t>
      </w:r>
      <w:r w:rsidR="00C93B9A">
        <w:rPr>
          <w:b w:val="0"/>
          <w:bCs w:val="0"/>
          <w:sz w:val="28"/>
          <w:szCs w:val="28"/>
        </w:rPr>
        <w:t xml:space="preserve"> best scores </w:t>
      </w:r>
      <w:r w:rsidR="0007382A">
        <w:rPr>
          <w:b w:val="0"/>
          <w:bCs w:val="0"/>
          <w:sz w:val="28"/>
          <w:szCs w:val="28"/>
        </w:rPr>
        <w:t xml:space="preserve">in this experiment. </w:t>
      </w:r>
      <w:r w:rsidR="00562A10">
        <w:rPr>
          <w:b w:val="0"/>
          <w:bCs w:val="0"/>
          <w:sz w:val="28"/>
          <w:szCs w:val="28"/>
        </w:rPr>
        <w:t>The data was firstly normalized using the z-score</w:t>
      </w:r>
      <w:r w:rsidR="00E9307B">
        <w:rPr>
          <w:b w:val="0"/>
          <w:bCs w:val="0"/>
          <w:sz w:val="28"/>
          <w:szCs w:val="28"/>
        </w:rPr>
        <w:t>. The formula for z-score is shown below</w:t>
      </w:r>
      <w:r w:rsidR="00562A10">
        <w:rPr>
          <w:b w:val="0"/>
          <w:bCs w:val="0"/>
          <w:sz w:val="28"/>
          <w:szCs w:val="28"/>
        </w:rPr>
        <w:t>:</w:t>
      </w:r>
    </w:p>
    <w:p w14:paraId="443FA358" w14:textId="77777777" w:rsidR="00562A10" w:rsidRPr="00562A10" w:rsidRDefault="00562A10" w:rsidP="00D74CF8">
      <w:pPr>
        <w:pStyle w:val="NormalWeb"/>
        <w:shd w:val="clear" w:color="auto" w:fill="FFFFFF"/>
        <w:spacing w:before="0" w:beforeAutospacing="0" w:line="360" w:lineRule="auto"/>
        <w:jc w:val="center"/>
        <w:rPr>
          <w:sz w:val="28"/>
          <w:szCs w:val="28"/>
          <w:lang w:val="en-US" w:eastAsia="en-US"/>
        </w:rPr>
      </w:pPr>
      <w:r w:rsidRPr="00562A10">
        <w:rPr>
          <w:sz w:val="28"/>
          <w:szCs w:val="28"/>
          <w:lang w:val="en-US" w:eastAsia="en-US"/>
        </w:rPr>
        <w:t>z = (x - u) / s</w:t>
      </w:r>
    </w:p>
    <w:p w14:paraId="586A4C1F" w14:textId="06BF8B40" w:rsidR="00562A10" w:rsidRPr="00562A10" w:rsidRDefault="00562A10" w:rsidP="00D74CF8">
      <w:pPr>
        <w:pStyle w:val="NormalWeb"/>
        <w:shd w:val="clear" w:color="auto" w:fill="FFFFFF"/>
        <w:spacing w:before="0" w:beforeAutospacing="0" w:line="360" w:lineRule="auto"/>
        <w:jc w:val="both"/>
        <w:rPr>
          <w:sz w:val="28"/>
          <w:szCs w:val="28"/>
          <w:lang w:val="en-US" w:eastAsia="en-US"/>
        </w:rPr>
      </w:pPr>
      <w:r w:rsidRPr="00562A10">
        <w:rPr>
          <w:sz w:val="28"/>
          <w:szCs w:val="28"/>
          <w:lang w:val="en-US" w:eastAsia="en-US"/>
        </w:rPr>
        <w:t>where u is the mean of the training samples and s is the standard deviation of the training samples</w:t>
      </w:r>
      <w:r>
        <w:rPr>
          <w:sz w:val="28"/>
          <w:szCs w:val="28"/>
          <w:lang w:val="en-US" w:eastAsia="en-US"/>
        </w:rPr>
        <w:t>.</w:t>
      </w:r>
    </w:p>
    <w:p w14:paraId="25F1A984" w14:textId="77777777" w:rsidR="00562A10" w:rsidRDefault="00562A10" w:rsidP="00D74CF8">
      <w:pPr>
        <w:pStyle w:val="BodyText"/>
        <w:spacing w:line="360" w:lineRule="auto"/>
        <w:ind w:firstLine="284"/>
        <w:jc w:val="both"/>
        <w:rPr>
          <w:b w:val="0"/>
          <w:bCs w:val="0"/>
          <w:sz w:val="28"/>
          <w:szCs w:val="28"/>
        </w:rPr>
      </w:pPr>
    </w:p>
    <w:p w14:paraId="54053B47" w14:textId="44A6685E" w:rsidR="0007382A" w:rsidRDefault="0007382A" w:rsidP="00D74CF8">
      <w:pPr>
        <w:pStyle w:val="BodyText"/>
        <w:spacing w:line="360" w:lineRule="auto"/>
        <w:ind w:firstLine="284"/>
        <w:jc w:val="both"/>
        <w:rPr>
          <w:b w:val="0"/>
          <w:bCs w:val="0"/>
          <w:sz w:val="28"/>
          <w:szCs w:val="28"/>
        </w:rPr>
      </w:pPr>
      <w:r>
        <w:rPr>
          <w:b w:val="0"/>
          <w:bCs w:val="0"/>
          <w:sz w:val="28"/>
          <w:szCs w:val="28"/>
        </w:rPr>
        <w:t xml:space="preserve">   The result score is shown below:</w:t>
      </w:r>
    </w:p>
    <w:p w14:paraId="748B9C80" w14:textId="77777777" w:rsidR="0007382A" w:rsidRPr="0007382A" w:rsidRDefault="0007382A" w:rsidP="00D74CF8">
      <w:pPr>
        <w:widowControl/>
        <w:autoSpaceDE/>
        <w:autoSpaceDN/>
        <w:spacing w:line="360" w:lineRule="auto"/>
        <w:rPr>
          <w:rFonts w:ascii="Courier New" w:hAnsi="Courier New" w:cs="Courier New"/>
          <w:color w:val="212121"/>
          <w:sz w:val="28"/>
          <w:szCs w:val="28"/>
          <w:shd w:val="clear" w:color="auto" w:fill="FFFFFF"/>
          <w:lang w:eastAsia="ru-RU"/>
        </w:rPr>
      </w:pPr>
      <w:r w:rsidRPr="0007382A">
        <w:rPr>
          <w:rFonts w:ascii="Courier New" w:hAnsi="Courier New" w:cs="Courier New"/>
          <w:color w:val="212121"/>
          <w:sz w:val="28"/>
          <w:szCs w:val="28"/>
          <w:shd w:val="clear" w:color="auto" w:fill="FFFFFF"/>
          <w:lang w:eastAsia="ru-RU"/>
        </w:rPr>
        <w:t>Accuracy: 0.75667</w:t>
      </w:r>
    </w:p>
    <w:p w14:paraId="2AFFD95B" w14:textId="77777777" w:rsidR="0007382A" w:rsidRPr="0007382A" w:rsidRDefault="0007382A" w:rsidP="00D74CF8">
      <w:pPr>
        <w:widowControl/>
        <w:autoSpaceDE/>
        <w:autoSpaceDN/>
        <w:spacing w:line="360" w:lineRule="auto"/>
        <w:rPr>
          <w:rFonts w:ascii="Courier New" w:hAnsi="Courier New" w:cs="Courier New"/>
          <w:color w:val="212121"/>
          <w:sz w:val="28"/>
          <w:szCs w:val="28"/>
          <w:shd w:val="clear" w:color="auto" w:fill="FFFFFF"/>
          <w:lang w:eastAsia="ru-RU"/>
        </w:rPr>
      </w:pPr>
      <w:r w:rsidRPr="0007382A">
        <w:rPr>
          <w:rFonts w:ascii="Courier New" w:hAnsi="Courier New" w:cs="Courier New"/>
          <w:color w:val="212121"/>
          <w:sz w:val="28"/>
          <w:szCs w:val="28"/>
          <w:shd w:val="clear" w:color="auto" w:fill="FFFFFF"/>
          <w:lang w:eastAsia="ru-RU"/>
        </w:rPr>
        <w:t>F-score: 0.73392</w:t>
      </w:r>
    </w:p>
    <w:p w14:paraId="34423F77" w14:textId="77777777" w:rsidR="0007382A" w:rsidRPr="0007382A" w:rsidRDefault="0007382A" w:rsidP="00D74CF8">
      <w:pPr>
        <w:widowControl/>
        <w:autoSpaceDE/>
        <w:autoSpaceDN/>
        <w:spacing w:line="360" w:lineRule="auto"/>
        <w:rPr>
          <w:rFonts w:ascii="Courier New" w:hAnsi="Courier New" w:cs="Courier New"/>
          <w:color w:val="212121"/>
          <w:sz w:val="28"/>
          <w:szCs w:val="28"/>
          <w:shd w:val="clear" w:color="auto" w:fill="FFFFFF"/>
          <w:lang w:eastAsia="ru-RU"/>
        </w:rPr>
      </w:pPr>
      <w:r w:rsidRPr="0007382A">
        <w:rPr>
          <w:rFonts w:ascii="Courier New" w:hAnsi="Courier New" w:cs="Courier New"/>
          <w:color w:val="212121"/>
          <w:sz w:val="28"/>
          <w:szCs w:val="28"/>
          <w:shd w:val="clear" w:color="auto" w:fill="FFFFFF"/>
          <w:lang w:eastAsia="ru-RU"/>
        </w:rPr>
        <w:t>Precision: 0.74501</w:t>
      </w:r>
    </w:p>
    <w:p w14:paraId="6C89960A" w14:textId="77777777" w:rsidR="0007382A" w:rsidRPr="0007382A" w:rsidRDefault="0007382A" w:rsidP="00D74CF8">
      <w:pPr>
        <w:widowControl/>
        <w:autoSpaceDE/>
        <w:autoSpaceDN/>
        <w:spacing w:line="360" w:lineRule="auto"/>
        <w:rPr>
          <w:rFonts w:ascii="Courier New" w:hAnsi="Courier New" w:cs="Courier New"/>
          <w:color w:val="212121"/>
          <w:sz w:val="28"/>
          <w:szCs w:val="28"/>
          <w:shd w:val="clear" w:color="auto" w:fill="FFFFFF"/>
          <w:lang w:eastAsia="ru-RU"/>
        </w:rPr>
      </w:pPr>
      <w:r w:rsidRPr="0007382A">
        <w:rPr>
          <w:rFonts w:ascii="Courier New" w:hAnsi="Courier New" w:cs="Courier New"/>
          <w:color w:val="212121"/>
          <w:sz w:val="28"/>
          <w:szCs w:val="28"/>
          <w:shd w:val="clear" w:color="auto" w:fill="FFFFFF"/>
          <w:lang w:eastAsia="ru-RU"/>
        </w:rPr>
        <w:t>Recall: 0.75667</w:t>
      </w:r>
    </w:p>
    <w:p w14:paraId="754DE75B" w14:textId="77777777" w:rsidR="0007382A" w:rsidRPr="0007382A" w:rsidRDefault="0007382A" w:rsidP="00D74CF8">
      <w:pPr>
        <w:widowControl/>
        <w:autoSpaceDE/>
        <w:autoSpaceDN/>
        <w:spacing w:line="360" w:lineRule="auto"/>
        <w:rPr>
          <w:rFonts w:ascii="Courier New" w:hAnsi="Courier New" w:cs="Courier New"/>
          <w:color w:val="212121"/>
          <w:sz w:val="28"/>
          <w:szCs w:val="28"/>
          <w:shd w:val="clear" w:color="auto" w:fill="FFFFFF"/>
          <w:lang w:eastAsia="ru-RU"/>
        </w:rPr>
      </w:pPr>
      <w:r w:rsidRPr="0007382A">
        <w:rPr>
          <w:rFonts w:ascii="Courier New" w:hAnsi="Courier New" w:cs="Courier New"/>
          <w:color w:val="212121"/>
          <w:sz w:val="28"/>
          <w:szCs w:val="28"/>
          <w:shd w:val="clear" w:color="auto" w:fill="FFFFFF"/>
          <w:lang w:eastAsia="ru-RU"/>
        </w:rPr>
        <w:t>Accuracy (balanced): 0.37555</w:t>
      </w:r>
    </w:p>
    <w:p w14:paraId="128045A5" w14:textId="3B158569" w:rsidR="0007382A" w:rsidRDefault="0007382A" w:rsidP="00D74CF8">
      <w:pPr>
        <w:pStyle w:val="BodyText"/>
        <w:spacing w:line="360" w:lineRule="auto"/>
        <w:jc w:val="both"/>
        <w:rPr>
          <w:rFonts w:ascii="Courier New" w:hAnsi="Courier New" w:cs="Courier New"/>
          <w:b w:val="0"/>
          <w:bCs w:val="0"/>
          <w:color w:val="212121"/>
          <w:sz w:val="28"/>
          <w:szCs w:val="28"/>
          <w:shd w:val="clear" w:color="auto" w:fill="FFFFFF"/>
          <w:lang w:eastAsia="ru-RU"/>
        </w:rPr>
      </w:pPr>
      <w:r w:rsidRPr="0007382A">
        <w:rPr>
          <w:rFonts w:ascii="Courier New" w:hAnsi="Courier New" w:cs="Courier New"/>
          <w:b w:val="0"/>
          <w:bCs w:val="0"/>
          <w:color w:val="212121"/>
          <w:sz w:val="28"/>
          <w:szCs w:val="28"/>
          <w:shd w:val="clear" w:color="auto" w:fill="FFFFFF"/>
          <w:lang w:eastAsia="ru-RU"/>
        </w:rPr>
        <w:t>MCC: 0.62399</w:t>
      </w:r>
    </w:p>
    <w:p w14:paraId="43ABE21D" w14:textId="77777777" w:rsidR="009250F0" w:rsidRPr="0007382A" w:rsidRDefault="009250F0" w:rsidP="00D74CF8">
      <w:pPr>
        <w:pStyle w:val="BodyText"/>
        <w:spacing w:line="360" w:lineRule="auto"/>
        <w:jc w:val="both"/>
        <w:rPr>
          <w:rFonts w:ascii="Courier New" w:hAnsi="Courier New" w:cs="Courier New"/>
          <w:b w:val="0"/>
          <w:bCs w:val="0"/>
          <w:color w:val="212121"/>
          <w:sz w:val="28"/>
          <w:szCs w:val="28"/>
          <w:shd w:val="clear" w:color="auto" w:fill="FFFFFF"/>
          <w:lang w:eastAsia="ru-RU"/>
        </w:rPr>
      </w:pPr>
    </w:p>
    <w:p w14:paraId="604B1F61" w14:textId="2843668C" w:rsidR="0007382A" w:rsidRPr="0007382A" w:rsidRDefault="0007382A" w:rsidP="000853FD">
      <w:pPr>
        <w:pStyle w:val="BodyText"/>
        <w:spacing w:line="360" w:lineRule="auto"/>
        <w:jc w:val="both"/>
        <w:rPr>
          <w:b w:val="0"/>
          <w:bCs w:val="0"/>
          <w:sz w:val="28"/>
          <w:szCs w:val="28"/>
        </w:rPr>
      </w:pPr>
      <w:r w:rsidRPr="0007382A">
        <w:rPr>
          <w:b w:val="0"/>
          <w:bCs w:val="0"/>
          <w:sz w:val="28"/>
          <w:szCs w:val="28"/>
        </w:rPr>
        <w:t>Соnfusion matrix:</w:t>
      </w:r>
    </w:p>
    <w:tbl>
      <w:tblPr>
        <w:tblW w:w="8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31"/>
        <w:gridCol w:w="824"/>
        <w:gridCol w:w="824"/>
        <w:gridCol w:w="824"/>
        <w:gridCol w:w="824"/>
        <w:gridCol w:w="824"/>
        <w:gridCol w:w="824"/>
        <w:gridCol w:w="824"/>
        <w:gridCol w:w="824"/>
        <w:gridCol w:w="824"/>
      </w:tblGrid>
      <w:tr w:rsidR="0007382A" w:rsidRPr="0007382A" w14:paraId="3239AE16" w14:textId="77777777" w:rsidTr="0007382A">
        <w:trPr>
          <w:trHeight w:val="246"/>
          <w:tblHeader/>
        </w:trPr>
        <w:tc>
          <w:tcPr>
            <w:tcW w:w="0" w:type="auto"/>
            <w:shd w:val="clear" w:color="auto" w:fill="FFFFFF"/>
            <w:tcMar>
              <w:top w:w="120" w:type="dxa"/>
              <w:left w:w="120" w:type="dxa"/>
              <w:bottom w:w="120" w:type="dxa"/>
              <w:right w:w="120" w:type="dxa"/>
            </w:tcMar>
            <w:vAlign w:val="center"/>
            <w:hideMark/>
          </w:tcPr>
          <w:p w14:paraId="08681CAE" w14:textId="77777777" w:rsidR="0007382A" w:rsidRPr="0007382A" w:rsidRDefault="0007382A" w:rsidP="00D74CF8">
            <w:pPr>
              <w:widowControl/>
              <w:autoSpaceDE/>
              <w:autoSpaceDN/>
              <w:spacing w:line="360" w:lineRule="auto"/>
              <w:rPr>
                <w:sz w:val="24"/>
                <w:szCs w:val="24"/>
                <w:lang w:eastAsia="ru-RU"/>
              </w:rPr>
            </w:pPr>
          </w:p>
        </w:tc>
        <w:tc>
          <w:tcPr>
            <w:tcW w:w="0" w:type="auto"/>
            <w:shd w:val="clear" w:color="auto" w:fill="FFFFFF"/>
            <w:tcMar>
              <w:top w:w="120" w:type="dxa"/>
              <w:left w:w="120" w:type="dxa"/>
              <w:bottom w:w="120" w:type="dxa"/>
              <w:right w:w="120" w:type="dxa"/>
            </w:tcMar>
            <w:vAlign w:val="center"/>
            <w:hideMark/>
          </w:tcPr>
          <w:p w14:paraId="1D20F2FD"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1</w:t>
            </w:r>
          </w:p>
        </w:tc>
        <w:tc>
          <w:tcPr>
            <w:tcW w:w="0" w:type="auto"/>
            <w:shd w:val="clear" w:color="auto" w:fill="FFFFFF"/>
            <w:tcMar>
              <w:top w:w="120" w:type="dxa"/>
              <w:left w:w="120" w:type="dxa"/>
              <w:bottom w:w="120" w:type="dxa"/>
              <w:right w:w="120" w:type="dxa"/>
            </w:tcMar>
            <w:vAlign w:val="center"/>
            <w:hideMark/>
          </w:tcPr>
          <w:p w14:paraId="14169B18"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2</w:t>
            </w:r>
          </w:p>
        </w:tc>
        <w:tc>
          <w:tcPr>
            <w:tcW w:w="0" w:type="auto"/>
            <w:shd w:val="clear" w:color="auto" w:fill="FFFFFF"/>
            <w:tcMar>
              <w:top w:w="120" w:type="dxa"/>
              <w:left w:w="120" w:type="dxa"/>
              <w:bottom w:w="120" w:type="dxa"/>
              <w:right w:w="120" w:type="dxa"/>
            </w:tcMar>
            <w:vAlign w:val="center"/>
            <w:hideMark/>
          </w:tcPr>
          <w:p w14:paraId="4248B0A0"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3</w:t>
            </w:r>
          </w:p>
        </w:tc>
        <w:tc>
          <w:tcPr>
            <w:tcW w:w="0" w:type="auto"/>
            <w:shd w:val="clear" w:color="auto" w:fill="FFFFFF"/>
            <w:tcMar>
              <w:top w:w="120" w:type="dxa"/>
              <w:left w:w="120" w:type="dxa"/>
              <w:bottom w:w="120" w:type="dxa"/>
              <w:right w:w="120" w:type="dxa"/>
            </w:tcMar>
            <w:vAlign w:val="center"/>
            <w:hideMark/>
          </w:tcPr>
          <w:p w14:paraId="79ACB9D8"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4</w:t>
            </w:r>
          </w:p>
        </w:tc>
        <w:tc>
          <w:tcPr>
            <w:tcW w:w="0" w:type="auto"/>
            <w:shd w:val="clear" w:color="auto" w:fill="FFFFFF"/>
            <w:tcMar>
              <w:top w:w="120" w:type="dxa"/>
              <w:left w:w="120" w:type="dxa"/>
              <w:bottom w:w="120" w:type="dxa"/>
              <w:right w:w="120" w:type="dxa"/>
            </w:tcMar>
            <w:vAlign w:val="center"/>
            <w:hideMark/>
          </w:tcPr>
          <w:p w14:paraId="72629DDC"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5</w:t>
            </w:r>
          </w:p>
        </w:tc>
        <w:tc>
          <w:tcPr>
            <w:tcW w:w="0" w:type="auto"/>
            <w:shd w:val="clear" w:color="auto" w:fill="FFFFFF"/>
            <w:tcMar>
              <w:top w:w="120" w:type="dxa"/>
              <w:left w:w="120" w:type="dxa"/>
              <w:bottom w:w="120" w:type="dxa"/>
              <w:right w:w="120" w:type="dxa"/>
            </w:tcMar>
            <w:vAlign w:val="center"/>
            <w:hideMark/>
          </w:tcPr>
          <w:p w14:paraId="4C4EEDA4"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6</w:t>
            </w:r>
          </w:p>
        </w:tc>
        <w:tc>
          <w:tcPr>
            <w:tcW w:w="0" w:type="auto"/>
            <w:shd w:val="clear" w:color="auto" w:fill="FFFFFF"/>
            <w:tcMar>
              <w:top w:w="120" w:type="dxa"/>
              <w:left w:w="120" w:type="dxa"/>
              <w:bottom w:w="120" w:type="dxa"/>
              <w:right w:w="120" w:type="dxa"/>
            </w:tcMar>
            <w:vAlign w:val="center"/>
            <w:hideMark/>
          </w:tcPr>
          <w:p w14:paraId="0AFF9C00"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7</w:t>
            </w:r>
          </w:p>
        </w:tc>
        <w:tc>
          <w:tcPr>
            <w:tcW w:w="0" w:type="auto"/>
            <w:shd w:val="clear" w:color="auto" w:fill="FFFFFF"/>
            <w:tcMar>
              <w:top w:w="120" w:type="dxa"/>
              <w:left w:w="120" w:type="dxa"/>
              <w:bottom w:w="120" w:type="dxa"/>
              <w:right w:w="120" w:type="dxa"/>
            </w:tcMar>
            <w:vAlign w:val="center"/>
            <w:hideMark/>
          </w:tcPr>
          <w:p w14:paraId="0B10634D"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8</w:t>
            </w:r>
          </w:p>
        </w:tc>
        <w:tc>
          <w:tcPr>
            <w:tcW w:w="0" w:type="auto"/>
            <w:shd w:val="clear" w:color="auto" w:fill="FFFFFF"/>
            <w:tcMar>
              <w:top w:w="120" w:type="dxa"/>
              <w:left w:w="120" w:type="dxa"/>
              <w:bottom w:w="120" w:type="dxa"/>
              <w:right w:w="120" w:type="dxa"/>
            </w:tcMar>
            <w:vAlign w:val="center"/>
            <w:hideMark/>
          </w:tcPr>
          <w:p w14:paraId="0EBE3666" w14:textId="77777777" w:rsidR="0007382A" w:rsidRPr="0007382A" w:rsidRDefault="0007382A" w:rsidP="00D74CF8">
            <w:pPr>
              <w:widowControl/>
              <w:autoSpaceDE/>
              <w:autoSpaceDN/>
              <w:spacing w:line="360" w:lineRule="auto"/>
              <w:jc w:val="right"/>
              <w:rPr>
                <w:rFonts w:ascii="var(--colab-code-font-family)" w:hAnsi="var(--colab-code-font-family)"/>
                <w:b/>
                <w:bCs/>
                <w:color w:val="212121"/>
                <w:sz w:val="21"/>
                <w:szCs w:val="21"/>
                <w:lang w:val="ru-RU" w:eastAsia="ru-RU"/>
              </w:rPr>
            </w:pPr>
            <w:r w:rsidRPr="0007382A">
              <w:rPr>
                <w:rFonts w:ascii="var(--colab-code-font-family)" w:hAnsi="var(--colab-code-font-family)"/>
                <w:b/>
                <w:bCs/>
                <w:color w:val="212121"/>
                <w:sz w:val="21"/>
                <w:szCs w:val="21"/>
                <w:lang w:val="ru-RU" w:eastAsia="ru-RU"/>
              </w:rPr>
              <w:t>y = 9</w:t>
            </w:r>
          </w:p>
        </w:tc>
      </w:tr>
      <w:tr w:rsidR="0007382A" w:rsidRPr="0007382A" w14:paraId="3F12E8D0" w14:textId="77777777" w:rsidTr="0007382A">
        <w:trPr>
          <w:trHeight w:val="223"/>
        </w:trPr>
        <w:tc>
          <w:tcPr>
            <w:tcW w:w="0" w:type="auto"/>
            <w:shd w:val="clear" w:color="auto" w:fill="FFFFFF"/>
            <w:tcMar>
              <w:top w:w="120" w:type="dxa"/>
              <w:left w:w="120" w:type="dxa"/>
              <w:bottom w:w="120" w:type="dxa"/>
              <w:right w:w="120" w:type="dxa"/>
            </w:tcMar>
            <w:vAlign w:val="center"/>
            <w:hideMark/>
          </w:tcPr>
          <w:p w14:paraId="69D86352"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1</w:t>
            </w:r>
          </w:p>
        </w:tc>
        <w:tc>
          <w:tcPr>
            <w:tcW w:w="0" w:type="auto"/>
            <w:shd w:val="clear" w:color="auto" w:fill="FFFFFF"/>
            <w:tcMar>
              <w:top w:w="120" w:type="dxa"/>
              <w:left w:w="120" w:type="dxa"/>
              <w:bottom w:w="120" w:type="dxa"/>
              <w:right w:w="120" w:type="dxa"/>
            </w:tcMar>
            <w:vAlign w:val="center"/>
            <w:hideMark/>
          </w:tcPr>
          <w:p w14:paraId="2D673F1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CED452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583C30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0ADE1B7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05D187D8"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2551F7E"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6A5FD31"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48EF012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140C833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r>
      <w:tr w:rsidR="0007382A" w:rsidRPr="0007382A" w14:paraId="5523E944" w14:textId="77777777" w:rsidTr="0007382A">
        <w:trPr>
          <w:trHeight w:val="212"/>
        </w:trPr>
        <w:tc>
          <w:tcPr>
            <w:tcW w:w="0" w:type="auto"/>
            <w:shd w:val="clear" w:color="auto" w:fill="FFFFFF"/>
            <w:tcMar>
              <w:top w:w="120" w:type="dxa"/>
              <w:left w:w="120" w:type="dxa"/>
              <w:bottom w:w="120" w:type="dxa"/>
              <w:right w:w="120" w:type="dxa"/>
            </w:tcMar>
            <w:vAlign w:val="center"/>
            <w:hideMark/>
          </w:tcPr>
          <w:p w14:paraId="537A5BDD"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2</w:t>
            </w:r>
          </w:p>
        </w:tc>
        <w:tc>
          <w:tcPr>
            <w:tcW w:w="0" w:type="auto"/>
            <w:shd w:val="clear" w:color="auto" w:fill="FFFFFF"/>
            <w:tcMar>
              <w:top w:w="120" w:type="dxa"/>
              <w:left w:w="120" w:type="dxa"/>
              <w:bottom w:w="120" w:type="dxa"/>
              <w:right w:w="120" w:type="dxa"/>
            </w:tcMar>
            <w:vAlign w:val="center"/>
            <w:hideMark/>
          </w:tcPr>
          <w:p w14:paraId="1823012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11EF32A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3</w:t>
            </w:r>
          </w:p>
        </w:tc>
        <w:tc>
          <w:tcPr>
            <w:tcW w:w="0" w:type="auto"/>
            <w:shd w:val="clear" w:color="auto" w:fill="FFFFFF"/>
            <w:tcMar>
              <w:top w:w="120" w:type="dxa"/>
              <w:left w:w="120" w:type="dxa"/>
              <w:bottom w:w="120" w:type="dxa"/>
              <w:right w:w="120" w:type="dxa"/>
            </w:tcMar>
            <w:vAlign w:val="center"/>
            <w:hideMark/>
          </w:tcPr>
          <w:p w14:paraId="2076ADB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03F44F0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4E87B24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46D0251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3A2CAE04"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F1C992E"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72D6FB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r>
      <w:tr w:rsidR="0007382A" w:rsidRPr="0007382A" w14:paraId="6B797382" w14:textId="77777777" w:rsidTr="0007382A">
        <w:trPr>
          <w:trHeight w:val="223"/>
        </w:trPr>
        <w:tc>
          <w:tcPr>
            <w:tcW w:w="0" w:type="auto"/>
            <w:shd w:val="clear" w:color="auto" w:fill="FFFFFF"/>
            <w:tcMar>
              <w:top w:w="120" w:type="dxa"/>
              <w:left w:w="120" w:type="dxa"/>
              <w:bottom w:w="120" w:type="dxa"/>
              <w:right w:w="120" w:type="dxa"/>
            </w:tcMar>
            <w:vAlign w:val="center"/>
            <w:hideMark/>
          </w:tcPr>
          <w:p w14:paraId="5DB8C678"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3</w:t>
            </w:r>
          </w:p>
        </w:tc>
        <w:tc>
          <w:tcPr>
            <w:tcW w:w="0" w:type="auto"/>
            <w:shd w:val="clear" w:color="auto" w:fill="FFFFFF"/>
            <w:tcMar>
              <w:top w:w="120" w:type="dxa"/>
              <w:left w:w="120" w:type="dxa"/>
              <w:bottom w:w="120" w:type="dxa"/>
              <w:right w:w="120" w:type="dxa"/>
            </w:tcMar>
            <w:vAlign w:val="center"/>
            <w:hideMark/>
          </w:tcPr>
          <w:p w14:paraId="14A2D19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454F928E"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18B61F5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105</w:t>
            </w:r>
          </w:p>
        </w:tc>
        <w:tc>
          <w:tcPr>
            <w:tcW w:w="0" w:type="auto"/>
            <w:shd w:val="clear" w:color="auto" w:fill="FFFFFF"/>
            <w:tcMar>
              <w:top w:w="120" w:type="dxa"/>
              <w:left w:w="120" w:type="dxa"/>
              <w:bottom w:w="120" w:type="dxa"/>
              <w:right w:w="120" w:type="dxa"/>
            </w:tcMar>
            <w:vAlign w:val="center"/>
            <w:hideMark/>
          </w:tcPr>
          <w:p w14:paraId="1DDDFB18"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7F6860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7781CC1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497F2B47"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w:t>
            </w:r>
          </w:p>
        </w:tc>
        <w:tc>
          <w:tcPr>
            <w:tcW w:w="0" w:type="auto"/>
            <w:shd w:val="clear" w:color="auto" w:fill="FFFFFF"/>
            <w:tcMar>
              <w:top w:w="120" w:type="dxa"/>
              <w:left w:w="120" w:type="dxa"/>
              <w:bottom w:w="120" w:type="dxa"/>
              <w:right w:w="120" w:type="dxa"/>
            </w:tcMar>
            <w:vAlign w:val="center"/>
            <w:hideMark/>
          </w:tcPr>
          <w:p w14:paraId="2EAC2121"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17</w:t>
            </w:r>
          </w:p>
        </w:tc>
        <w:tc>
          <w:tcPr>
            <w:tcW w:w="0" w:type="auto"/>
            <w:shd w:val="clear" w:color="auto" w:fill="FFFFFF"/>
            <w:tcMar>
              <w:top w:w="120" w:type="dxa"/>
              <w:left w:w="120" w:type="dxa"/>
              <w:bottom w:w="120" w:type="dxa"/>
              <w:right w:w="120" w:type="dxa"/>
            </w:tcMar>
            <w:vAlign w:val="center"/>
            <w:hideMark/>
          </w:tcPr>
          <w:p w14:paraId="1C7FBCC4"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r>
      <w:tr w:rsidR="0007382A" w:rsidRPr="0007382A" w14:paraId="75B95AC6" w14:textId="77777777" w:rsidTr="0007382A">
        <w:trPr>
          <w:trHeight w:val="223"/>
        </w:trPr>
        <w:tc>
          <w:tcPr>
            <w:tcW w:w="0" w:type="auto"/>
            <w:shd w:val="clear" w:color="auto" w:fill="FFFFFF"/>
            <w:tcMar>
              <w:top w:w="120" w:type="dxa"/>
              <w:left w:w="120" w:type="dxa"/>
              <w:bottom w:w="120" w:type="dxa"/>
              <w:right w:w="120" w:type="dxa"/>
            </w:tcMar>
            <w:vAlign w:val="center"/>
            <w:hideMark/>
          </w:tcPr>
          <w:p w14:paraId="2D5126EF"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4</w:t>
            </w:r>
          </w:p>
        </w:tc>
        <w:tc>
          <w:tcPr>
            <w:tcW w:w="0" w:type="auto"/>
            <w:shd w:val="clear" w:color="auto" w:fill="FFFFFF"/>
            <w:tcMar>
              <w:top w:w="120" w:type="dxa"/>
              <w:left w:w="120" w:type="dxa"/>
              <w:bottom w:w="120" w:type="dxa"/>
              <w:right w:w="120" w:type="dxa"/>
            </w:tcMar>
            <w:vAlign w:val="center"/>
            <w:hideMark/>
          </w:tcPr>
          <w:p w14:paraId="1D4F571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07CD1D5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2EC7D5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5910C1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4889522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7226C4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5EA1ABA6"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7B42EBCC"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15CF1E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r>
      <w:tr w:rsidR="0007382A" w:rsidRPr="0007382A" w14:paraId="45F50DA0" w14:textId="77777777" w:rsidTr="0007382A">
        <w:trPr>
          <w:trHeight w:val="223"/>
        </w:trPr>
        <w:tc>
          <w:tcPr>
            <w:tcW w:w="0" w:type="auto"/>
            <w:shd w:val="clear" w:color="auto" w:fill="FFFFFF"/>
            <w:tcMar>
              <w:top w:w="120" w:type="dxa"/>
              <w:left w:w="120" w:type="dxa"/>
              <w:bottom w:w="120" w:type="dxa"/>
              <w:right w:w="120" w:type="dxa"/>
            </w:tcMar>
            <w:vAlign w:val="center"/>
            <w:hideMark/>
          </w:tcPr>
          <w:p w14:paraId="62DC43AE"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5</w:t>
            </w:r>
          </w:p>
        </w:tc>
        <w:tc>
          <w:tcPr>
            <w:tcW w:w="0" w:type="auto"/>
            <w:shd w:val="clear" w:color="auto" w:fill="FFFFFF"/>
            <w:tcMar>
              <w:top w:w="120" w:type="dxa"/>
              <w:left w:w="120" w:type="dxa"/>
              <w:bottom w:w="120" w:type="dxa"/>
              <w:right w:w="120" w:type="dxa"/>
            </w:tcMar>
            <w:vAlign w:val="center"/>
            <w:hideMark/>
          </w:tcPr>
          <w:p w14:paraId="371D5DD3"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7CA54BE7"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C5DDE77"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82C7DAE"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0DDE5F3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6F6B29E"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12F2CB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9D44A97"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103E6D5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r>
      <w:tr w:rsidR="0007382A" w:rsidRPr="0007382A" w14:paraId="36AC4683" w14:textId="77777777" w:rsidTr="0007382A">
        <w:trPr>
          <w:trHeight w:val="212"/>
        </w:trPr>
        <w:tc>
          <w:tcPr>
            <w:tcW w:w="0" w:type="auto"/>
            <w:shd w:val="clear" w:color="auto" w:fill="FFFFFF"/>
            <w:tcMar>
              <w:top w:w="120" w:type="dxa"/>
              <w:left w:w="120" w:type="dxa"/>
              <w:bottom w:w="120" w:type="dxa"/>
              <w:right w:w="120" w:type="dxa"/>
            </w:tcMar>
            <w:vAlign w:val="center"/>
            <w:hideMark/>
          </w:tcPr>
          <w:p w14:paraId="6518925B"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6</w:t>
            </w:r>
          </w:p>
        </w:tc>
        <w:tc>
          <w:tcPr>
            <w:tcW w:w="0" w:type="auto"/>
            <w:shd w:val="clear" w:color="auto" w:fill="FFFFFF"/>
            <w:tcMar>
              <w:top w:w="120" w:type="dxa"/>
              <w:left w:w="120" w:type="dxa"/>
              <w:bottom w:w="120" w:type="dxa"/>
              <w:right w:w="120" w:type="dxa"/>
            </w:tcMar>
            <w:vAlign w:val="center"/>
            <w:hideMark/>
          </w:tcPr>
          <w:p w14:paraId="7AB3A816"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9445DE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ED4831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9B637C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4E8714D4"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F36D7B1"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12</w:t>
            </w:r>
          </w:p>
        </w:tc>
        <w:tc>
          <w:tcPr>
            <w:tcW w:w="0" w:type="auto"/>
            <w:shd w:val="clear" w:color="auto" w:fill="FFFFFF"/>
            <w:tcMar>
              <w:top w:w="120" w:type="dxa"/>
              <w:left w:w="120" w:type="dxa"/>
              <w:bottom w:w="120" w:type="dxa"/>
              <w:right w:w="120" w:type="dxa"/>
            </w:tcMar>
            <w:vAlign w:val="center"/>
            <w:hideMark/>
          </w:tcPr>
          <w:p w14:paraId="65FD707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46D1B81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w:t>
            </w:r>
          </w:p>
        </w:tc>
        <w:tc>
          <w:tcPr>
            <w:tcW w:w="0" w:type="auto"/>
            <w:shd w:val="clear" w:color="auto" w:fill="FFFFFF"/>
            <w:tcMar>
              <w:top w:w="120" w:type="dxa"/>
              <w:left w:w="120" w:type="dxa"/>
              <w:bottom w:w="120" w:type="dxa"/>
              <w:right w:w="120" w:type="dxa"/>
            </w:tcMar>
            <w:vAlign w:val="center"/>
            <w:hideMark/>
          </w:tcPr>
          <w:p w14:paraId="769113A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r>
      <w:tr w:rsidR="0007382A" w:rsidRPr="0007382A" w14:paraId="1B7509ED" w14:textId="77777777" w:rsidTr="0007382A">
        <w:trPr>
          <w:trHeight w:val="223"/>
        </w:trPr>
        <w:tc>
          <w:tcPr>
            <w:tcW w:w="0" w:type="auto"/>
            <w:shd w:val="clear" w:color="auto" w:fill="FFFFFF"/>
            <w:tcMar>
              <w:top w:w="120" w:type="dxa"/>
              <w:left w:w="120" w:type="dxa"/>
              <w:bottom w:w="120" w:type="dxa"/>
              <w:right w:w="120" w:type="dxa"/>
            </w:tcMar>
            <w:vAlign w:val="center"/>
            <w:hideMark/>
          </w:tcPr>
          <w:p w14:paraId="0A19DCD8"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7</w:t>
            </w:r>
          </w:p>
        </w:tc>
        <w:tc>
          <w:tcPr>
            <w:tcW w:w="0" w:type="auto"/>
            <w:shd w:val="clear" w:color="auto" w:fill="FFFFFF"/>
            <w:tcMar>
              <w:top w:w="120" w:type="dxa"/>
              <w:left w:w="120" w:type="dxa"/>
              <w:bottom w:w="120" w:type="dxa"/>
              <w:right w:w="120" w:type="dxa"/>
            </w:tcMar>
            <w:vAlign w:val="center"/>
            <w:hideMark/>
          </w:tcPr>
          <w:p w14:paraId="1D3A085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565F8C9C"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11</w:t>
            </w:r>
          </w:p>
        </w:tc>
        <w:tc>
          <w:tcPr>
            <w:tcW w:w="0" w:type="auto"/>
            <w:shd w:val="clear" w:color="auto" w:fill="FFFFFF"/>
            <w:tcMar>
              <w:top w:w="120" w:type="dxa"/>
              <w:left w:w="120" w:type="dxa"/>
              <w:bottom w:w="120" w:type="dxa"/>
              <w:right w:w="120" w:type="dxa"/>
            </w:tcMar>
            <w:vAlign w:val="center"/>
            <w:hideMark/>
          </w:tcPr>
          <w:p w14:paraId="2AA218A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11</w:t>
            </w:r>
          </w:p>
        </w:tc>
        <w:tc>
          <w:tcPr>
            <w:tcW w:w="0" w:type="auto"/>
            <w:shd w:val="clear" w:color="auto" w:fill="FFFFFF"/>
            <w:tcMar>
              <w:top w:w="120" w:type="dxa"/>
              <w:left w:w="120" w:type="dxa"/>
              <w:bottom w:w="120" w:type="dxa"/>
              <w:right w:w="120" w:type="dxa"/>
            </w:tcMar>
            <w:vAlign w:val="center"/>
            <w:hideMark/>
          </w:tcPr>
          <w:p w14:paraId="2799CD83"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4</w:t>
            </w:r>
          </w:p>
        </w:tc>
        <w:tc>
          <w:tcPr>
            <w:tcW w:w="0" w:type="auto"/>
            <w:shd w:val="clear" w:color="auto" w:fill="FFFFFF"/>
            <w:tcMar>
              <w:top w:w="120" w:type="dxa"/>
              <w:left w:w="120" w:type="dxa"/>
              <w:bottom w:w="120" w:type="dxa"/>
              <w:right w:w="120" w:type="dxa"/>
            </w:tcMar>
            <w:vAlign w:val="center"/>
            <w:hideMark/>
          </w:tcPr>
          <w:p w14:paraId="526DEF8F"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3</w:t>
            </w:r>
          </w:p>
        </w:tc>
        <w:tc>
          <w:tcPr>
            <w:tcW w:w="0" w:type="auto"/>
            <w:shd w:val="clear" w:color="auto" w:fill="FFFFFF"/>
            <w:tcMar>
              <w:top w:w="120" w:type="dxa"/>
              <w:left w:w="120" w:type="dxa"/>
              <w:bottom w:w="120" w:type="dxa"/>
              <w:right w:w="120" w:type="dxa"/>
            </w:tcMar>
            <w:vAlign w:val="center"/>
            <w:hideMark/>
          </w:tcPr>
          <w:p w14:paraId="5E8C1A0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22</w:t>
            </w:r>
          </w:p>
        </w:tc>
        <w:tc>
          <w:tcPr>
            <w:tcW w:w="0" w:type="auto"/>
            <w:shd w:val="clear" w:color="auto" w:fill="FFFFFF"/>
            <w:tcMar>
              <w:top w:w="120" w:type="dxa"/>
              <w:left w:w="120" w:type="dxa"/>
              <w:bottom w:w="120" w:type="dxa"/>
              <w:right w:w="120" w:type="dxa"/>
            </w:tcMar>
            <w:vAlign w:val="center"/>
            <w:hideMark/>
          </w:tcPr>
          <w:p w14:paraId="3FCFCA59"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436</w:t>
            </w:r>
          </w:p>
        </w:tc>
        <w:tc>
          <w:tcPr>
            <w:tcW w:w="0" w:type="auto"/>
            <w:shd w:val="clear" w:color="auto" w:fill="FFFFFF"/>
            <w:tcMar>
              <w:top w:w="120" w:type="dxa"/>
              <w:left w:w="120" w:type="dxa"/>
              <w:bottom w:w="120" w:type="dxa"/>
              <w:right w:w="120" w:type="dxa"/>
            </w:tcMar>
            <w:vAlign w:val="center"/>
            <w:hideMark/>
          </w:tcPr>
          <w:p w14:paraId="2192949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43</w:t>
            </w:r>
          </w:p>
        </w:tc>
        <w:tc>
          <w:tcPr>
            <w:tcW w:w="0" w:type="auto"/>
            <w:shd w:val="clear" w:color="auto" w:fill="FFFFFF"/>
            <w:tcMar>
              <w:top w:w="120" w:type="dxa"/>
              <w:left w:w="120" w:type="dxa"/>
              <w:bottom w:w="120" w:type="dxa"/>
              <w:right w:w="120" w:type="dxa"/>
            </w:tcMar>
            <w:vAlign w:val="center"/>
            <w:hideMark/>
          </w:tcPr>
          <w:p w14:paraId="0F5A6F85"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22</w:t>
            </w:r>
          </w:p>
        </w:tc>
      </w:tr>
      <w:tr w:rsidR="0007382A" w:rsidRPr="0007382A" w14:paraId="1A3BD1DE" w14:textId="77777777" w:rsidTr="0007382A">
        <w:trPr>
          <w:trHeight w:val="223"/>
        </w:trPr>
        <w:tc>
          <w:tcPr>
            <w:tcW w:w="0" w:type="auto"/>
            <w:shd w:val="clear" w:color="auto" w:fill="FFFFFF"/>
            <w:tcMar>
              <w:top w:w="120" w:type="dxa"/>
              <w:left w:w="120" w:type="dxa"/>
              <w:bottom w:w="120" w:type="dxa"/>
              <w:right w:w="120" w:type="dxa"/>
            </w:tcMar>
            <w:vAlign w:val="center"/>
            <w:hideMark/>
          </w:tcPr>
          <w:p w14:paraId="740A7CF2" w14:textId="77777777" w:rsidR="0007382A" w:rsidRPr="0007382A" w:rsidRDefault="0007382A" w:rsidP="00D74CF8">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t>a(x) = 8</w:t>
            </w:r>
          </w:p>
        </w:tc>
        <w:tc>
          <w:tcPr>
            <w:tcW w:w="0" w:type="auto"/>
            <w:shd w:val="clear" w:color="auto" w:fill="FFFFFF"/>
            <w:tcMar>
              <w:top w:w="120" w:type="dxa"/>
              <w:left w:w="120" w:type="dxa"/>
              <w:bottom w:w="120" w:type="dxa"/>
              <w:right w:w="120" w:type="dxa"/>
            </w:tcMar>
            <w:vAlign w:val="center"/>
            <w:hideMark/>
          </w:tcPr>
          <w:p w14:paraId="5168446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2815F4D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D5DF35A"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29</w:t>
            </w:r>
          </w:p>
        </w:tc>
        <w:tc>
          <w:tcPr>
            <w:tcW w:w="0" w:type="auto"/>
            <w:shd w:val="clear" w:color="auto" w:fill="FFFFFF"/>
            <w:tcMar>
              <w:top w:w="120" w:type="dxa"/>
              <w:left w:w="120" w:type="dxa"/>
              <w:bottom w:w="120" w:type="dxa"/>
              <w:right w:w="120" w:type="dxa"/>
            </w:tcMar>
            <w:vAlign w:val="center"/>
            <w:hideMark/>
          </w:tcPr>
          <w:p w14:paraId="484DC672"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6AC2DBE7"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507B1A9D"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1DB8CFE1"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18</w:t>
            </w:r>
          </w:p>
        </w:tc>
        <w:tc>
          <w:tcPr>
            <w:tcW w:w="0" w:type="auto"/>
            <w:shd w:val="clear" w:color="auto" w:fill="FFFFFF"/>
            <w:tcMar>
              <w:top w:w="120" w:type="dxa"/>
              <w:left w:w="120" w:type="dxa"/>
              <w:bottom w:w="120" w:type="dxa"/>
              <w:right w:w="120" w:type="dxa"/>
            </w:tcMar>
            <w:vAlign w:val="center"/>
            <w:hideMark/>
          </w:tcPr>
          <w:p w14:paraId="560BB238"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78</w:t>
            </w:r>
          </w:p>
        </w:tc>
        <w:tc>
          <w:tcPr>
            <w:tcW w:w="0" w:type="auto"/>
            <w:shd w:val="clear" w:color="auto" w:fill="FFFFFF"/>
            <w:tcMar>
              <w:top w:w="120" w:type="dxa"/>
              <w:left w:w="120" w:type="dxa"/>
              <w:bottom w:w="120" w:type="dxa"/>
              <w:right w:w="120" w:type="dxa"/>
            </w:tcMar>
            <w:vAlign w:val="center"/>
            <w:hideMark/>
          </w:tcPr>
          <w:p w14:paraId="19C0F320" w14:textId="77777777" w:rsidR="0007382A" w:rsidRPr="0007382A" w:rsidRDefault="0007382A" w:rsidP="00D74CF8">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w:t>
            </w:r>
          </w:p>
        </w:tc>
      </w:tr>
      <w:tr w:rsidR="0007382A" w:rsidRPr="0007382A" w14:paraId="7FD78B48" w14:textId="77777777" w:rsidTr="0007382A">
        <w:trPr>
          <w:trHeight w:val="223"/>
        </w:trPr>
        <w:tc>
          <w:tcPr>
            <w:tcW w:w="0" w:type="auto"/>
            <w:shd w:val="clear" w:color="auto" w:fill="FFFFFF"/>
            <w:tcMar>
              <w:top w:w="120" w:type="dxa"/>
              <w:left w:w="120" w:type="dxa"/>
              <w:bottom w:w="120" w:type="dxa"/>
              <w:right w:w="120" w:type="dxa"/>
            </w:tcMar>
            <w:vAlign w:val="center"/>
            <w:hideMark/>
          </w:tcPr>
          <w:p w14:paraId="03EEF0D1" w14:textId="77777777" w:rsidR="0007382A" w:rsidRPr="0007382A" w:rsidRDefault="0007382A" w:rsidP="00A72EB9">
            <w:pPr>
              <w:widowControl/>
              <w:autoSpaceDE/>
              <w:autoSpaceDN/>
              <w:spacing w:line="360" w:lineRule="auto"/>
              <w:jc w:val="center"/>
              <w:rPr>
                <w:rFonts w:ascii="Roboto" w:hAnsi="Roboto"/>
                <w:b/>
                <w:bCs/>
                <w:color w:val="212121"/>
                <w:sz w:val="21"/>
                <w:szCs w:val="21"/>
                <w:lang w:val="ru-RU" w:eastAsia="ru-RU"/>
              </w:rPr>
            </w:pPr>
            <w:r w:rsidRPr="0007382A">
              <w:rPr>
                <w:rFonts w:ascii="Roboto" w:hAnsi="Roboto"/>
                <w:b/>
                <w:bCs/>
                <w:color w:val="212121"/>
                <w:sz w:val="21"/>
                <w:szCs w:val="21"/>
                <w:lang w:val="ru-RU" w:eastAsia="ru-RU"/>
              </w:rPr>
              <w:lastRenderedPageBreak/>
              <w:t>a(x) = 9</w:t>
            </w:r>
          </w:p>
        </w:tc>
        <w:tc>
          <w:tcPr>
            <w:tcW w:w="0" w:type="auto"/>
            <w:shd w:val="clear" w:color="auto" w:fill="FFFFFF"/>
            <w:tcMar>
              <w:top w:w="120" w:type="dxa"/>
              <w:left w:w="120" w:type="dxa"/>
              <w:bottom w:w="120" w:type="dxa"/>
              <w:right w:w="120" w:type="dxa"/>
            </w:tcMar>
            <w:vAlign w:val="center"/>
            <w:hideMark/>
          </w:tcPr>
          <w:p w14:paraId="00993A20"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115799F2"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12</w:t>
            </w:r>
          </w:p>
        </w:tc>
        <w:tc>
          <w:tcPr>
            <w:tcW w:w="0" w:type="auto"/>
            <w:shd w:val="clear" w:color="auto" w:fill="FFFFFF"/>
            <w:tcMar>
              <w:top w:w="120" w:type="dxa"/>
              <w:left w:w="120" w:type="dxa"/>
              <w:bottom w:w="120" w:type="dxa"/>
              <w:right w:w="120" w:type="dxa"/>
            </w:tcMar>
            <w:vAlign w:val="center"/>
            <w:hideMark/>
          </w:tcPr>
          <w:p w14:paraId="68B994DB"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329086E4"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5</w:t>
            </w:r>
          </w:p>
        </w:tc>
        <w:tc>
          <w:tcPr>
            <w:tcW w:w="0" w:type="auto"/>
            <w:shd w:val="clear" w:color="auto" w:fill="FFFFFF"/>
            <w:tcMar>
              <w:top w:w="120" w:type="dxa"/>
              <w:left w:w="120" w:type="dxa"/>
              <w:bottom w:w="120" w:type="dxa"/>
              <w:right w:w="120" w:type="dxa"/>
            </w:tcMar>
            <w:vAlign w:val="center"/>
            <w:hideMark/>
          </w:tcPr>
          <w:p w14:paraId="6D939538"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1</w:t>
            </w:r>
          </w:p>
        </w:tc>
        <w:tc>
          <w:tcPr>
            <w:tcW w:w="0" w:type="auto"/>
            <w:shd w:val="clear" w:color="auto" w:fill="FFFFFF"/>
            <w:tcMar>
              <w:top w:w="120" w:type="dxa"/>
              <w:left w:w="120" w:type="dxa"/>
              <w:bottom w:w="120" w:type="dxa"/>
              <w:right w:w="120" w:type="dxa"/>
            </w:tcMar>
            <w:vAlign w:val="center"/>
            <w:hideMark/>
          </w:tcPr>
          <w:p w14:paraId="51D06E9E"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2</w:t>
            </w:r>
          </w:p>
        </w:tc>
        <w:tc>
          <w:tcPr>
            <w:tcW w:w="0" w:type="auto"/>
            <w:shd w:val="clear" w:color="auto" w:fill="FFFFFF"/>
            <w:tcMar>
              <w:top w:w="120" w:type="dxa"/>
              <w:left w:w="120" w:type="dxa"/>
              <w:bottom w:w="120" w:type="dxa"/>
              <w:right w:w="120" w:type="dxa"/>
            </w:tcMar>
            <w:vAlign w:val="center"/>
            <w:hideMark/>
          </w:tcPr>
          <w:p w14:paraId="4430852E"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5</w:t>
            </w:r>
          </w:p>
        </w:tc>
        <w:tc>
          <w:tcPr>
            <w:tcW w:w="0" w:type="auto"/>
            <w:shd w:val="clear" w:color="auto" w:fill="FFFFFF"/>
            <w:tcMar>
              <w:top w:w="120" w:type="dxa"/>
              <w:left w:w="120" w:type="dxa"/>
              <w:bottom w:w="120" w:type="dxa"/>
              <w:right w:w="120" w:type="dxa"/>
            </w:tcMar>
            <w:vAlign w:val="center"/>
            <w:hideMark/>
          </w:tcPr>
          <w:p w14:paraId="14721120"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0</w:t>
            </w:r>
          </w:p>
        </w:tc>
        <w:tc>
          <w:tcPr>
            <w:tcW w:w="0" w:type="auto"/>
            <w:shd w:val="clear" w:color="auto" w:fill="FFFFFF"/>
            <w:tcMar>
              <w:top w:w="120" w:type="dxa"/>
              <w:left w:w="120" w:type="dxa"/>
              <w:bottom w:w="120" w:type="dxa"/>
              <w:right w:w="120" w:type="dxa"/>
            </w:tcMar>
            <w:vAlign w:val="center"/>
            <w:hideMark/>
          </w:tcPr>
          <w:p w14:paraId="7707C32D" w14:textId="77777777" w:rsidR="0007382A" w:rsidRPr="0007382A" w:rsidRDefault="0007382A" w:rsidP="00A72EB9">
            <w:pPr>
              <w:widowControl/>
              <w:autoSpaceDE/>
              <w:autoSpaceDN/>
              <w:spacing w:line="360" w:lineRule="auto"/>
              <w:jc w:val="right"/>
              <w:rPr>
                <w:rFonts w:ascii="Roboto" w:hAnsi="Roboto"/>
                <w:color w:val="212121"/>
                <w:sz w:val="21"/>
                <w:szCs w:val="21"/>
                <w:lang w:val="ru-RU" w:eastAsia="ru-RU"/>
              </w:rPr>
            </w:pPr>
            <w:r w:rsidRPr="0007382A">
              <w:rPr>
                <w:rFonts w:ascii="Roboto" w:hAnsi="Roboto"/>
                <w:color w:val="212121"/>
                <w:sz w:val="21"/>
                <w:szCs w:val="21"/>
                <w:lang w:val="ru-RU" w:eastAsia="ru-RU"/>
              </w:rPr>
              <w:t>46</w:t>
            </w:r>
          </w:p>
        </w:tc>
      </w:tr>
    </w:tbl>
    <w:p w14:paraId="3CC1DC54" w14:textId="0B978E1B" w:rsidR="0007382A" w:rsidRDefault="00DD220B" w:rsidP="00A72EB9">
      <w:pPr>
        <w:pStyle w:val="BodyText"/>
        <w:spacing w:line="360" w:lineRule="auto"/>
        <w:jc w:val="center"/>
        <w:rPr>
          <w:b w:val="0"/>
          <w:bCs w:val="0"/>
          <w:sz w:val="28"/>
          <w:szCs w:val="28"/>
        </w:rPr>
      </w:pPr>
      <w:r w:rsidRPr="00DD220B">
        <w:rPr>
          <w:sz w:val="28"/>
          <w:szCs w:val="28"/>
        </w:rPr>
        <w:t>Table 1.</w:t>
      </w:r>
      <w:r>
        <w:rPr>
          <w:b w:val="0"/>
          <w:bCs w:val="0"/>
          <w:sz w:val="28"/>
          <w:szCs w:val="28"/>
        </w:rPr>
        <w:t xml:space="preserve"> Confusion matrix </w:t>
      </w:r>
      <w:r w:rsidR="00174FAE" w:rsidRPr="00174FAE">
        <w:rPr>
          <w:b w:val="0"/>
          <w:bCs w:val="0"/>
          <w:sz w:val="28"/>
          <w:szCs w:val="28"/>
        </w:rPr>
        <w:t>(</w:t>
      </w:r>
      <w:r w:rsidR="00174FAE">
        <w:rPr>
          <w:b w:val="0"/>
          <w:bCs w:val="0"/>
          <w:sz w:val="28"/>
          <w:szCs w:val="28"/>
        </w:rPr>
        <w:t xml:space="preserve">a </w:t>
      </w:r>
      <w:r w:rsidR="00A72EB9">
        <w:rPr>
          <w:b w:val="0"/>
          <w:bCs w:val="0"/>
          <w:sz w:val="28"/>
          <w:szCs w:val="28"/>
        </w:rPr>
        <w:t>result of CatBoost classification</w:t>
      </w:r>
      <w:r w:rsidR="00174FAE">
        <w:rPr>
          <w:b w:val="0"/>
          <w:bCs w:val="0"/>
          <w:sz w:val="28"/>
          <w:szCs w:val="28"/>
        </w:rPr>
        <w:t>)</w:t>
      </w:r>
    </w:p>
    <w:p w14:paraId="7C3E7A7B" w14:textId="77777777" w:rsidR="00174FAE" w:rsidRPr="00DD220B" w:rsidRDefault="00174FAE" w:rsidP="00A72EB9">
      <w:pPr>
        <w:pStyle w:val="BodyText"/>
        <w:spacing w:line="360" w:lineRule="auto"/>
        <w:jc w:val="center"/>
        <w:rPr>
          <w:b w:val="0"/>
          <w:bCs w:val="0"/>
          <w:sz w:val="28"/>
          <w:szCs w:val="28"/>
        </w:rPr>
      </w:pPr>
    </w:p>
    <w:p w14:paraId="33A87928" w14:textId="6FF804E3" w:rsidR="000D7899" w:rsidRDefault="00E812F7" w:rsidP="00DD220B">
      <w:pPr>
        <w:pStyle w:val="BodyText"/>
        <w:spacing w:line="360" w:lineRule="auto"/>
        <w:ind w:firstLine="720"/>
        <w:jc w:val="both"/>
        <w:rPr>
          <w:b w:val="0"/>
          <w:bCs w:val="0"/>
          <w:sz w:val="28"/>
          <w:szCs w:val="28"/>
        </w:rPr>
      </w:pPr>
      <w:r>
        <w:rPr>
          <w:b w:val="0"/>
          <w:bCs w:val="0"/>
          <w:sz w:val="28"/>
          <w:szCs w:val="28"/>
        </w:rPr>
        <w:t xml:space="preserve">The data is imbalanced and the most frequent pattern is </w:t>
      </w:r>
      <w:r w:rsidRPr="001E4A85">
        <w:rPr>
          <w:b w:val="0"/>
          <w:bCs w:val="0"/>
          <w:sz w:val="28"/>
          <w:szCs w:val="28"/>
        </w:rPr>
        <w:t xml:space="preserve">№7 </w:t>
      </w:r>
      <w:r>
        <w:rPr>
          <w:b w:val="0"/>
          <w:bCs w:val="0"/>
          <w:sz w:val="28"/>
          <w:szCs w:val="28"/>
        </w:rPr>
        <w:t>– ≈ 51% (stable price before and after shock).</w:t>
      </w:r>
      <w:r w:rsidR="00403948">
        <w:rPr>
          <w:b w:val="0"/>
          <w:bCs w:val="0"/>
          <w:sz w:val="28"/>
          <w:szCs w:val="28"/>
        </w:rPr>
        <w:t xml:space="preserve"> </w:t>
      </w:r>
      <w:r w:rsidR="00AC6193">
        <w:rPr>
          <w:b w:val="0"/>
          <w:bCs w:val="0"/>
          <w:sz w:val="28"/>
          <w:szCs w:val="28"/>
        </w:rPr>
        <w:t xml:space="preserve">The results of </w:t>
      </w:r>
      <w:r w:rsidR="008D69C8">
        <w:rPr>
          <w:b w:val="0"/>
          <w:bCs w:val="0"/>
          <w:sz w:val="28"/>
          <w:szCs w:val="28"/>
        </w:rPr>
        <w:t xml:space="preserve">predicting the outcome of the ABM </w:t>
      </w:r>
      <w:r w:rsidR="000D7899">
        <w:rPr>
          <w:b w:val="0"/>
          <w:bCs w:val="0"/>
          <w:sz w:val="28"/>
          <w:szCs w:val="28"/>
        </w:rPr>
        <w:t>are</w:t>
      </w:r>
      <w:r w:rsidR="008D69C8">
        <w:rPr>
          <w:b w:val="0"/>
          <w:bCs w:val="0"/>
          <w:sz w:val="28"/>
          <w:szCs w:val="28"/>
        </w:rPr>
        <w:t xml:space="preserve"> not as good </w:t>
      </w:r>
      <w:r w:rsidR="00E9307B">
        <w:rPr>
          <w:b w:val="0"/>
          <w:bCs w:val="0"/>
          <w:sz w:val="28"/>
          <w:szCs w:val="28"/>
        </w:rPr>
        <w:t xml:space="preserve">as in articles analyzed for this study </w:t>
      </w:r>
      <w:r w:rsidR="008D69C8">
        <w:rPr>
          <w:b w:val="0"/>
          <w:bCs w:val="0"/>
          <w:sz w:val="28"/>
          <w:szCs w:val="28"/>
        </w:rPr>
        <w:t>and there are several reasons</w:t>
      </w:r>
      <w:r w:rsidR="00341CC8">
        <w:rPr>
          <w:b w:val="0"/>
          <w:bCs w:val="0"/>
          <w:sz w:val="28"/>
          <w:szCs w:val="28"/>
        </w:rPr>
        <w:t xml:space="preserve"> for that</w:t>
      </w:r>
      <w:r w:rsidR="008D69C8">
        <w:rPr>
          <w:b w:val="0"/>
          <w:bCs w:val="0"/>
          <w:sz w:val="28"/>
          <w:szCs w:val="28"/>
        </w:rPr>
        <w:t>: imbalanced data,</w:t>
      </w:r>
      <w:r w:rsidR="00403948">
        <w:rPr>
          <w:b w:val="0"/>
          <w:bCs w:val="0"/>
          <w:sz w:val="28"/>
          <w:szCs w:val="28"/>
        </w:rPr>
        <w:t xml:space="preserve"> large number of classes and not as large dataset</w:t>
      </w:r>
      <w:r w:rsidR="008D69C8">
        <w:rPr>
          <w:b w:val="0"/>
          <w:bCs w:val="0"/>
          <w:sz w:val="28"/>
          <w:szCs w:val="28"/>
        </w:rPr>
        <w:t xml:space="preserve"> (3000 unique rows). </w:t>
      </w:r>
      <w:r w:rsidR="00341CC8">
        <w:rPr>
          <w:b w:val="0"/>
          <w:bCs w:val="0"/>
          <w:sz w:val="28"/>
          <w:szCs w:val="28"/>
        </w:rPr>
        <w:t>However,</w:t>
      </w:r>
      <w:r w:rsidR="008D69C8">
        <w:rPr>
          <w:b w:val="0"/>
          <w:bCs w:val="0"/>
          <w:sz w:val="28"/>
          <w:szCs w:val="28"/>
        </w:rPr>
        <w:t xml:space="preserve"> </w:t>
      </w:r>
      <w:r w:rsidR="000D7899">
        <w:rPr>
          <w:b w:val="0"/>
          <w:bCs w:val="0"/>
          <w:sz w:val="28"/>
          <w:szCs w:val="28"/>
        </w:rPr>
        <w:t>it is</w:t>
      </w:r>
      <w:r w:rsidR="008D69C8">
        <w:rPr>
          <w:b w:val="0"/>
          <w:bCs w:val="0"/>
          <w:sz w:val="28"/>
          <w:szCs w:val="28"/>
        </w:rPr>
        <w:t xml:space="preserve"> enough for selecting the most </w:t>
      </w:r>
      <w:r w:rsidR="000D7899">
        <w:rPr>
          <w:b w:val="0"/>
          <w:bCs w:val="0"/>
          <w:sz w:val="28"/>
          <w:szCs w:val="28"/>
        </w:rPr>
        <w:t xml:space="preserve">important parameters of the model. The table with features </w:t>
      </w:r>
      <w:r w:rsidR="002D17B5">
        <w:rPr>
          <w:b w:val="0"/>
          <w:bCs w:val="0"/>
          <w:sz w:val="28"/>
          <w:szCs w:val="28"/>
        </w:rPr>
        <w:t>importance</w:t>
      </w:r>
      <w:r w:rsidR="000D7899">
        <w:rPr>
          <w:b w:val="0"/>
          <w:bCs w:val="0"/>
          <w:sz w:val="28"/>
          <w:szCs w:val="28"/>
        </w:rPr>
        <w:t xml:space="preserve"> </w:t>
      </w:r>
      <w:r w:rsidR="00341CC8">
        <w:rPr>
          <w:b w:val="0"/>
          <w:bCs w:val="0"/>
          <w:sz w:val="28"/>
          <w:szCs w:val="28"/>
        </w:rPr>
        <w:t>is presented</w:t>
      </w:r>
      <w:r w:rsidR="000D7899">
        <w:rPr>
          <w:b w:val="0"/>
          <w:bCs w:val="0"/>
          <w:sz w:val="28"/>
          <w:szCs w:val="28"/>
        </w:rPr>
        <w:t xml:space="preserve"> below:</w:t>
      </w:r>
    </w:p>
    <w:tbl>
      <w:tblPr>
        <w:tblpPr w:leftFromText="180" w:rightFromText="180" w:vertAnchor="text" w:horzAnchor="margin" w:tblpXSpec="center" w:tblpY="2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0"/>
        <w:gridCol w:w="1508"/>
        <w:gridCol w:w="2362"/>
        <w:gridCol w:w="3260"/>
      </w:tblGrid>
      <w:tr w:rsidR="000D7899" w:rsidRPr="00EA160B" w14:paraId="5CB60256" w14:textId="77777777" w:rsidTr="000D7899">
        <w:trPr>
          <w:tblHeader/>
        </w:trPr>
        <w:tc>
          <w:tcPr>
            <w:tcW w:w="0" w:type="auto"/>
            <w:shd w:val="clear" w:color="auto" w:fill="FFFFFF"/>
            <w:tcMar>
              <w:top w:w="120" w:type="dxa"/>
              <w:left w:w="120" w:type="dxa"/>
              <w:bottom w:w="120" w:type="dxa"/>
              <w:right w:w="120" w:type="dxa"/>
            </w:tcMar>
            <w:vAlign w:val="center"/>
            <w:hideMark/>
          </w:tcPr>
          <w:p w14:paraId="10DD9BA2" w14:textId="77777777" w:rsidR="000D7899" w:rsidRPr="00EA160B" w:rsidRDefault="000D7899" w:rsidP="00D74CF8">
            <w:pPr>
              <w:widowControl/>
              <w:autoSpaceDE/>
              <w:autoSpaceDN/>
              <w:spacing w:line="360" w:lineRule="auto"/>
              <w:rPr>
                <w:sz w:val="28"/>
                <w:szCs w:val="28"/>
                <w:lang w:eastAsia="ru-RU"/>
              </w:rPr>
            </w:pPr>
          </w:p>
        </w:tc>
        <w:tc>
          <w:tcPr>
            <w:tcW w:w="0" w:type="auto"/>
            <w:shd w:val="clear" w:color="auto" w:fill="FFFFFF"/>
            <w:tcMar>
              <w:top w:w="120" w:type="dxa"/>
              <w:left w:w="120" w:type="dxa"/>
              <w:bottom w:w="120" w:type="dxa"/>
              <w:right w:w="120" w:type="dxa"/>
            </w:tcMar>
            <w:vAlign w:val="center"/>
            <w:hideMark/>
          </w:tcPr>
          <w:p w14:paraId="20A85817" w14:textId="77777777" w:rsidR="000D7899" w:rsidRPr="00EA160B" w:rsidRDefault="000D7899" w:rsidP="00D74CF8">
            <w:pPr>
              <w:widowControl/>
              <w:autoSpaceDE/>
              <w:autoSpaceDN/>
              <w:spacing w:line="360" w:lineRule="auto"/>
              <w:jc w:val="right"/>
              <w:rPr>
                <w:b/>
                <w:bCs/>
                <w:sz w:val="28"/>
                <w:szCs w:val="28"/>
                <w:lang w:val="ru-RU" w:eastAsia="ru-RU"/>
              </w:rPr>
            </w:pPr>
            <w:r w:rsidRPr="00EA160B">
              <w:rPr>
                <w:b/>
                <w:bCs/>
                <w:sz w:val="28"/>
                <w:szCs w:val="28"/>
                <w:lang w:val="ru-RU" w:eastAsia="ru-RU"/>
              </w:rPr>
              <w:t>Feature Id</w:t>
            </w:r>
          </w:p>
        </w:tc>
        <w:tc>
          <w:tcPr>
            <w:tcW w:w="2362" w:type="dxa"/>
            <w:shd w:val="clear" w:color="auto" w:fill="FFFFFF"/>
            <w:tcMar>
              <w:top w:w="120" w:type="dxa"/>
              <w:left w:w="120" w:type="dxa"/>
              <w:bottom w:w="120" w:type="dxa"/>
              <w:right w:w="120" w:type="dxa"/>
            </w:tcMar>
            <w:vAlign w:val="center"/>
            <w:hideMark/>
          </w:tcPr>
          <w:p w14:paraId="754833B5" w14:textId="39F1E0DA" w:rsidR="000D7899" w:rsidRPr="00515363" w:rsidRDefault="000D7899" w:rsidP="00D74CF8">
            <w:pPr>
              <w:widowControl/>
              <w:autoSpaceDE/>
              <w:autoSpaceDN/>
              <w:spacing w:line="360" w:lineRule="auto"/>
              <w:jc w:val="right"/>
              <w:rPr>
                <w:b/>
                <w:bCs/>
                <w:sz w:val="28"/>
                <w:szCs w:val="28"/>
                <w:lang w:eastAsia="ru-RU"/>
              </w:rPr>
            </w:pPr>
            <w:r w:rsidRPr="00EA160B">
              <w:rPr>
                <w:b/>
                <w:bCs/>
                <w:sz w:val="28"/>
                <w:szCs w:val="28"/>
                <w:lang w:val="ru-RU" w:eastAsia="ru-RU"/>
              </w:rPr>
              <w:t>Importance</w:t>
            </w:r>
            <w:r w:rsidR="00515363">
              <w:rPr>
                <w:b/>
                <w:bCs/>
                <w:sz w:val="28"/>
                <w:szCs w:val="28"/>
                <w:lang w:eastAsia="ru-RU"/>
              </w:rPr>
              <w:t>s</w:t>
            </w:r>
          </w:p>
        </w:tc>
        <w:tc>
          <w:tcPr>
            <w:tcW w:w="3260" w:type="dxa"/>
            <w:shd w:val="clear" w:color="auto" w:fill="FFFFFF"/>
            <w:tcMar>
              <w:top w:w="120" w:type="dxa"/>
              <w:left w:w="120" w:type="dxa"/>
              <w:bottom w:w="120" w:type="dxa"/>
              <w:right w:w="120" w:type="dxa"/>
            </w:tcMar>
            <w:vAlign w:val="center"/>
            <w:hideMark/>
          </w:tcPr>
          <w:p w14:paraId="6DF4A049" w14:textId="77777777" w:rsidR="000D7899" w:rsidRPr="00EA160B" w:rsidRDefault="000D7899" w:rsidP="00D74CF8">
            <w:pPr>
              <w:widowControl/>
              <w:autoSpaceDE/>
              <w:autoSpaceDN/>
              <w:spacing w:line="360" w:lineRule="auto"/>
              <w:jc w:val="right"/>
              <w:rPr>
                <w:b/>
                <w:bCs/>
                <w:sz w:val="28"/>
                <w:szCs w:val="28"/>
                <w:lang w:val="ru-RU" w:eastAsia="ru-RU"/>
              </w:rPr>
            </w:pPr>
            <w:r w:rsidRPr="00EA160B">
              <w:rPr>
                <w:b/>
                <w:bCs/>
                <w:sz w:val="28"/>
                <w:szCs w:val="28"/>
                <w:lang w:val="ru-RU" w:eastAsia="ru-RU"/>
              </w:rPr>
              <w:t>Parameter_name</w:t>
            </w:r>
          </w:p>
        </w:tc>
      </w:tr>
      <w:tr w:rsidR="000D7899" w:rsidRPr="00EA160B" w14:paraId="76E0D579" w14:textId="77777777" w:rsidTr="000D7899">
        <w:tc>
          <w:tcPr>
            <w:tcW w:w="0" w:type="auto"/>
            <w:shd w:val="clear" w:color="auto" w:fill="FFFFFF"/>
            <w:tcMar>
              <w:top w:w="120" w:type="dxa"/>
              <w:left w:w="120" w:type="dxa"/>
              <w:bottom w:w="120" w:type="dxa"/>
              <w:right w:w="120" w:type="dxa"/>
            </w:tcMar>
            <w:vAlign w:val="center"/>
            <w:hideMark/>
          </w:tcPr>
          <w:p w14:paraId="4D8473C9"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0</w:t>
            </w:r>
          </w:p>
        </w:tc>
        <w:tc>
          <w:tcPr>
            <w:tcW w:w="0" w:type="auto"/>
            <w:shd w:val="clear" w:color="auto" w:fill="FFFFFF"/>
            <w:tcMar>
              <w:top w:w="120" w:type="dxa"/>
              <w:left w:w="120" w:type="dxa"/>
              <w:bottom w:w="120" w:type="dxa"/>
              <w:right w:w="120" w:type="dxa"/>
            </w:tcMar>
            <w:vAlign w:val="center"/>
            <w:hideMark/>
          </w:tcPr>
          <w:p w14:paraId="6D5AB7FD"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12</w:t>
            </w:r>
          </w:p>
        </w:tc>
        <w:tc>
          <w:tcPr>
            <w:tcW w:w="2362" w:type="dxa"/>
            <w:shd w:val="clear" w:color="auto" w:fill="FFFFFF"/>
            <w:tcMar>
              <w:top w:w="120" w:type="dxa"/>
              <w:left w:w="120" w:type="dxa"/>
              <w:bottom w:w="120" w:type="dxa"/>
              <w:right w:w="120" w:type="dxa"/>
            </w:tcMar>
            <w:vAlign w:val="center"/>
            <w:hideMark/>
          </w:tcPr>
          <w:p w14:paraId="4C515A2C"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21.790157</w:t>
            </w:r>
          </w:p>
        </w:tc>
        <w:tc>
          <w:tcPr>
            <w:tcW w:w="3260" w:type="dxa"/>
            <w:shd w:val="clear" w:color="auto" w:fill="FFFFFF"/>
            <w:tcMar>
              <w:top w:w="120" w:type="dxa"/>
              <w:left w:w="120" w:type="dxa"/>
              <w:bottom w:w="120" w:type="dxa"/>
              <w:right w:w="120" w:type="dxa"/>
            </w:tcMar>
            <w:vAlign w:val="center"/>
            <w:hideMark/>
          </w:tcPr>
          <w:p w14:paraId="67FD2E29"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mm_hard_line_sell</w:t>
            </w:r>
          </w:p>
        </w:tc>
      </w:tr>
      <w:tr w:rsidR="000D7899" w:rsidRPr="00EA160B" w14:paraId="1DC1DD5F" w14:textId="77777777" w:rsidTr="000D7899">
        <w:tc>
          <w:tcPr>
            <w:tcW w:w="0" w:type="auto"/>
            <w:shd w:val="clear" w:color="auto" w:fill="FFFFFF"/>
            <w:tcMar>
              <w:top w:w="120" w:type="dxa"/>
              <w:left w:w="120" w:type="dxa"/>
              <w:bottom w:w="120" w:type="dxa"/>
              <w:right w:w="120" w:type="dxa"/>
            </w:tcMar>
            <w:vAlign w:val="center"/>
            <w:hideMark/>
          </w:tcPr>
          <w:p w14:paraId="2A6A8974"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w:t>
            </w:r>
          </w:p>
        </w:tc>
        <w:tc>
          <w:tcPr>
            <w:tcW w:w="0" w:type="auto"/>
            <w:shd w:val="clear" w:color="auto" w:fill="FFFFFF"/>
            <w:tcMar>
              <w:top w:w="120" w:type="dxa"/>
              <w:left w:w="120" w:type="dxa"/>
              <w:bottom w:w="120" w:type="dxa"/>
              <w:right w:w="120" w:type="dxa"/>
            </w:tcMar>
            <w:vAlign w:val="center"/>
            <w:hideMark/>
          </w:tcPr>
          <w:p w14:paraId="542802C7"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13</w:t>
            </w:r>
          </w:p>
        </w:tc>
        <w:tc>
          <w:tcPr>
            <w:tcW w:w="2362" w:type="dxa"/>
            <w:shd w:val="clear" w:color="auto" w:fill="FFFFFF"/>
            <w:tcMar>
              <w:top w:w="120" w:type="dxa"/>
              <w:left w:w="120" w:type="dxa"/>
              <w:bottom w:w="120" w:type="dxa"/>
              <w:right w:w="120" w:type="dxa"/>
            </w:tcMar>
            <w:vAlign w:val="center"/>
            <w:hideMark/>
          </w:tcPr>
          <w:p w14:paraId="1DFF6BC1"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16.217727</w:t>
            </w:r>
          </w:p>
        </w:tc>
        <w:tc>
          <w:tcPr>
            <w:tcW w:w="3260" w:type="dxa"/>
            <w:shd w:val="clear" w:color="auto" w:fill="FFFFFF"/>
            <w:tcMar>
              <w:top w:w="120" w:type="dxa"/>
              <w:left w:w="120" w:type="dxa"/>
              <w:bottom w:w="120" w:type="dxa"/>
              <w:right w:w="120" w:type="dxa"/>
            </w:tcMar>
            <w:vAlign w:val="center"/>
            <w:hideMark/>
          </w:tcPr>
          <w:p w14:paraId="6AD58E52"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mm_hard_line_buy</w:t>
            </w:r>
          </w:p>
        </w:tc>
      </w:tr>
      <w:tr w:rsidR="000D7899" w:rsidRPr="00EA160B" w14:paraId="20FFB56E" w14:textId="77777777" w:rsidTr="000D7899">
        <w:tc>
          <w:tcPr>
            <w:tcW w:w="0" w:type="auto"/>
            <w:shd w:val="clear" w:color="auto" w:fill="FFFFFF"/>
            <w:tcMar>
              <w:top w:w="120" w:type="dxa"/>
              <w:left w:w="120" w:type="dxa"/>
              <w:bottom w:w="120" w:type="dxa"/>
              <w:right w:w="120" w:type="dxa"/>
            </w:tcMar>
            <w:vAlign w:val="center"/>
            <w:hideMark/>
          </w:tcPr>
          <w:p w14:paraId="31564979"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w:t>
            </w:r>
          </w:p>
        </w:tc>
        <w:tc>
          <w:tcPr>
            <w:tcW w:w="0" w:type="auto"/>
            <w:shd w:val="clear" w:color="auto" w:fill="FFFFFF"/>
            <w:tcMar>
              <w:top w:w="120" w:type="dxa"/>
              <w:left w:w="120" w:type="dxa"/>
              <w:bottom w:w="120" w:type="dxa"/>
              <w:right w:w="120" w:type="dxa"/>
            </w:tcMar>
            <w:vAlign w:val="center"/>
            <w:hideMark/>
          </w:tcPr>
          <w:p w14:paraId="564D7721"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0</w:t>
            </w:r>
          </w:p>
        </w:tc>
        <w:tc>
          <w:tcPr>
            <w:tcW w:w="2362" w:type="dxa"/>
            <w:shd w:val="clear" w:color="auto" w:fill="FFFFFF"/>
            <w:tcMar>
              <w:top w:w="120" w:type="dxa"/>
              <w:left w:w="120" w:type="dxa"/>
              <w:bottom w:w="120" w:type="dxa"/>
              <w:right w:w="120" w:type="dxa"/>
            </w:tcMar>
            <w:vAlign w:val="center"/>
            <w:hideMark/>
          </w:tcPr>
          <w:p w14:paraId="74E0147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8.431319</w:t>
            </w:r>
          </w:p>
        </w:tc>
        <w:tc>
          <w:tcPr>
            <w:tcW w:w="3260" w:type="dxa"/>
            <w:shd w:val="clear" w:color="auto" w:fill="FFFFFF"/>
            <w:tcMar>
              <w:top w:w="120" w:type="dxa"/>
              <w:left w:w="120" w:type="dxa"/>
              <w:bottom w:w="120" w:type="dxa"/>
              <w:right w:w="120" w:type="dxa"/>
            </w:tcMar>
            <w:vAlign w:val="center"/>
            <w:hideMark/>
          </w:tcPr>
          <w:p w14:paraId="537DED26" w14:textId="77777777" w:rsidR="000D7899" w:rsidRPr="00EA160B" w:rsidRDefault="000D7899" w:rsidP="00D74CF8">
            <w:pPr>
              <w:widowControl/>
              <w:autoSpaceDE/>
              <w:autoSpaceDN/>
              <w:spacing w:line="360" w:lineRule="auto"/>
              <w:jc w:val="right"/>
              <w:rPr>
                <w:sz w:val="28"/>
                <w:szCs w:val="28"/>
                <w:lang w:val="ru-RU" w:eastAsia="ru-RU"/>
              </w:rPr>
            </w:pPr>
            <w:r w:rsidRPr="002320EB">
              <w:rPr>
                <w:sz w:val="28"/>
                <w:szCs w:val="28"/>
                <w:lang w:eastAsia="ru-RU"/>
              </w:rPr>
              <w:t>n</w:t>
            </w:r>
            <w:r w:rsidRPr="00EA160B">
              <w:rPr>
                <w:sz w:val="28"/>
                <w:szCs w:val="28"/>
                <w:lang w:val="ru-RU" w:eastAsia="ru-RU"/>
              </w:rPr>
              <w:t>oise_traders</w:t>
            </w:r>
          </w:p>
        </w:tc>
      </w:tr>
      <w:tr w:rsidR="000D7899" w:rsidRPr="00EA160B" w14:paraId="4D9118CD" w14:textId="77777777" w:rsidTr="000D7899">
        <w:tc>
          <w:tcPr>
            <w:tcW w:w="0" w:type="auto"/>
            <w:shd w:val="clear" w:color="auto" w:fill="FFFFFF"/>
            <w:tcMar>
              <w:top w:w="120" w:type="dxa"/>
              <w:left w:w="120" w:type="dxa"/>
              <w:bottom w:w="120" w:type="dxa"/>
              <w:right w:w="120" w:type="dxa"/>
            </w:tcMar>
            <w:vAlign w:val="center"/>
            <w:hideMark/>
          </w:tcPr>
          <w:p w14:paraId="0CE002A6"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3</w:t>
            </w:r>
          </w:p>
        </w:tc>
        <w:tc>
          <w:tcPr>
            <w:tcW w:w="0" w:type="auto"/>
            <w:shd w:val="clear" w:color="auto" w:fill="FFFFFF"/>
            <w:tcMar>
              <w:top w:w="120" w:type="dxa"/>
              <w:left w:w="120" w:type="dxa"/>
              <w:bottom w:w="120" w:type="dxa"/>
              <w:right w:w="120" w:type="dxa"/>
            </w:tcMar>
            <w:vAlign w:val="center"/>
            <w:hideMark/>
          </w:tcPr>
          <w:p w14:paraId="08D24AF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w:t>
            </w:r>
          </w:p>
        </w:tc>
        <w:tc>
          <w:tcPr>
            <w:tcW w:w="2362" w:type="dxa"/>
            <w:shd w:val="clear" w:color="auto" w:fill="FFFFFF"/>
            <w:tcMar>
              <w:top w:w="120" w:type="dxa"/>
              <w:left w:w="120" w:type="dxa"/>
              <w:bottom w:w="120" w:type="dxa"/>
              <w:right w:w="120" w:type="dxa"/>
            </w:tcMar>
            <w:vAlign w:val="center"/>
            <w:hideMark/>
          </w:tcPr>
          <w:p w14:paraId="0691883F"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5.174231</w:t>
            </w:r>
          </w:p>
        </w:tc>
        <w:tc>
          <w:tcPr>
            <w:tcW w:w="3260" w:type="dxa"/>
            <w:shd w:val="clear" w:color="auto" w:fill="FFFFFF"/>
            <w:tcMar>
              <w:top w:w="120" w:type="dxa"/>
              <w:left w:w="120" w:type="dxa"/>
              <w:bottom w:w="120" w:type="dxa"/>
              <w:right w:w="120" w:type="dxa"/>
            </w:tcMar>
            <w:vAlign w:val="center"/>
            <w:hideMark/>
          </w:tcPr>
          <w:p w14:paraId="18248F1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noise_traders_cash</w:t>
            </w:r>
          </w:p>
        </w:tc>
      </w:tr>
      <w:tr w:rsidR="000D7899" w:rsidRPr="00EA160B" w14:paraId="10AC530B" w14:textId="77777777" w:rsidTr="000D7899">
        <w:tc>
          <w:tcPr>
            <w:tcW w:w="0" w:type="auto"/>
            <w:shd w:val="clear" w:color="auto" w:fill="FFFFFF"/>
            <w:tcMar>
              <w:top w:w="120" w:type="dxa"/>
              <w:left w:w="120" w:type="dxa"/>
              <w:bottom w:w="120" w:type="dxa"/>
              <w:right w:w="120" w:type="dxa"/>
            </w:tcMar>
            <w:vAlign w:val="center"/>
            <w:hideMark/>
          </w:tcPr>
          <w:p w14:paraId="52714EF5"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4</w:t>
            </w:r>
          </w:p>
        </w:tc>
        <w:tc>
          <w:tcPr>
            <w:tcW w:w="0" w:type="auto"/>
            <w:shd w:val="clear" w:color="auto" w:fill="FFFFFF"/>
            <w:tcMar>
              <w:top w:w="120" w:type="dxa"/>
              <w:left w:w="120" w:type="dxa"/>
              <w:bottom w:w="120" w:type="dxa"/>
              <w:right w:w="120" w:type="dxa"/>
            </w:tcMar>
            <w:vAlign w:val="center"/>
            <w:hideMark/>
          </w:tcPr>
          <w:p w14:paraId="5FEEE8B7"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8</w:t>
            </w:r>
          </w:p>
        </w:tc>
        <w:tc>
          <w:tcPr>
            <w:tcW w:w="2362" w:type="dxa"/>
            <w:shd w:val="clear" w:color="auto" w:fill="FFFFFF"/>
            <w:tcMar>
              <w:top w:w="120" w:type="dxa"/>
              <w:left w:w="120" w:type="dxa"/>
              <w:bottom w:w="120" w:type="dxa"/>
              <w:right w:w="120" w:type="dxa"/>
            </w:tcMar>
            <w:vAlign w:val="center"/>
            <w:hideMark/>
          </w:tcPr>
          <w:p w14:paraId="6B629AE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4.887022</w:t>
            </w:r>
          </w:p>
        </w:tc>
        <w:tc>
          <w:tcPr>
            <w:tcW w:w="3260" w:type="dxa"/>
            <w:shd w:val="clear" w:color="auto" w:fill="FFFFFF"/>
            <w:tcMar>
              <w:top w:w="120" w:type="dxa"/>
              <w:left w:w="120" w:type="dxa"/>
              <w:bottom w:w="120" w:type="dxa"/>
              <w:right w:w="120" w:type="dxa"/>
            </w:tcMar>
            <w:vAlign w:val="center"/>
            <w:hideMark/>
          </w:tcPr>
          <w:p w14:paraId="40DD9BBC"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mm_spread_width_type1</w:t>
            </w:r>
          </w:p>
        </w:tc>
      </w:tr>
      <w:tr w:rsidR="000D7899" w:rsidRPr="00EA160B" w14:paraId="31072907" w14:textId="77777777" w:rsidTr="000D7899">
        <w:tc>
          <w:tcPr>
            <w:tcW w:w="0" w:type="auto"/>
            <w:shd w:val="clear" w:color="auto" w:fill="FFFFFF"/>
            <w:tcMar>
              <w:top w:w="120" w:type="dxa"/>
              <w:left w:w="120" w:type="dxa"/>
              <w:bottom w:w="120" w:type="dxa"/>
              <w:right w:w="120" w:type="dxa"/>
            </w:tcMar>
            <w:vAlign w:val="center"/>
            <w:hideMark/>
          </w:tcPr>
          <w:p w14:paraId="3DFA7502"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5</w:t>
            </w:r>
          </w:p>
        </w:tc>
        <w:tc>
          <w:tcPr>
            <w:tcW w:w="0" w:type="auto"/>
            <w:shd w:val="clear" w:color="auto" w:fill="FFFFFF"/>
            <w:tcMar>
              <w:top w:w="120" w:type="dxa"/>
              <w:left w:w="120" w:type="dxa"/>
              <w:bottom w:w="120" w:type="dxa"/>
              <w:right w:w="120" w:type="dxa"/>
            </w:tcMar>
            <w:vAlign w:val="center"/>
            <w:hideMark/>
          </w:tcPr>
          <w:p w14:paraId="4C67A76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w:t>
            </w:r>
          </w:p>
        </w:tc>
        <w:tc>
          <w:tcPr>
            <w:tcW w:w="2362" w:type="dxa"/>
            <w:shd w:val="clear" w:color="auto" w:fill="FFFFFF"/>
            <w:tcMar>
              <w:top w:w="120" w:type="dxa"/>
              <w:left w:w="120" w:type="dxa"/>
              <w:bottom w:w="120" w:type="dxa"/>
              <w:right w:w="120" w:type="dxa"/>
            </w:tcMar>
            <w:vAlign w:val="center"/>
            <w:hideMark/>
          </w:tcPr>
          <w:p w14:paraId="3F8E779B"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4.343135</w:t>
            </w:r>
          </w:p>
        </w:tc>
        <w:tc>
          <w:tcPr>
            <w:tcW w:w="3260" w:type="dxa"/>
            <w:shd w:val="clear" w:color="auto" w:fill="FFFFFF"/>
            <w:tcMar>
              <w:top w:w="120" w:type="dxa"/>
              <w:left w:w="120" w:type="dxa"/>
              <w:bottom w:w="120" w:type="dxa"/>
              <w:right w:w="120" w:type="dxa"/>
            </w:tcMar>
            <w:vAlign w:val="center"/>
            <w:hideMark/>
          </w:tcPr>
          <w:p w14:paraId="578F56F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noise_traders_wealth</w:t>
            </w:r>
          </w:p>
        </w:tc>
      </w:tr>
      <w:tr w:rsidR="000D7899" w:rsidRPr="00EA160B" w14:paraId="104CB32C" w14:textId="77777777" w:rsidTr="000D7899">
        <w:tc>
          <w:tcPr>
            <w:tcW w:w="0" w:type="auto"/>
            <w:shd w:val="clear" w:color="auto" w:fill="FFFFFF"/>
            <w:tcMar>
              <w:top w:w="120" w:type="dxa"/>
              <w:left w:w="120" w:type="dxa"/>
              <w:bottom w:w="120" w:type="dxa"/>
              <w:right w:w="120" w:type="dxa"/>
            </w:tcMar>
            <w:vAlign w:val="center"/>
            <w:hideMark/>
          </w:tcPr>
          <w:p w14:paraId="7ABDC456"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6</w:t>
            </w:r>
          </w:p>
        </w:tc>
        <w:tc>
          <w:tcPr>
            <w:tcW w:w="0" w:type="auto"/>
            <w:shd w:val="clear" w:color="auto" w:fill="FFFFFF"/>
            <w:tcMar>
              <w:top w:w="120" w:type="dxa"/>
              <w:left w:w="120" w:type="dxa"/>
              <w:bottom w:w="120" w:type="dxa"/>
              <w:right w:w="120" w:type="dxa"/>
            </w:tcMar>
            <w:vAlign w:val="center"/>
            <w:hideMark/>
          </w:tcPr>
          <w:p w14:paraId="5D220C6E"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7</w:t>
            </w:r>
          </w:p>
        </w:tc>
        <w:tc>
          <w:tcPr>
            <w:tcW w:w="2362" w:type="dxa"/>
            <w:shd w:val="clear" w:color="auto" w:fill="FFFFFF"/>
            <w:tcMar>
              <w:top w:w="120" w:type="dxa"/>
              <w:left w:w="120" w:type="dxa"/>
              <w:bottom w:w="120" w:type="dxa"/>
              <w:right w:w="120" w:type="dxa"/>
            </w:tcMar>
            <w:vAlign w:val="center"/>
            <w:hideMark/>
          </w:tcPr>
          <w:p w14:paraId="7E43B51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3.652275</w:t>
            </w:r>
          </w:p>
        </w:tc>
        <w:tc>
          <w:tcPr>
            <w:tcW w:w="3260" w:type="dxa"/>
            <w:shd w:val="clear" w:color="auto" w:fill="FFFFFF"/>
            <w:tcMar>
              <w:top w:w="120" w:type="dxa"/>
              <w:left w:w="120" w:type="dxa"/>
              <w:bottom w:w="120" w:type="dxa"/>
              <w:right w:w="120" w:type="dxa"/>
            </w:tcMar>
            <w:vAlign w:val="center"/>
            <w:hideMark/>
          </w:tcPr>
          <w:p w14:paraId="06875175"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mm_type3</w:t>
            </w:r>
          </w:p>
        </w:tc>
      </w:tr>
      <w:tr w:rsidR="000D7899" w:rsidRPr="00EA160B" w14:paraId="4C5A44A7" w14:textId="77777777" w:rsidTr="000D7899">
        <w:tc>
          <w:tcPr>
            <w:tcW w:w="0" w:type="auto"/>
            <w:shd w:val="clear" w:color="auto" w:fill="FFFFFF"/>
            <w:tcMar>
              <w:top w:w="120" w:type="dxa"/>
              <w:left w:w="120" w:type="dxa"/>
              <w:bottom w:w="120" w:type="dxa"/>
              <w:right w:w="120" w:type="dxa"/>
            </w:tcMar>
            <w:vAlign w:val="center"/>
            <w:hideMark/>
          </w:tcPr>
          <w:p w14:paraId="69826544"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7</w:t>
            </w:r>
          </w:p>
        </w:tc>
        <w:tc>
          <w:tcPr>
            <w:tcW w:w="0" w:type="auto"/>
            <w:shd w:val="clear" w:color="auto" w:fill="FFFFFF"/>
            <w:tcMar>
              <w:top w:w="120" w:type="dxa"/>
              <w:left w:w="120" w:type="dxa"/>
              <w:bottom w:w="120" w:type="dxa"/>
              <w:right w:w="120" w:type="dxa"/>
            </w:tcMar>
            <w:vAlign w:val="center"/>
            <w:hideMark/>
          </w:tcPr>
          <w:p w14:paraId="4A73CA1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6</w:t>
            </w:r>
          </w:p>
        </w:tc>
        <w:tc>
          <w:tcPr>
            <w:tcW w:w="2362" w:type="dxa"/>
            <w:shd w:val="clear" w:color="auto" w:fill="FFFFFF"/>
            <w:tcMar>
              <w:top w:w="120" w:type="dxa"/>
              <w:left w:w="120" w:type="dxa"/>
              <w:bottom w:w="120" w:type="dxa"/>
              <w:right w:w="120" w:type="dxa"/>
            </w:tcMar>
            <w:vAlign w:val="center"/>
            <w:hideMark/>
          </w:tcPr>
          <w:p w14:paraId="571C3C1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3.346988</w:t>
            </w:r>
          </w:p>
        </w:tc>
        <w:tc>
          <w:tcPr>
            <w:tcW w:w="3260" w:type="dxa"/>
            <w:shd w:val="clear" w:color="auto" w:fill="FFFFFF"/>
            <w:tcMar>
              <w:top w:w="120" w:type="dxa"/>
              <w:left w:w="120" w:type="dxa"/>
              <w:bottom w:w="120" w:type="dxa"/>
              <w:right w:w="120" w:type="dxa"/>
            </w:tcMar>
            <w:vAlign w:val="center"/>
            <w:hideMark/>
          </w:tcPr>
          <w:p w14:paraId="7139AACC"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mm_type2</w:t>
            </w:r>
          </w:p>
        </w:tc>
      </w:tr>
      <w:tr w:rsidR="000D7899" w:rsidRPr="00EA160B" w14:paraId="730BD25B" w14:textId="77777777" w:rsidTr="000D7899">
        <w:tc>
          <w:tcPr>
            <w:tcW w:w="0" w:type="auto"/>
            <w:shd w:val="clear" w:color="auto" w:fill="FFFFFF"/>
            <w:tcMar>
              <w:top w:w="120" w:type="dxa"/>
              <w:left w:w="120" w:type="dxa"/>
              <w:bottom w:w="120" w:type="dxa"/>
              <w:right w:w="120" w:type="dxa"/>
            </w:tcMar>
            <w:vAlign w:val="center"/>
            <w:hideMark/>
          </w:tcPr>
          <w:p w14:paraId="3E088DEA"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8</w:t>
            </w:r>
          </w:p>
        </w:tc>
        <w:tc>
          <w:tcPr>
            <w:tcW w:w="0" w:type="auto"/>
            <w:shd w:val="clear" w:color="auto" w:fill="FFFFFF"/>
            <w:tcMar>
              <w:top w:w="120" w:type="dxa"/>
              <w:left w:w="120" w:type="dxa"/>
              <w:bottom w:w="120" w:type="dxa"/>
              <w:right w:w="120" w:type="dxa"/>
            </w:tcMar>
            <w:vAlign w:val="center"/>
            <w:hideMark/>
          </w:tcPr>
          <w:p w14:paraId="69391C47"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10</w:t>
            </w:r>
          </w:p>
        </w:tc>
        <w:tc>
          <w:tcPr>
            <w:tcW w:w="2362" w:type="dxa"/>
            <w:shd w:val="clear" w:color="auto" w:fill="FFFFFF"/>
            <w:tcMar>
              <w:top w:w="120" w:type="dxa"/>
              <w:left w:w="120" w:type="dxa"/>
              <w:bottom w:w="120" w:type="dxa"/>
              <w:right w:w="120" w:type="dxa"/>
            </w:tcMar>
            <w:vAlign w:val="center"/>
            <w:hideMark/>
          </w:tcPr>
          <w:p w14:paraId="4EFEBA91"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3.300242</w:t>
            </w:r>
          </w:p>
        </w:tc>
        <w:tc>
          <w:tcPr>
            <w:tcW w:w="3260" w:type="dxa"/>
            <w:shd w:val="clear" w:color="auto" w:fill="FFFFFF"/>
            <w:tcMar>
              <w:top w:w="120" w:type="dxa"/>
              <w:left w:w="120" w:type="dxa"/>
              <w:bottom w:w="120" w:type="dxa"/>
              <w:right w:w="120" w:type="dxa"/>
            </w:tcMar>
            <w:vAlign w:val="center"/>
            <w:hideMark/>
          </w:tcPr>
          <w:p w14:paraId="1D48204C"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mm_spread_width_type3</w:t>
            </w:r>
          </w:p>
        </w:tc>
      </w:tr>
      <w:tr w:rsidR="000D7899" w:rsidRPr="00EA160B" w14:paraId="789C5EB8" w14:textId="77777777" w:rsidTr="000D7899">
        <w:tc>
          <w:tcPr>
            <w:tcW w:w="0" w:type="auto"/>
            <w:shd w:val="clear" w:color="auto" w:fill="FFFFFF"/>
            <w:tcMar>
              <w:top w:w="120" w:type="dxa"/>
              <w:left w:w="120" w:type="dxa"/>
              <w:bottom w:w="120" w:type="dxa"/>
              <w:right w:w="120" w:type="dxa"/>
            </w:tcMar>
            <w:vAlign w:val="center"/>
            <w:hideMark/>
          </w:tcPr>
          <w:p w14:paraId="2791E997"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9</w:t>
            </w:r>
          </w:p>
        </w:tc>
        <w:tc>
          <w:tcPr>
            <w:tcW w:w="0" w:type="auto"/>
            <w:shd w:val="clear" w:color="auto" w:fill="FFFFFF"/>
            <w:tcMar>
              <w:top w:w="120" w:type="dxa"/>
              <w:left w:w="120" w:type="dxa"/>
              <w:bottom w:w="120" w:type="dxa"/>
              <w:right w:w="120" w:type="dxa"/>
            </w:tcMar>
            <w:vAlign w:val="center"/>
            <w:hideMark/>
          </w:tcPr>
          <w:p w14:paraId="23BB1B8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9</w:t>
            </w:r>
          </w:p>
        </w:tc>
        <w:tc>
          <w:tcPr>
            <w:tcW w:w="2362" w:type="dxa"/>
            <w:shd w:val="clear" w:color="auto" w:fill="FFFFFF"/>
            <w:tcMar>
              <w:top w:w="120" w:type="dxa"/>
              <w:left w:w="120" w:type="dxa"/>
              <w:bottom w:w="120" w:type="dxa"/>
              <w:right w:w="120" w:type="dxa"/>
            </w:tcMar>
            <w:vAlign w:val="center"/>
            <w:hideMark/>
          </w:tcPr>
          <w:p w14:paraId="5C1AC89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2.881963</w:t>
            </w:r>
          </w:p>
        </w:tc>
        <w:tc>
          <w:tcPr>
            <w:tcW w:w="3260" w:type="dxa"/>
            <w:shd w:val="clear" w:color="auto" w:fill="FFFFFF"/>
            <w:tcMar>
              <w:top w:w="120" w:type="dxa"/>
              <w:left w:w="120" w:type="dxa"/>
              <w:bottom w:w="120" w:type="dxa"/>
              <w:right w:w="120" w:type="dxa"/>
            </w:tcMar>
            <w:vAlign w:val="center"/>
            <w:hideMark/>
          </w:tcPr>
          <w:p w14:paraId="0A8DAFC2"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mm_spread_width_type2</w:t>
            </w:r>
          </w:p>
        </w:tc>
      </w:tr>
      <w:tr w:rsidR="000D7899" w:rsidRPr="00EA160B" w14:paraId="0B53EEE6" w14:textId="77777777" w:rsidTr="000D7899">
        <w:tc>
          <w:tcPr>
            <w:tcW w:w="0" w:type="auto"/>
            <w:shd w:val="clear" w:color="auto" w:fill="FFFFFF"/>
            <w:tcMar>
              <w:top w:w="120" w:type="dxa"/>
              <w:left w:w="120" w:type="dxa"/>
              <w:bottom w:w="120" w:type="dxa"/>
              <w:right w:w="120" w:type="dxa"/>
            </w:tcMar>
            <w:vAlign w:val="center"/>
            <w:hideMark/>
          </w:tcPr>
          <w:p w14:paraId="21EAB05B"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lastRenderedPageBreak/>
              <w:t>10</w:t>
            </w:r>
          </w:p>
        </w:tc>
        <w:tc>
          <w:tcPr>
            <w:tcW w:w="0" w:type="auto"/>
            <w:shd w:val="clear" w:color="auto" w:fill="FFFFFF"/>
            <w:tcMar>
              <w:top w:w="120" w:type="dxa"/>
              <w:left w:w="120" w:type="dxa"/>
              <w:bottom w:w="120" w:type="dxa"/>
              <w:right w:w="120" w:type="dxa"/>
            </w:tcMar>
            <w:vAlign w:val="center"/>
            <w:hideMark/>
          </w:tcPr>
          <w:p w14:paraId="437C621C"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3</w:t>
            </w:r>
          </w:p>
        </w:tc>
        <w:tc>
          <w:tcPr>
            <w:tcW w:w="2362" w:type="dxa"/>
            <w:shd w:val="clear" w:color="auto" w:fill="FFFFFF"/>
            <w:tcMar>
              <w:top w:w="120" w:type="dxa"/>
              <w:left w:w="120" w:type="dxa"/>
              <w:bottom w:w="120" w:type="dxa"/>
              <w:right w:w="120" w:type="dxa"/>
            </w:tcMar>
            <w:vAlign w:val="center"/>
            <w:hideMark/>
          </w:tcPr>
          <w:p w14:paraId="15CC97D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2.738477</w:t>
            </w:r>
          </w:p>
        </w:tc>
        <w:tc>
          <w:tcPr>
            <w:tcW w:w="3260" w:type="dxa"/>
            <w:shd w:val="clear" w:color="auto" w:fill="FFFFFF"/>
            <w:tcMar>
              <w:top w:w="120" w:type="dxa"/>
              <w:left w:w="120" w:type="dxa"/>
              <w:bottom w:w="120" w:type="dxa"/>
              <w:right w:w="120" w:type="dxa"/>
            </w:tcMar>
            <w:vAlign w:val="center"/>
            <w:hideMark/>
          </w:tcPr>
          <w:p w14:paraId="64EA4B3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market_maker_cash</w:t>
            </w:r>
          </w:p>
        </w:tc>
      </w:tr>
      <w:tr w:rsidR="000D7899" w:rsidRPr="00EA160B" w14:paraId="5CE20E2F" w14:textId="77777777" w:rsidTr="000D7899">
        <w:tc>
          <w:tcPr>
            <w:tcW w:w="0" w:type="auto"/>
            <w:shd w:val="clear" w:color="auto" w:fill="FFFFFF"/>
            <w:tcMar>
              <w:top w:w="120" w:type="dxa"/>
              <w:left w:w="120" w:type="dxa"/>
              <w:bottom w:w="120" w:type="dxa"/>
              <w:right w:w="120" w:type="dxa"/>
            </w:tcMar>
            <w:vAlign w:val="center"/>
            <w:hideMark/>
          </w:tcPr>
          <w:p w14:paraId="2E009B56"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11</w:t>
            </w:r>
          </w:p>
        </w:tc>
        <w:tc>
          <w:tcPr>
            <w:tcW w:w="0" w:type="auto"/>
            <w:shd w:val="clear" w:color="auto" w:fill="FFFFFF"/>
            <w:tcMar>
              <w:top w:w="120" w:type="dxa"/>
              <w:left w:w="120" w:type="dxa"/>
              <w:bottom w:w="120" w:type="dxa"/>
              <w:right w:w="120" w:type="dxa"/>
            </w:tcMar>
            <w:vAlign w:val="center"/>
            <w:hideMark/>
          </w:tcPr>
          <w:p w14:paraId="68540B6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24</w:t>
            </w:r>
          </w:p>
        </w:tc>
        <w:tc>
          <w:tcPr>
            <w:tcW w:w="2362" w:type="dxa"/>
            <w:shd w:val="clear" w:color="auto" w:fill="FFFFFF"/>
            <w:tcMar>
              <w:top w:w="120" w:type="dxa"/>
              <w:left w:w="120" w:type="dxa"/>
              <w:bottom w:w="120" w:type="dxa"/>
              <w:right w:w="120" w:type="dxa"/>
            </w:tcMar>
            <w:vAlign w:val="center"/>
            <w:hideMark/>
          </w:tcPr>
          <w:p w14:paraId="7B46747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2.328232</w:t>
            </w:r>
          </w:p>
        </w:tc>
        <w:tc>
          <w:tcPr>
            <w:tcW w:w="3260" w:type="dxa"/>
            <w:shd w:val="clear" w:color="auto" w:fill="FFFFFF"/>
            <w:tcMar>
              <w:top w:w="120" w:type="dxa"/>
              <w:left w:w="120" w:type="dxa"/>
              <w:bottom w:w="120" w:type="dxa"/>
              <w:right w:w="120" w:type="dxa"/>
            </w:tcMar>
            <w:vAlign w:val="center"/>
            <w:hideMark/>
          </w:tcPr>
          <w:p w14:paraId="58EED15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shock_step</w:t>
            </w:r>
          </w:p>
        </w:tc>
      </w:tr>
      <w:tr w:rsidR="000D7899" w:rsidRPr="00EA160B" w14:paraId="58210173" w14:textId="77777777" w:rsidTr="000D7899">
        <w:tc>
          <w:tcPr>
            <w:tcW w:w="0" w:type="auto"/>
            <w:shd w:val="clear" w:color="auto" w:fill="FFFFFF"/>
            <w:tcMar>
              <w:top w:w="120" w:type="dxa"/>
              <w:left w:w="120" w:type="dxa"/>
              <w:bottom w:w="120" w:type="dxa"/>
              <w:right w:w="120" w:type="dxa"/>
            </w:tcMar>
            <w:vAlign w:val="center"/>
            <w:hideMark/>
          </w:tcPr>
          <w:p w14:paraId="67470C85"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12</w:t>
            </w:r>
          </w:p>
        </w:tc>
        <w:tc>
          <w:tcPr>
            <w:tcW w:w="0" w:type="auto"/>
            <w:shd w:val="clear" w:color="auto" w:fill="FFFFFF"/>
            <w:tcMar>
              <w:top w:w="120" w:type="dxa"/>
              <w:left w:w="120" w:type="dxa"/>
              <w:bottom w:w="120" w:type="dxa"/>
              <w:right w:w="120" w:type="dxa"/>
            </w:tcMar>
            <w:vAlign w:val="center"/>
            <w:hideMark/>
          </w:tcPr>
          <w:p w14:paraId="2BB8364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25</w:t>
            </w:r>
          </w:p>
        </w:tc>
        <w:tc>
          <w:tcPr>
            <w:tcW w:w="2362" w:type="dxa"/>
            <w:shd w:val="clear" w:color="auto" w:fill="FFFFFF"/>
            <w:tcMar>
              <w:top w:w="120" w:type="dxa"/>
              <w:left w:w="120" w:type="dxa"/>
              <w:bottom w:w="120" w:type="dxa"/>
              <w:right w:w="120" w:type="dxa"/>
            </w:tcMar>
            <w:vAlign w:val="center"/>
            <w:hideMark/>
          </w:tcPr>
          <w:p w14:paraId="550784E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2.303641</w:t>
            </w:r>
          </w:p>
        </w:tc>
        <w:tc>
          <w:tcPr>
            <w:tcW w:w="3260" w:type="dxa"/>
            <w:shd w:val="clear" w:color="auto" w:fill="FFFFFF"/>
            <w:tcMar>
              <w:top w:w="120" w:type="dxa"/>
              <w:left w:w="120" w:type="dxa"/>
              <w:bottom w:w="120" w:type="dxa"/>
              <w:right w:w="120" w:type="dxa"/>
            </w:tcMar>
            <w:vAlign w:val="center"/>
            <w:hideMark/>
          </w:tcPr>
          <w:p w14:paraId="1C8291D3"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shock_price_change</w:t>
            </w:r>
          </w:p>
        </w:tc>
      </w:tr>
      <w:tr w:rsidR="000D7899" w:rsidRPr="00EA160B" w14:paraId="3D147CA8" w14:textId="77777777" w:rsidTr="000D7899">
        <w:tc>
          <w:tcPr>
            <w:tcW w:w="0" w:type="auto"/>
            <w:shd w:val="clear" w:color="auto" w:fill="FFFFFF"/>
            <w:tcMar>
              <w:top w:w="120" w:type="dxa"/>
              <w:left w:w="120" w:type="dxa"/>
              <w:bottom w:w="120" w:type="dxa"/>
              <w:right w:w="120" w:type="dxa"/>
            </w:tcMar>
            <w:vAlign w:val="center"/>
            <w:hideMark/>
          </w:tcPr>
          <w:p w14:paraId="054182A8"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13</w:t>
            </w:r>
          </w:p>
        </w:tc>
        <w:tc>
          <w:tcPr>
            <w:tcW w:w="0" w:type="auto"/>
            <w:shd w:val="clear" w:color="auto" w:fill="FFFFFF"/>
            <w:tcMar>
              <w:top w:w="120" w:type="dxa"/>
              <w:left w:w="120" w:type="dxa"/>
              <w:bottom w:w="120" w:type="dxa"/>
              <w:right w:w="120" w:type="dxa"/>
            </w:tcMar>
            <w:vAlign w:val="center"/>
            <w:hideMark/>
          </w:tcPr>
          <w:p w14:paraId="3D3E0D65"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5</w:t>
            </w:r>
          </w:p>
        </w:tc>
        <w:tc>
          <w:tcPr>
            <w:tcW w:w="2362" w:type="dxa"/>
            <w:shd w:val="clear" w:color="auto" w:fill="FFFFFF"/>
            <w:tcMar>
              <w:top w:w="120" w:type="dxa"/>
              <w:left w:w="120" w:type="dxa"/>
              <w:bottom w:w="120" w:type="dxa"/>
              <w:right w:w="120" w:type="dxa"/>
            </w:tcMar>
            <w:vAlign w:val="center"/>
            <w:hideMark/>
          </w:tcPr>
          <w:p w14:paraId="1094B589"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2.257173</w:t>
            </w:r>
          </w:p>
        </w:tc>
        <w:tc>
          <w:tcPr>
            <w:tcW w:w="3260" w:type="dxa"/>
            <w:shd w:val="clear" w:color="auto" w:fill="FFFFFF"/>
            <w:tcMar>
              <w:top w:w="120" w:type="dxa"/>
              <w:left w:w="120" w:type="dxa"/>
              <w:bottom w:w="120" w:type="dxa"/>
              <w:right w:w="120" w:type="dxa"/>
            </w:tcMar>
            <w:vAlign w:val="center"/>
            <w:hideMark/>
          </w:tcPr>
          <w:p w14:paraId="3404F41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mm_type1</w:t>
            </w:r>
          </w:p>
        </w:tc>
      </w:tr>
      <w:tr w:rsidR="000D7899" w:rsidRPr="00EA160B" w14:paraId="26280990" w14:textId="77777777" w:rsidTr="000D7899">
        <w:tc>
          <w:tcPr>
            <w:tcW w:w="0" w:type="auto"/>
            <w:shd w:val="clear" w:color="auto" w:fill="FFFFFF"/>
            <w:tcMar>
              <w:top w:w="120" w:type="dxa"/>
              <w:left w:w="120" w:type="dxa"/>
              <w:bottom w:w="120" w:type="dxa"/>
              <w:right w:w="120" w:type="dxa"/>
            </w:tcMar>
            <w:vAlign w:val="center"/>
            <w:hideMark/>
          </w:tcPr>
          <w:p w14:paraId="55FF0741"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14</w:t>
            </w:r>
          </w:p>
        </w:tc>
        <w:tc>
          <w:tcPr>
            <w:tcW w:w="0" w:type="auto"/>
            <w:shd w:val="clear" w:color="auto" w:fill="FFFFFF"/>
            <w:tcMar>
              <w:top w:w="120" w:type="dxa"/>
              <w:left w:w="120" w:type="dxa"/>
              <w:bottom w:w="120" w:type="dxa"/>
              <w:right w:w="120" w:type="dxa"/>
            </w:tcMar>
            <w:vAlign w:val="center"/>
            <w:hideMark/>
          </w:tcPr>
          <w:p w14:paraId="33C63ABB"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20</w:t>
            </w:r>
          </w:p>
        </w:tc>
        <w:tc>
          <w:tcPr>
            <w:tcW w:w="2362" w:type="dxa"/>
            <w:shd w:val="clear" w:color="auto" w:fill="FFFFFF"/>
            <w:tcMar>
              <w:top w:w="120" w:type="dxa"/>
              <w:left w:w="120" w:type="dxa"/>
              <w:bottom w:w="120" w:type="dxa"/>
              <w:right w:w="120" w:type="dxa"/>
            </w:tcMar>
            <w:vAlign w:val="center"/>
            <w:hideMark/>
          </w:tcPr>
          <w:p w14:paraId="56C7E3E9"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1.807781</w:t>
            </w:r>
          </w:p>
        </w:tc>
        <w:tc>
          <w:tcPr>
            <w:tcW w:w="3260" w:type="dxa"/>
            <w:shd w:val="clear" w:color="auto" w:fill="FFFFFF"/>
            <w:tcMar>
              <w:top w:w="120" w:type="dxa"/>
              <w:left w:w="120" w:type="dxa"/>
              <w:bottom w:w="120" w:type="dxa"/>
              <w:right w:w="120" w:type="dxa"/>
            </w:tcMar>
            <w:vAlign w:val="center"/>
            <w:hideMark/>
          </w:tcPr>
          <w:p w14:paraId="4D7F4287"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high_freq_cash</w:t>
            </w:r>
          </w:p>
        </w:tc>
      </w:tr>
      <w:tr w:rsidR="000D7899" w:rsidRPr="00EA160B" w14:paraId="069F25E1" w14:textId="77777777" w:rsidTr="000D7899">
        <w:tc>
          <w:tcPr>
            <w:tcW w:w="0" w:type="auto"/>
            <w:shd w:val="clear" w:color="auto" w:fill="FFFFFF"/>
            <w:tcMar>
              <w:top w:w="120" w:type="dxa"/>
              <w:left w:w="120" w:type="dxa"/>
              <w:bottom w:w="120" w:type="dxa"/>
              <w:right w:w="120" w:type="dxa"/>
            </w:tcMar>
            <w:vAlign w:val="center"/>
            <w:hideMark/>
          </w:tcPr>
          <w:p w14:paraId="6903AEF4"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15</w:t>
            </w:r>
          </w:p>
        </w:tc>
        <w:tc>
          <w:tcPr>
            <w:tcW w:w="0" w:type="auto"/>
            <w:shd w:val="clear" w:color="auto" w:fill="FFFFFF"/>
            <w:tcMar>
              <w:top w:w="120" w:type="dxa"/>
              <w:left w:w="120" w:type="dxa"/>
              <w:bottom w:w="120" w:type="dxa"/>
              <w:right w:w="120" w:type="dxa"/>
            </w:tcMar>
            <w:vAlign w:val="center"/>
            <w:hideMark/>
          </w:tcPr>
          <w:p w14:paraId="4D5BB815"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11</w:t>
            </w:r>
          </w:p>
        </w:tc>
        <w:tc>
          <w:tcPr>
            <w:tcW w:w="2362" w:type="dxa"/>
            <w:shd w:val="clear" w:color="auto" w:fill="FFFFFF"/>
            <w:tcMar>
              <w:top w:w="120" w:type="dxa"/>
              <w:left w:w="120" w:type="dxa"/>
              <w:bottom w:w="120" w:type="dxa"/>
              <w:right w:w="120" w:type="dxa"/>
            </w:tcMar>
            <w:vAlign w:val="center"/>
            <w:hideMark/>
          </w:tcPr>
          <w:p w14:paraId="52B1D79E"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1.706769</w:t>
            </w:r>
          </w:p>
        </w:tc>
        <w:tc>
          <w:tcPr>
            <w:tcW w:w="3260" w:type="dxa"/>
            <w:shd w:val="clear" w:color="auto" w:fill="FFFFFF"/>
            <w:tcMar>
              <w:top w:w="120" w:type="dxa"/>
              <w:left w:w="120" w:type="dxa"/>
              <w:bottom w:w="120" w:type="dxa"/>
              <w:right w:w="120" w:type="dxa"/>
            </w:tcMar>
            <w:vAlign w:val="center"/>
            <w:hideMark/>
          </w:tcPr>
          <w:p w14:paraId="0BA9A803"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mm_max_wealth</w:t>
            </w:r>
          </w:p>
        </w:tc>
      </w:tr>
      <w:tr w:rsidR="000D7899" w:rsidRPr="00EA160B" w14:paraId="0E243C1A" w14:textId="77777777" w:rsidTr="000D7899">
        <w:tc>
          <w:tcPr>
            <w:tcW w:w="0" w:type="auto"/>
            <w:shd w:val="clear" w:color="auto" w:fill="FFFFFF"/>
            <w:tcMar>
              <w:top w:w="120" w:type="dxa"/>
              <w:left w:w="120" w:type="dxa"/>
              <w:bottom w:w="120" w:type="dxa"/>
              <w:right w:w="120" w:type="dxa"/>
            </w:tcMar>
            <w:vAlign w:val="center"/>
            <w:hideMark/>
          </w:tcPr>
          <w:p w14:paraId="227CD15A"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16</w:t>
            </w:r>
          </w:p>
        </w:tc>
        <w:tc>
          <w:tcPr>
            <w:tcW w:w="0" w:type="auto"/>
            <w:shd w:val="clear" w:color="auto" w:fill="FFFFFF"/>
            <w:tcMar>
              <w:top w:w="120" w:type="dxa"/>
              <w:left w:w="120" w:type="dxa"/>
              <w:bottom w:w="120" w:type="dxa"/>
              <w:right w:w="120" w:type="dxa"/>
            </w:tcMar>
            <w:vAlign w:val="center"/>
            <w:hideMark/>
          </w:tcPr>
          <w:p w14:paraId="29782E6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22</w:t>
            </w:r>
          </w:p>
        </w:tc>
        <w:tc>
          <w:tcPr>
            <w:tcW w:w="2362" w:type="dxa"/>
            <w:shd w:val="clear" w:color="auto" w:fill="FFFFFF"/>
            <w:tcMar>
              <w:top w:w="120" w:type="dxa"/>
              <w:left w:w="120" w:type="dxa"/>
              <w:bottom w:w="120" w:type="dxa"/>
              <w:right w:w="120" w:type="dxa"/>
            </w:tcMar>
            <w:vAlign w:val="center"/>
            <w:hideMark/>
          </w:tcPr>
          <w:p w14:paraId="029914E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1.644187</w:t>
            </w:r>
          </w:p>
        </w:tc>
        <w:tc>
          <w:tcPr>
            <w:tcW w:w="3260" w:type="dxa"/>
            <w:shd w:val="clear" w:color="auto" w:fill="FFFFFF"/>
            <w:tcMar>
              <w:top w:w="120" w:type="dxa"/>
              <w:left w:w="120" w:type="dxa"/>
              <w:bottom w:w="120" w:type="dxa"/>
              <w:right w:w="120" w:type="dxa"/>
            </w:tcMar>
            <w:vAlign w:val="center"/>
            <w:hideMark/>
          </w:tcPr>
          <w:p w14:paraId="45C4134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high_freq_lag</w:t>
            </w:r>
          </w:p>
        </w:tc>
      </w:tr>
      <w:tr w:rsidR="000D7899" w:rsidRPr="00EA160B" w14:paraId="29D6F8E1" w14:textId="77777777" w:rsidTr="000D7899">
        <w:tc>
          <w:tcPr>
            <w:tcW w:w="0" w:type="auto"/>
            <w:shd w:val="clear" w:color="auto" w:fill="FFFFFF"/>
            <w:tcMar>
              <w:top w:w="120" w:type="dxa"/>
              <w:left w:w="120" w:type="dxa"/>
              <w:bottom w:w="120" w:type="dxa"/>
              <w:right w:w="120" w:type="dxa"/>
            </w:tcMar>
            <w:vAlign w:val="center"/>
            <w:hideMark/>
          </w:tcPr>
          <w:p w14:paraId="1F22697E"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17</w:t>
            </w:r>
          </w:p>
        </w:tc>
        <w:tc>
          <w:tcPr>
            <w:tcW w:w="0" w:type="auto"/>
            <w:shd w:val="clear" w:color="auto" w:fill="FFFFFF"/>
            <w:tcMar>
              <w:top w:w="120" w:type="dxa"/>
              <w:left w:w="120" w:type="dxa"/>
              <w:bottom w:w="120" w:type="dxa"/>
              <w:right w:w="120" w:type="dxa"/>
            </w:tcMar>
            <w:vAlign w:val="center"/>
            <w:hideMark/>
          </w:tcPr>
          <w:p w14:paraId="0635DB85"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21</w:t>
            </w:r>
          </w:p>
        </w:tc>
        <w:tc>
          <w:tcPr>
            <w:tcW w:w="2362" w:type="dxa"/>
            <w:shd w:val="clear" w:color="auto" w:fill="FFFFFF"/>
            <w:tcMar>
              <w:top w:w="120" w:type="dxa"/>
              <w:left w:w="120" w:type="dxa"/>
              <w:bottom w:w="120" w:type="dxa"/>
              <w:right w:w="120" w:type="dxa"/>
            </w:tcMar>
            <w:vAlign w:val="center"/>
            <w:hideMark/>
          </w:tcPr>
          <w:p w14:paraId="5B33418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1.508642</w:t>
            </w:r>
          </w:p>
        </w:tc>
        <w:tc>
          <w:tcPr>
            <w:tcW w:w="3260" w:type="dxa"/>
            <w:shd w:val="clear" w:color="auto" w:fill="FFFFFF"/>
            <w:tcMar>
              <w:top w:w="120" w:type="dxa"/>
              <w:left w:w="120" w:type="dxa"/>
              <w:bottom w:w="120" w:type="dxa"/>
              <w:right w:w="120" w:type="dxa"/>
            </w:tcMar>
            <w:vAlign w:val="center"/>
            <w:hideMark/>
          </w:tcPr>
          <w:p w14:paraId="5864B09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high_freq_wealth</w:t>
            </w:r>
          </w:p>
        </w:tc>
      </w:tr>
      <w:tr w:rsidR="000D7899" w:rsidRPr="00EA160B" w14:paraId="6C5C54C7" w14:textId="77777777" w:rsidTr="000D7899">
        <w:tc>
          <w:tcPr>
            <w:tcW w:w="0" w:type="auto"/>
            <w:shd w:val="clear" w:color="auto" w:fill="FFFFFF"/>
            <w:tcMar>
              <w:top w:w="120" w:type="dxa"/>
              <w:left w:w="120" w:type="dxa"/>
              <w:bottom w:w="120" w:type="dxa"/>
              <w:right w:w="120" w:type="dxa"/>
            </w:tcMar>
            <w:vAlign w:val="center"/>
            <w:hideMark/>
          </w:tcPr>
          <w:p w14:paraId="3716A4C8"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18</w:t>
            </w:r>
          </w:p>
        </w:tc>
        <w:tc>
          <w:tcPr>
            <w:tcW w:w="0" w:type="auto"/>
            <w:shd w:val="clear" w:color="auto" w:fill="FFFFFF"/>
            <w:tcMar>
              <w:top w:w="120" w:type="dxa"/>
              <w:left w:w="120" w:type="dxa"/>
              <w:bottom w:w="120" w:type="dxa"/>
              <w:right w:w="120" w:type="dxa"/>
            </w:tcMar>
            <w:vAlign w:val="center"/>
            <w:hideMark/>
          </w:tcPr>
          <w:p w14:paraId="7ABC6CB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14</w:t>
            </w:r>
          </w:p>
        </w:tc>
        <w:tc>
          <w:tcPr>
            <w:tcW w:w="2362" w:type="dxa"/>
            <w:shd w:val="clear" w:color="auto" w:fill="FFFFFF"/>
            <w:tcMar>
              <w:top w:w="120" w:type="dxa"/>
              <w:left w:w="120" w:type="dxa"/>
              <w:bottom w:w="120" w:type="dxa"/>
              <w:right w:w="120" w:type="dxa"/>
            </w:tcMar>
            <w:vAlign w:val="center"/>
            <w:hideMark/>
          </w:tcPr>
          <w:p w14:paraId="29A37D1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1.465045</w:t>
            </w:r>
          </w:p>
        </w:tc>
        <w:tc>
          <w:tcPr>
            <w:tcW w:w="3260" w:type="dxa"/>
            <w:shd w:val="clear" w:color="auto" w:fill="FFFFFF"/>
            <w:tcMar>
              <w:top w:w="120" w:type="dxa"/>
              <w:left w:w="120" w:type="dxa"/>
              <w:bottom w:w="120" w:type="dxa"/>
              <w:right w:w="120" w:type="dxa"/>
            </w:tcMar>
            <w:vAlign w:val="center"/>
            <w:hideMark/>
          </w:tcPr>
          <w:p w14:paraId="00021E9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long_term_type1</w:t>
            </w:r>
          </w:p>
        </w:tc>
      </w:tr>
      <w:tr w:rsidR="000D7899" w:rsidRPr="00EA160B" w14:paraId="5B82992E" w14:textId="77777777" w:rsidTr="000D7899">
        <w:tc>
          <w:tcPr>
            <w:tcW w:w="0" w:type="auto"/>
            <w:shd w:val="clear" w:color="auto" w:fill="FFFFFF"/>
            <w:tcMar>
              <w:top w:w="120" w:type="dxa"/>
              <w:left w:w="120" w:type="dxa"/>
              <w:bottom w:w="120" w:type="dxa"/>
              <w:right w:w="120" w:type="dxa"/>
            </w:tcMar>
            <w:vAlign w:val="center"/>
            <w:hideMark/>
          </w:tcPr>
          <w:p w14:paraId="2D2D52E7"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19</w:t>
            </w:r>
          </w:p>
        </w:tc>
        <w:tc>
          <w:tcPr>
            <w:tcW w:w="0" w:type="auto"/>
            <w:shd w:val="clear" w:color="auto" w:fill="FFFFFF"/>
            <w:tcMar>
              <w:top w:w="120" w:type="dxa"/>
              <w:left w:w="120" w:type="dxa"/>
              <w:bottom w:w="120" w:type="dxa"/>
              <w:right w:w="120" w:type="dxa"/>
            </w:tcMar>
            <w:vAlign w:val="center"/>
            <w:hideMark/>
          </w:tcPr>
          <w:p w14:paraId="3ED22BE1"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23</w:t>
            </w:r>
          </w:p>
        </w:tc>
        <w:tc>
          <w:tcPr>
            <w:tcW w:w="2362" w:type="dxa"/>
            <w:shd w:val="clear" w:color="auto" w:fill="FFFFFF"/>
            <w:tcMar>
              <w:top w:w="120" w:type="dxa"/>
              <w:left w:w="120" w:type="dxa"/>
              <w:bottom w:w="120" w:type="dxa"/>
              <w:right w:w="120" w:type="dxa"/>
            </w:tcMar>
            <w:vAlign w:val="center"/>
            <w:hideMark/>
          </w:tcPr>
          <w:p w14:paraId="1FEA26E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1.449576</w:t>
            </w:r>
          </w:p>
        </w:tc>
        <w:tc>
          <w:tcPr>
            <w:tcW w:w="3260" w:type="dxa"/>
            <w:shd w:val="clear" w:color="auto" w:fill="FFFFFF"/>
            <w:tcMar>
              <w:top w:w="120" w:type="dxa"/>
              <w:left w:w="120" w:type="dxa"/>
              <w:bottom w:w="120" w:type="dxa"/>
              <w:right w:w="120" w:type="dxa"/>
            </w:tcMar>
            <w:vAlign w:val="center"/>
            <w:hideMark/>
          </w:tcPr>
          <w:p w14:paraId="74E3A01E"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high_freq_threshold</w:t>
            </w:r>
          </w:p>
        </w:tc>
      </w:tr>
      <w:tr w:rsidR="000D7899" w:rsidRPr="00EA160B" w14:paraId="683DB277" w14:textId="77777777" w:rsidTr="000D7899">
        <w:tc>
          <w:tcPr>
            <w:tcW w:w="0" w:type="auto"/>
            <w:shd w:val="clear" w:color="auto" w:fill="FFFFFF"/>
            <w:tcMar>
              <w:top w:w="120" w:type="dxa"/>
              <w:left w:w="120" w:type="dxa"/>
              <w:bottom w:w="120" w:type="dxa"/>
              <w:right w:w="120" w:type="dxa"/>
            </w:tcMar>
            <w:vAlign w:val="center"/>
            <w:hideMark/>
          </w:tcPr>
          <w:p w14:paraId="3C3B6456"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20</w:t>
            </w:r>
          </w:p>
        </w:tc>
        <w:tc>
          <w:tcPr>
            <w:tcW w:w="0" w:type="auto"/>
            <w:shd w:val="clear" w:color="auto" w:fill="FFFFFF"/>
            <w:tcMar>
              <w:top w:w="120" w:type="dxa"/>
              <w:left w:w="120" w:type="dxa"/>
              <w:bottom w:w="120" w:type="dxa"/>
              <w:right w:w="120" w:type="dxa"/>
            </w:tcMar>
            <w:vAlign w:val="center"/>
            <w:hideMark/>
          </w:tcPr>
          <w:p w14:paraId="4D84FCED"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18</w:t>
            </w:r>
          </w:p>
        </w:tc>
        <w:tc>
          <w:tcPr>
            <w:tcW w:w="2362" w:type="dxa"/>
            <w:shd w:val="clear" w:color="auto" w:fill="FFFFFF"/>
            <w:tcMar>
              <w:top w:w="120" w:type="dxa"/>
              <w:left w:w="120" w:type="dxa"/>
              <w:bottom w:w="120" w:type="dxa"/>
              <w:right w:w="120" w:type="dxa"/>
            </w:tcMar>
            <w:vAlign w:val="center"/>
            <w:hideMark/>
          </w:tcPr>
          <w:p w14:paraId="01E7E71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1.385738</w:t>
            </w:r>
          </w:p>
        </w:tc>
        <w:tc>
          <w:tcPr>
            <w:tcW w:w="3260" w:type="dxa"/>
            <w:shd w:val="clear" w:color="auto" w:fill="FFFFFF"/>
            <w:tcMar>
              <w:top w:w="120" w:type="dxa"/>
              <w:left w:w="120" w:type="dxa"/>
              <w:bottom w:w="120" w:type="dxa"/>
              <w:right w:w="120" w:type="dxa"/>
            </w:tcMar>
            <w:vAlign w:val="center"/>
            <w:hideMark/>
          </w:tcPr>
          <w:p w14:paraId="389932C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long_term_wealth</w:t>
            </w:r>
          </w:p>
        </w:tc>
      </w:tr>
      <w:tr w:rsidR="000D7899" w:rsidRPr="00EA160B" w14:paraId="49B6094C" w14:textId="77777777" w:rsidTr="000D7899">
        <w:tc>
          <w:tcPr>
            <w:tcW w:w="0" w:type="auto"/>
            <w:shd w:val="clear" w:color="auto" w:fill="FFFFFF"/>
            <w:tcMar>
              <w:top w:w="120" w:type="dxa"/>
              <w:left w:w="120" w:type="dxa"/>
              <w:bottom w:w="120" w:type="dxa"/>
              <w:right w:w="120" w:type="dxa"/>
            </w:tcMar>
            <w:vAlign w:val="center"/>
            <w:hideMark/>
          </w:tcPr>
          <w:p w14:paraId="21F47C96"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21</w:t>
            </w:r>
          </w:p>
        </w:tc>
        <w:tc>
          <w:tcPr>
            <w:tcW w:w="0" w:type="auto"/>
            <w:shd w:val="clear" w:color="auto" w:fill="FFFFFF"/>
            <w:tcMar>
              <w:top w:w="120" w:type="dxa"/>
              <w:left w:w="120" w:type="dxa"/>
              <w:bottom w:w="120" w:type="dxa"/>
              <w:right w:w="120" w:type="dxa"/>
            </w:tcMar>
            <w:vAlign w:val="center"/>
            <w:hideMark/>
          </w:tcPr>
          <w:p w14:paraId="3B5C5BE9"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16</w:t>
            </w:r>
          </w:p>
        </w:tc>
        <w:tc>
          <w:tcPr>
            <w:tcW w:w="2362" w:type="dxa"/>
            <w:shd w:val="clear" w:color="auto" w:fill="FFFFFF"/>
            <w:tcMar>
              <w:top w:w="120" w:type="dxa"/>
              <w:left w:w="120" w:type="dxa"/>
              <w:bottom w:w="120" w:type="dxa"/>
              <w:right w:w="120" w:type="dxa"/>
            </w:tcMar>
            <w:vAlign w:val="center"/>
            <w:hideMark/>
          </w:tcPr>
          <w:p w14:paraId="613ED62E"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1.326724</w:t>
            </w:r>
          </w:p>
        </w:tc>
        <w:tc>
          <w:tcPr>
            <w:tcW w:w="3260" w:type="dxa"/>
            <w:shd w:val="clear" w:color="auto" w:fill="FFFFFF"/>
            <w:tcMar>
              <w:top w:w="120" w:type="dxa"/>
              <w:left w:w="120" w:type="dxa"/>
              <w:bottom w:w="120" w:type="dxa"/>
              <w:right w:w="120" w:type="dxa"/>
            </w:tcMar>
            <w:vAlign w:val="center"/>
            <w:hideMark/>
          </w:tcPr>
          <w:p w14:paraId="42AB891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long_term_type3</w:t>
            </w:r>
          </w:p>
        </w:tc>
      </w:tr>
      <w:tr w:rsidR="000D7899" w:rsidRPr="00EA160B" w14:paraId="5F8F1BE2" w14:textId="77777777" w:rsidTr="000D7899">
        <w:tc>
          <w:tcPr>
            <w:tcW w:w="0" w:type="auto"/>
            <w:shd w:val="clear" w:color="auto" w:fill="FFFFFF"/>
            <w:tcMar>
              <w:top w:w="120" w:type="dxa"/>
              <w:left w:w="120" w:type="dxa"/>
              <w:bottom w:w="120" w:type="dxa"/>
              <w:right w:w="120" w:type="dxa"/>
            </w:tcMar>
            <w:vAlign w:val="center"/>
            <w:hideMark/>
          </w:tcPr>
          <w:p w14:paraId="678F8452"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22</w:t>
            </w:r>
          </w:p>
        </w:tc>
        <w:tc>
          <w:tcPr>
            <w:tcW w:w="0" w:type="auto"/>
            <w:shd w:val="clear" w:color="auto" w:fill="FFFFFF"/>
            <w:tcMar>
              <w:top w:w="120" w:type="dxa"/>
              <w:left w:w="120" w:type="dxa"/>
              <w:bottom w:w="120" w:type="dxa"/>
              <w:right w:w="120" w:type="dxa"/>
            </w:tcMar>
            <w:vAlign w:val="center"/>
            <w:hideMark/>
          </w:tcPr>
          <w:p w14:paraId="07D4243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17</w:t>
            </w:r>
          </w:p>
        </w:tc>
        <w:tc>
          <w:tcPr>
            <w:tcW w:w="2362" w:type="dxa"/>
            <w:shd w:val="clear" w:color="auto" w:fill="FFFFFF"/>
            <w:tcMar>
              <w:top w:w="120" w:type="dxa"/>
              <w:left w:w="120" w:type="dxa"/>
              <w:bottom w:w="120" w:type="dxa"/>
              <w:right w:w="120" w:type="dxa"/>
            </w:tcMar>
            <w:vAlign w:val="center"/>
            <w:hideMark/>
          </w:tcPr>
          <w:p w14:paraId="707E376E"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1.314475</w:t>
            </w:r>
          </w:p>
        </w:tc>
        <w:tc>
          <w:tcPr>
            <w:tcW w:w="3260" w:type="dxa"/>
            <w:shd w:val="clear" w:color="auto" w:fill="FFFFFF"/>
            <w:tcMar>
              <w:top w:w="120" w:type="dxa"/>
              <w:left w:w="120" w:type="dxa"/>
              <w:bottom w:w="120" w:type="dxa"/>
              <w:right w:w="120" w:type="dxa"/>
            </w:tcMar>
            <w:vAlign w:val="center"/>
            <w:hideMark/>
          </w:tcPr>
          <w:p w14:paraId="352174EB"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long_term_cash</w:t>
            </w:r>
          </w:p>
        </w:tc>
      </w:tr>
      <w:tr w:rsidR="000D7899" w:rsidRPr="00EA160B" w14:paraId="49B3899F" w14:textId="77777777" w:rsidTr="000D7899">
        <w:tc>
          <w:tcPr>
            <w:tcW w:w="0" w:type="auto"/>
            <w:shd w:val="clear" w:color="auto" w:fill="FFFFFF"/>
            <w:tcMar>
              <w:top w:w="120" w:type="dxa"/>
              <w:left w:w="120" w:type="dxa"/>
              <w:bottom w:w="120" w:type="dxa"/>
              <w:right w:w="120" w:type="dxa"/>
            </w:tcMar>
            <w:vAlign w:val="center"/>
            <w:hideMark/>
          </w:tcPr>
          <w:p w14:paraId="102D9601"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23</w:t>
            </w:r>
          </w:p>
        </w:tc>
        <w:tc>
          <w:tcPr>
            <w:tcW w:w="0" w:type="auto"/>
            <w:shd w:val="clear" w:color="auto" w:fill="FFFFFF"/>
            <w:tcMar>
              <w:top w:w="120" w:type="dxa"/>
              <w:left w:w="120" w:type="dxa"/>
              <w:bottom w:w="120" w:type="dxa"/>
              <w:right w:w="120" w:type="dxa"/>
            </w:tcMar>
            <w:vAlign w:val="center"/>
            <w:hideMark/>
          </w:tcPr>
          <w:p w14:paraId="3FE0633A"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19</w:t>
            </w:r>
          </w:p>
        </w:tc>
        <w:tc>
          <w:tcPr>
            <w:tcW w:w="2362" w:type="dxa"/>
            <w:shd w:val="clear" w:color="auto" w:fill="FFFFFF"/>
            <w:tcMar>
              <w:top w:w="120" w:type="dxa"/>
              <w:left w:w="120" w:type="dxa"/>
              <w:bottom w:w="120" w:type="dxa"/>
              <w:right w:w="120" w:type="dxa"/>
            </w:tcMar>
            <w:vAlign w:val="center"/>
            <w:hideMark/>
          </w:tcPr>
          <w:p w14:paraId="1E4B911F"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1.235500</w:t>
            </w:r>
          </w:p>
        </w:tc>
        <w:tc>
          <w:tcPr>
            <w:tcW w:w="3260" w:type="dxa"/>
            <w:shd w:val="clear" w:color="auto" w:fill="FFFFFF"/>
            <w:tcMar>
              <w:top w:w="120" w:type="dxa"/>
              <w:left w:w="120" w:type="dxa"/>
              <w:bottom w:w="120" w:type="dxa"/>
              <w:right w:w="120" w:type="dxa"/>
            </w:tcMar>
            <w:vAlign w:val="center"/>
            <w:hideMark/>
          </w:tcPr>
          <w:p w14:paraId="540B1F10"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high_freq</w:t>
            </w:r>
          </w:p>
        </w:tc>
      </w:tr>
      <w:tr w:rsidR="000D7899" w:rsidRPr="00EA160B" w14:paraId="6E26DBE8" w14:textId="77777777" w:rsidTr="000D7899">
        <w:tc>
          <w:tcPr>
            <w:tcW w:w="0" w:type="auto"/>
            <w:shd w:val="clear" w:color="auto" w:fill="FFFFFF"/>
            <w:tcMar>
              <w:top w:w="120" w:type="dxa"/>
              <w:left w:w="120" w:type="dxa"/>
              <w:bottom w:w="120" w:type="dxa"/>
              <w:right w:w="120" w:type="dxa"/>
            </w:tcMar>
            <w:vAlign w:val="center"/>
            <w:hideMark/>
          </w:tcPr>
          <w:p w14:paraId="07B36651"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24</w:t>
            </w:r>
          </w:p>
        </w:tc>
        <w:tc>
          <w:tcPr>
            <w:tcW w:w="0" w:type="auto"/>
            <w:shd w:val="clear" w:color="auto" w:fill="FFFFFF"/>
            <w:tcMar>
              <w:top w:w="120" w:type="dxa"/>
              <w:left w:w="120" w:type="dxa"/>
              <w:bottom w:w="120" w:type="dxa"/>
              <w:right w:w="120" w:type="dxa"/>
            </w:tcMar>
            <w:vAlign w:val="center"/>
            <w:hideMark/>
          </w:tcPr>
          <w:p w14:paraId="0868E4D5"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4</w:t>
            </w:r>
          </w:p>
        </w:tc>
        <w:tc>
          <w:tcPr>
            <w:tcW w:w="2362" w:type="dxa"/>
            <w:shd w:val="clear" w:color="auto" w:fill="FFFFFF"/>
            <w:tcMar>
              <w:top w:w="120" w:type="dxa"/>
              <w:left w:w="120" w:type="dxa"/>
              <w:bottom w:w="120" w:type="dxa"/>
              <w:right w:w="120" w:type="dxa"/>
            </w:tcMar>
            <w:vAlign w:val="center"/>
            <w:hideMark/>
          </w:tcPr>
          <w:p w14:paraId="3B1F63B8"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1.123057</w:t>
            </w:r>
          </w:p>
        </w:tc>
        <w:tc>
          <w:tcPr>
            <w:tcW w:w="3260" w:type="dxa"/>
            <w:shd w:val="clear" w:color="auto" w:fill="FFFFFF"/>
            <w:tcMar>
              <w:top w:w="120" w:type="dxa"/>
              <w:left w:w="120" w:type="dxa"/>
              <w:bottom w:w="120" w:type="dxa"/>
              <w:right w:w="120" w:type="dxa"/>
            </w:tcMar>
            <w:vAlign w:val="center"/>
            <w:hideMark/>
          </w:tcPr>
          <w:p w14:paraId="3E41675B"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market_maker_wealth</w:t>
            </w:r>
          </w:p>
        </w:tc>
      </w:tr>
      <w:tr w:rsidR="000D7899" w:rsidRPr="00EA160B" w14:paraId="34B05C4F" w14:textId="77777777" w:rsidTr="000D7899">
        <w:tc>
          <w:tcPr>
            <w:tcW w:w="0" w:type="auto"/>
            <w:shd w:val="clear" w:color="auto" w:fill="FFFFFF"/>
            <w:tcMar>
              <w:top w:w="120" w:type="dxa"/>
              <w:left w:w="120" w:type="dxa"/>
              <w:bottom w:w="120" w:type="dxa"/>
              <w:right w:w="120" w:type="dxa"/>
            </w:tcMar>
            <w:vAlign w:val="center"/>
            <w:hideMark/>
          </w:tcPr>
          <w:p w14:paraId="63CF48EB" w14:textId="77777777" w:rsidR="000D7899" w:rsidRPr="00EA160B" w:rsidRDefault="000D7899" w:rsidP="00D74CF8">
            <w:pPr>
              <w:widowControl/>
              <w:autoSpaceDE/>
              <w:autoSpaceDN/>
              <w:spacing w:line="360" w:lineRule="auto"/>
              <w:jc w:val="center"/>
              <w:rPr>
                <w:b/>
                <w:bCs/>
                <w:sz w:val="28"/>
                <w:szCs w:val="28"/>
                <w:lang w:val="ru-RU" w:eastAsia="ru-RU"/>
              </w:rPr>
            </w:pPr>
            <w:r w:rsidRPr="00EA160B">
              <w:rPr>
                <w:b/>
                <w:bCs/>
                <w:sz w:val="28"/>
                <w:szCs w:val="28"/>
                <w:lang w:val="ru-RU" w:eastAsia="ru-RU"/>
              </w:rPr>
              <w:t>25</w:t>
            </w:r>
          </w:p>
        </w:tc>
        <w:tc>
          <w:tcPr>
            <w:tcW w:w="0" w:type="auto"/>
            <w:shd w:val="clear" w:color="auto" w:fill="FFFFFF"/>
            <w:tcMar>
              <w:top w:w="120" w:type="dxa"/>
              <w:left w:w="120" w:type="dxa"/>
              <w:bottom w:w="120" w:type="dxa"/>
              <w:right w:w="120" w:type="dxa"/>
            </w:tcMar>
            <w:vAlign w:val="center"/>
            <w:hideMark/>
          </w:tcPr>
          <w:p w14:paraId="222D401B"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15</w:t>
            </w:r>
          </w:p>
        </w:tc>
        <w:tc>
          <w:tcPr>
            <w:tcW w:w="2362" w:type="dxa"/>
            <w:shd w:val="clear" w:color="auto" w:fill="FFFFFF"/>
            <w:tcMar>
              <w:top w:w="120" w:type="dxa"/>
              <w:left w:w="120" w:type="dxa"/>
              <w:bottom w:w="120" w:type="dxa"/>
              <w:right w:w="120" w:type="dxa"/>
            </w:tcMar>
            <w:vAlign w:val="center"/>
            <w:hideMark/>
          </w:tcPr>
          <w:p w14:paraId="3D011264"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0.379924</w:t>
            </w:r>
          </w:p>
        </w:tc>
        <w:tc>
          <w:tcPr>
            <w:tcW w:w="3260" w:type="dxa"/>
            <w:shd w:val="clear" w:color="auto" w:fill="FFFFFF"/>
            <w:tcMar>
              <w:top w:w="120" w:type="dxa"/>
              <w:left w:w="120" w:type="dxa"/>
              <w:bottom w:w="120" w:type="dxa"/>
              <w:right w:w="120" w:type="dxa"/>
            </w:tcMar>
            <w:vAlign w:val="center"/>
            <w:hideMark/>
          </w:tcPr>
          <w:p w14:paraId="6D2B6436" w14:textId="77777777" w:rsidR="000D7899" w:rsidRPr="00EA160B" w:rsidRDefault="000D7899" w:rsidP="00D74CF8">
            <w:pPr>
              <w:widowControl/>
              <w:autoSpaceDE/>
              <w:autoSpaceDN/>
              <w:spacing w:line="360" w:lineRule="auto"/>
              <w:jc w:val="right"/>
              <w:rPr>
                <w:sz w:val="28"/>
                <w:szCs w:val="28"/>
                <w:lang w:val="ru-RU" w:eastAsia="ru-RU"/>
              </w:rPr>
            </w:pPr>
            <w:r w:rsidRPr="00EA160B">
              <w:rPr>
                <w:sz w:val="28"/>
                <w:szCs w:val="28"/>
                <w:lang w:val="ru-RU" w:eastAsia="ru-RU"/>
              </w:rPr>
              <w:t>long_term_type2</w:t>
            </w:r>
          </w:p>
        </w:tc>
      </w:tr>
    </w:tbl>
    <w:p w14:paraId="54B19F63" w14:textId="7C368CF4" w:rsidR="000D7899" w:rsidRDefault="00174FAE" w:rsidP="00DD2A21">
      <w:pPr>
        <w:pStyle w:val="BodyText"/>
        <w:spacing w:line="360" w:lineRule="auto"/>
        <w:jc w:val="center"/>
        <w:rPr>
          <w:b w:val="0"/>
          <w:bCs w:val="0"/>
          <w:sz w:val="28"/>
          <w:szCs w:val="28"/>
        </w:rPr>
      </w:pPr>
      <w:r w:rsidRPr="00174FAE">
        <w:rPr>
          <w:sz w:val="28"/>
          <w:szCs w:val="28"/>
        </w:rPr>
        <w:t>Table 2.</w:t>
      </w:r>
      <w:r>
        <w:rPr>
          <w:b w:val="0"/>
          <w:bCs w:val="0"/>
          <w:sz w:val="28"/>
          <w:szCs w:val="28"/>
        </w:rPr>
        <w:t xml:space="preserve"> </w:t>
      </w:r>
      <w:r w:rsidR="00DD2A21">
        <w:rPr>
          <w:b w:val="0"/>
          <w:bCs w:val="0"/>
          <w:sz w:val="28"/>
          <w:szCs w:val="28"/>
        </w:rPr>
        <w:t>F</w:t>
      </w:r>
      <w:r>
        <w:rPr>
          <w:b w:val="0"/>
          <w:bCs w:val="0"/>
          <w:sz w:val="28"/>
          <w:szCs w:val="28"/>
        </w:rPr>
        <w:t>eatur</w:t>
      </w:r>
      <w:r w:rsidR="0004207B">
        <w:rPr>
          <w:b w:val="0"/>
          <w:bCs w:val="0"/>
          <w:sz w:val="28"/>
          <w:szCs w:val="28"/>
        </w:rPr>
        <w:t>e</w:t>
      </w:r>
      <w:r>
        <w:rPr>
          <w:b w:val="0"/>
          <w:bCs w:val="0"/>
          <w:sz w:val="28"/>
          <w:szCs w:val="28"/>
        </w:rPr>
        <w:t xml:space="preserve"> </w:t>
      </w:r>
      <w:r w:rsidR="0004207B">
        <w:rPr>
          <w:b w:val="0"/>
          <w:bCs w:val="0"/>
          <w:sz w:val="28"/>
          <w:szCs w:val="28"/>
        </w:rPr>
        <w:t>importance</w:t>
      </w:r>
      <w:r w:rsidR="00DD2A21">
        <w:rPr>
          <w:b w:val="0"/>
          <w:bCs w:val="0"/>
          <w:sz w:val="28"/>
          <w:szCs w:val="28"/>
        </w:rPr>
        <w:t xml:space="preserve"> </w:t>
      </w:r>
      <w:r w:rsidR="00DD2A21" w:rsidRPr="00174FAE">
        <w:rPr>
          <w:b w:val="0"/>
          <w:bCs w:val="0"/>
          <w:sz w:val="28"/>
          <w:szCs w:val="28"/>
        </w:rPr>
        <w:t>(</w:t>
      </w:r>
      <w:r w:rsidR="00DD2A21">
        <w:rPr>
          <w:b w:val="0"/>
          <w:bCs w:val="0"/>
          <w:sz w:val="28"/>
          <w:szCs w:val="28"/>
        </w:rPr>
        <w:t>a result of CatBoost classification)</w:t>
      </w:r>
    </w:p>
    <w:p w14:paraId="5FB4F072" w14:textId="77777777" w:rsidR="00174FAE" w:rsidRPr="00174FAE" w:rsidRDefault="00174FAE" w:rsidP="00174FAE">
      <w:pPr>
        <w:pStyle w:val="BodyText"/>
        <w:spacing w:line="360" w:lineRule="auto"/>
        <w:ind w:firstLine="720"/>
        <w:jc w:val="center"/>
        <w:rPr>
          <w:b w:val="0"/>
          <w:bCs w:val="0"/>
          <w:sz w:val="28"/>
          <w:szCs w:val="28"/>
        </w:rPr>
      </w:pPr>
    </w:p>
    <w:p w14:paraId="0A79AD0B" w14:textId="53C057AB" w:rsidR="00996D5B" w:rsidRDefault="000D7899" w:rsidP="00461135">
      <w:pPr>
        <w:pStyle w:val="BodyText"/>
        <w:spacing w:line="360" w:lineRule="auto"/>
        <w:ind w:firstLine="720"/>
        <w:jc w:val="both"/>
        <w:rPr>
          <w:b w:val="0"/>
          <w:bCs w:val="0"/>
          <w:sz w:val="28"/>
          <w:szCs w:val="28"/>
        </w:rPr>
      </w:pPr>
      <w:r w:rsidRPr="002D17B5">
        <w:rPr>
          <w:b w:val="0"/>
          <w:bCs w:val="0"/>
          <w:sz w:val="28"/>
          <w:szCs w:val="28"/>
        </w:rPr>
        <w:t xml:space="preserve">As we can see, the most powerful parameters are characteristics of </w:t>
      </w:r>
      <w:r w:rsidR="0043091A" w:rsidRPr="002D17B5">
        <w:rPr>
          <w:b w:val="0"/>
          <w:bCs w:val="0"/>
          <w:sz w:val="28"/>
          <w:szCs w:val="28"/>
        </w:rPr>
        <w:t>M</w:t>
      </w:r>
      <w:r w:rsidRPr="002D17B5">
        <w:rPr>
          <w:b w:val="0"/>
          <w:bCs w:val="0"/>
          <w:sz w:val="28"/>
          <w:szCs w:val="28"/>
        </w:rPr>
        <w:t xml:space="preserve">arket </w:t>
      </w:r>
      <w:r w:rsidR="0043091A" w:rsidRPr="002D17B5">
        <w:rPr>
          <w:b w:val="0"/>
          <w:bCs w:val="0"/>
          <w:sz w:val="28"/>
          <w:szCs w:val="28"/>
        </w:rPr>
        <w:t>M</w:t>
      </w:r>
      <w:r w:rsidRPr="002D17B5">
        <w:rPr>
          <w:b w:val="0"/>
          <w:bCs w:val="0"/>
          <w:sz w:val="28"/>
          <w:szCs w:val="28"/>
        </w:rPr>
        <w:t>akers</w:t>
      </w:r>
      <w:r w:rsidR="0043091A" w:rsidRPr="002D17B5">
        <w:rPr>
          <w:b w:val="0"/>
          <w:bCs w:val="0"/>
          <w:sz w:val="28"/>
          <w:szCs w:val="28"/>
        </w:rPr>
        <w:t xml:space="preserve"> – hard lines of buying and selling, which are the constrain</w:t>
      </w:r>
      <w:r w:rsidR="00341CC8">
        <w:rPr>
          <w:b w:val="0"/>
          <w:bCs w:val="0"/>
          <w:sz w:val="28"/>
          <w:szCs w:val="28"/>
        </w:rPr>
        <w:t xml:space="preserve">s </w:t>
      </w:r>
      <w:r w:rsidR="0043091A" w:rsidRPr="002D17B5">
        <w:rPr>
          <w:b w:val="0"/>
          <w:bCs w:val="0"/>
          <w:sz w:val="28"/>
          <w:szCs w:val="28"/>
        </w:rPr>
        <w:lastRenderedPageBreak/>
        <w:t>of the model.</w:t>
      </w:r>
      <w:r w:rsidR="00353B13" w:rsidRPr="002D17B5">
        <w:rPr>
          <w:b w:val="0"/>
          <w:bCs w:val="0"/>
          <w:sz w:val="28"/>
          <w:szCs w:val="28"/>
        </w:rPr>
        <w:t xml:space="preserve"> By changing these two variables various </w:t>
      </w:r>
      <w:r w:rsidR="00DD0B19" w:rsidRPr="002D17B5">
        <w:rPr>
          <w:b w:val="0"/>
          <w:bCs w:val="0"/>
          <w:sz w:val="28"/>
          <w:szCs w:val="28"/>
        </w:rPr>
        <w:t>models’</w:t>
      </w:r>
      <w:r w:rsidR="00353B13" w:rsidRPr="002D17B5">
        <w:rPr>
          <w:b w:val="0"/>
          <w:bCs w:val="0"/>
          <w:sz w:val="28"/>
          <w:szCs w:val="28"/>
        </w:rPr>
        <w:t xml:space="preserve"> behaviors can be observed.</w:t>
      </w:r>
    </w:p>
    <w:p w14:paraId="13D0E02D" w14:textId="77777777" w:rsidR="00D74CF8" w:rsidRPr="00DD220B" w:rsidRDefault="00D74CF8" w:rsidP="00461135">
      <w:pPr>
        <w:pStyle w:val="BodyText"/>
        <w:spacing w:line="360" w:lineRule="auto"/>
        <w:ind w:firstLine="720"/>
        <w:jc w:val="both"/>
        <w:rPr>
          <w:b w:val="0"/>
          <w:bCs w:val="0"/>
          <w:sz w:val="28"/>
          <w:szCs w:val="28"/>
        </w:rPr>
      </w:pPr>
    </w:p>
    <w:p w14:paraId="75654231" w14:textId="43642929" w:rsidR="00EA52A3" w:rsidRPr="00AB1308" w:rsidRDefault="00A611C8" w:rsidP="005E0BB8">
      <w:pPr>
        <w:pStyle w:val="Heading1"/>
        <w:numPr>
          <w:ilvl w:val="0"/>
          <w:numId w:val="1"/>
        </w:numPr>
        <w:spacing w:line="360" w:lineRule="auto"/>
        <w:ind w:left="0" w:firstLine="0"/>
      </w:pPr>
      <w:bookmarkStart w:id="16" w:name="_Toc106183331"/>
      <w:r w:rsidRPr="00AB1308">
        <w:t>Time series clustering</w:t>
      </w:r>
      <w:bookmarkEnd w:id="16"/>
      <w:r w:rsidRPr="00AB1308">
        <w:t xml:space="preserve"> </w:t>
      </w:r>
    </w:p>
    <w:p w14:paraId="748BD412" w14:textId="5CB376E5" w:rsidR="005E0BB8" w:rsidRPr="005E0BB8" w:rsidRDefault="005E0BB8" w:rsidP="00847BE9">
      <w:pPr>
        <w:spacing w:line="360" w:lineRule="auto"/>
        <w:ind w:firstLine="720"/>
        <w:jc w:val="both"/>
        <w:rPr>
          <w:sz w:val="28"/>
          <w:szCs w:val="28"/>
        </w:rPr>
      </w:pPr>
      <w:r w:rsidRPr="005E0BB8">
        <w:rPr>
          <w:sz w:val="28"/>
          <w:szCs w:val="28"/>
        </w:rPr>
        <w:t xml:space="preserve">Clustering is a widely used technique </w:t>
      </w:r>
      <w:r w:rsidR="00DE22D3">
        <w:rPr>
          <w:sz w:val="28"/>
          <w:szCs w:val="28"/>
        </w:rPr>
        <w:t>consist</w:t>
      </w:r>
      <w:r w:rsidR="00341CC8">
        <w:rPr>
          <w:sz w:val="28"/>
          <w:szCs w:val="28"/>
        </w:rPr>
        <w:t>ing</w:t>
      </w:r>
      <w:r w:rsidR="00DE22D3">
        <w:rPr>
          <w:sz w:val="28"/>
          <w:szCs w:val="28"/>
        </w:rPr>
        <w:t xml:space="preserve"> of</w:t>
      </w:r>
      <w:r w:rsidRPr="005E0BB8">
        <w:rPr>
          <w:sz w:val="28"/>
          <w:szCs w:val="28"/>
        </w:rPr>
        <w:t xml:space="preserve"> </w:t>
      </w:r>
      <w:r>
        <w:rPr>
          <w:sz w:val="28"/>
          <w:szCs w:val="28"/>
        </w:rPr>
        <w:t xml:space="preserve">grouping objects </w:t>
      </w:r>
      <w:r w:rsidR="00DE22D3">
        <w:rPr>
          <w:sz w:val="28"/>
          <w:szCs w:val="28"/>
        </w:rPr>
        <w:t xml:space="preserve">(points, datasets or time-series) </w:t>
      </w:r>
      <w:r>
        <w:rPr>
          <w:sz w:val="28"/>
          <w:szCs w:val="28"/>
        </w:rPr>
        <w:t>by</w:t>
      </w:r>
      <w:r w:rsidR="00DE22D3">
        <w:rPr>
          <w:sz w:val="28"/>
          <w:szCs w:val="28"/>
        </w:rPr>
        <w:t xml:space="preserve"> </w:t>
      </w:r>
      <w:r>
        <w:rPr>
          <w:sz w:val="28"/>
          <w:szCs w:val="28"/>
        </w:rPr>
        <w:t xml:space="preserve">maximizing its similarities within the same group </w:t>
      </w:r>
      <w:r w:rsidR="00DE22D3">
        <w:rPr>
          <w:sz w:val="28"/>
          <w:szCs w:val="28"/>
        </w:rPr>
        <w:t xml:space="preserve">for data analysis and investigating </w:t>
      </w:r>
      <w:r w:rsidR="00341CC8">
        <w:rPr>
          <w:sz w:val="28"/>
          <w:szCs w:val="28"/>
        </w:rPr>
        <w:t xml:space="preserve">the </w:t>
      </w:r>
      <w:r w:rsidR="00DE22D3">
        <w:rPr>
          <w:sz w:val="28"/>
          <w:szCs w:val="28"/>
        </w:rPr>
        <w:t>structure of unlabeled data</w:t>
      </w:r>
      <w:r w:rsidR="004D5326">
        <w:rPr>
          <w:sz w:val="28"/>
          <w:szCs w:val="28"/>
        </w:rPr>
        <w:t>. Clustering of time-series is a special challenge. This allows us to define the pattern of data changes over time</w:t>
      </w:r>
      <w:r w:rsidR="0007582A">
        <w:rPr>
          <w:sz w:val="28"/>
          <w:szCs w:val="28"/>
        </w:rPr>
        <w:t xml:space="preserve"> and discover various mechanisms of system behavior. </w:t>
      </w:r>
    </w:p>
    <w:p w14:paraId="684072F4" w14:textId="146C8CAF" w:rsidR="00120C0F" w:rsidRDefault="00461135" w:rsidP="00847BE9">
      <w:pPr>
        <w:spacing w:line="360" w:lineRule="auto"/>
        <w:ind w:firstLine="720"/>
        <w:jc w:val="both"/>
        <w:rPr>
          <w:sz w:val="28"/>
          <w:szCs w:val="28"/>
        </w:rPr>
      </w:pPr>
      <w:r w:rsidRPr="005E0BB8">
        <w:rPr>
          <w:sz w:val="28"/>
          <w:szCs w:val="28"/>
        </w:rPr>
        <w:t xml:space="preserve">The crucial part of this work was devoted to the </w:t>
      </w:r>
      <w:r w:rsidR="00120C0F" w:rsidRPr="00120C0F">
        <w:rPr>
          <w:sz w:val="28"/>
          <w:szCs w:val="28"/>
        </w:rPr>
        <w:t>Bollinger bands</w:t>
      </w:r>
      <w:r w:rsidR="00120C0F" w:rsidRPr="005E0BB8">
        <w:rPr>
          <w:sz w:val="28"/>
          <w:szCs w:val="28"/>
        </w:rPr>
        <w:t xml:space="preserve"> </w:t>
      </w:r>
      <w:r w:rsidR="00120C0F">
        <w:rPr>
          <w:sz w:val="28"/>
          <w:szCs w:val="28"/>
        </w:rPr>
        <w:t>width (</w:t>
      </w:r>
      <w:r w:rsidRPr="005E0BB8">
        <w:rPr>
          <w:sz w:val="28"/>
          <w:szCs w:val="28"/>
        </w:rPr>
        <w:t>BBW</w:t>
      </w:r>
      <w:r w:rsidR="00120C0F">
        <w:rPr>
          <w:sz w:val="28"/>
          <w:szCs w:val="28"/>
        </w:rPr>
        <w:t>)</w:t>
      </w:r>
      <w:r w:rsidRPr="005E0BB8">
        <w:rPr>
          <w:sz w:val="28"/>
          <w:szCs w:val="28"/>
        </w:rPr>
        <w:t xml:space="preserve"> series clustering after artificial shock </w:t>
      </w:r>
      <w:r w:rsidR="00965511" w:rsidRPr="005E0BB8">
        <w:rPr>
          <w:sz w:val="28"/>
          <w:szCs w:val="28"/>
        </w:rPr>
        <w:t xml:space="preserve">implemented </w:t>
      </w:r>
      <w:r w:rsidRPr="005E0BB8">
        <w:rPr>
          <w:sz w:val="28"/>
          <w:szCs w:val="28"/>
        </w:rPr>
        <w:t>on the market</w:t>
      </w:r>
      <w:r w:rsidR="00120C0F">
        <w:rPr>
          <w:sz w:val="28"/>
          <w:szCs w:val="28"/>
        </w:rPr>
        <w:t xml:space="preserve">. It is assumed that there are model transition patterns to a new stable state after implementing of an artificial price shock on the market. </w:t>
      </w:r>
    </w:p>
    <w:p w14:paraId="7D868FE0" w14:textId="79753932" w:rsidR="0030438F" w:rsidRDefault="00987BC0" w:rsidP="00847BE9">
      <w:pPr>
        <w:spacing w:line="360" w:lineRule="auto"/>
        <w:ind w:firstLine="720"/>
        <w:jc w:val="both"/>
        <w:rPr>
          <w:sz w:val="28"/>
          <w:szCs w:val="28"/>
        </w:rPr>
      </w:pPr>
      <w:r w:rsidRPr="005E0BB8">
        <w:rPr>
          <w:sz w:val="28"/>
          <w:szCs w:val="28"/>
        </w:rPr>
        <w:t xml:space="preserve">There are two main </w:t>
      </w:r>
      <w:r w:rsidR="00352B22" w:rsidRPr="005E0BB8">
        <w:rPr>
          <w:sz w:val="28"/>
          <w:szCs w:val="28"/>
        </w:rPr>
        <w:t xml:space="preserve">clustering </w:t>
      </w:r>
      <w:r w:rsidRPr="005E0BB8">
        <w:rPr>
          <w:sz w:val="28"/>
          <w:szCs w:val="28"/>
        </w:rPr>
        <w:t>approach</w:t>
      </w:r>
      <w:r w:rsidR="00CA7574">
        <w:rPr>
          <w:sz w:val="28"/>
          <w:szCs w:val="28"/>
        </w:rPr>
        <w:t xml:space="preserve">: the first one </w:t>
      </w:r>
      <w:r w:rsidR="00341CC8">
        <w:rPr>
          <w:sz w:val="28"/>
          <w:szCs w:val="28"/>
        </w:rPr>
        <w:t xml:space="preserve">is </w:t>
      </w:r>
      <w:r w:rsidR="00CA7574">
        <w:rPr>
          <w:sz w:val="28"/>
          <w:szCs w:val="28"/>
        </w:rPr>
        <w:t xml:space="preserve">focused on trying to present time-series in a lower dimension and conventional clustering algorithms usage, and the second </w:t>
      </w:r>
      <w:r w:rsidR="00341CC8">
        <w:rPr>
          <w:sz w:val="28"/>
          <w:szCs w:val="28"/>
        </w:rPr>
        <w:t xml:space="preserve">one is </w:t>
      </w:r>
      <w:r w:rsidR="00CA7574">
        <w:rPr>
          <w:sz w:val="28"/>
          <w:szCs w:val="28"/>
        </w:rPr>
        <w:t xml:space="preserve">based on </w:t>
      </w:r>
      <w:r w:rsidR="00600B18">
        <w:rPr>
          <w:sz w:val="28"/>
          <w:szCs w:val="28"/>
        </w:rPr>
        <w:t>different approaches to distance measurement on raw data. [</w:t>
      </w:r>
      <w:r w:rsidR="008B4F64">
        <w:rPr>
          <w:sz w:val="28"/>
          <w:szCs w:val="28"/>
        </w:rPr>
        <w:t>18</w:t>
      </w:r>
      <w:r w:rsidR="00600B18">
        <w:rPr>
          <w:sz w:val="28"/>
          <w:szCs w:val="28"/>
        </w:rPr>
        <w:t>]</w:t>
      </w:r>
      <w:r w:rsidR="008B4F64">
        <w:rPr>
          <w:sz w:val="28"/>
          <w:szCs w:val="28"/>
        </w:rPr>
        <w:t xml:space="preserve"> </w:t>
      </w:r>
    </w:p>
    <w:p w14:paraId="2AD6CF35" w14:textId="4CAC30FE" w:rsidR="006C5C97" w:rsidRDefault="006C5C97" w:rsidP="00847BE9">
      <w:pPr>
        <w:spacing w:line="360" w:lineRule="auto"/>
        <w:ind w:firstLine="720"/>
        <w:jc w:val="both"/>
        <w:rPr>
          <w:sz w:val="28"/>
          <w:szCs w:val="28"/>
        </w:rPr>
      </w:pPr>
      <w:r>
        <w:rPr>
          <w:sz w:val="28"/>
          <w:szCs w:val="28"/>
        </w:rPr>
        <w:t xml:space="preserve">The first method </w:t>
      </w:r>
      <w:r w:rsidR="00341CC8">
        <w:rPr>
          <w:sz w:val="28"/>
          <w:szCs w:val="28"/>
        </w:rPr>
        <w:t>is used</w:t>
      </w:r>
      <w:r>
        <w:rPr>
          <w:sz w:val="28"/>
          <w:szCs w:val="28"/>
        </w:rPr>
        <w:t xml:space="preserve"> to represent data </w:t>
      </w:r>
      <w:r w:rsidR="001E6D97">
        <w:rPr>
          <w:sz w:val="28"/>
          <w:szCs w:val="28"/>
        </w:rPr>
        <w:t xml:space="preserve">in modified form with lower dimensionality. </w:t>
      </w:r>
      <w:r w:rsidR="00341CC8">
        <w:rPr>
          <w:sz w:val="28"/>
          <w:szCs w:val="28"/>
        </w:rPr>
        <w:t>I</w:t>
      </w:r>
      <w:r w:rsidR="001E6D97">
        <w:rPr>
          <w:sz w:val="28"/>
          <w:szCs w:val="28"/>
        </w:rPr>
        <w:t>f there are two series similar in the original space, their representation should be also similar in the transformation space.</w:t>
      </w:r>
    </w:p>
    <w:p w14:paraId="2C05B8A7" w14:textId="5973E48B" w:rsidR="0030438F" w:rsidRDefault="006C5C97" w:rsidP="00847BE9">
      <w:pPr>
        <w:spacing w:line="360" w:lineRule="auto"/>
        <w:ind w:firstLine="720"/>
        <w:jc w:val="both"/>
        <w:rPr>
          <w:sz w:val="28"/>
          <w:szCs w:val="28"/>
        </w:rPr>
      </w:pPr>
      <w:r>
        <w:rPr>
          <w:sz w:val="28"/>
          <w:szCs w:val="28"/>
        </w:rPr>
        <w:t>For the second approach the most common method for similarity measure are Euclidean distance and Dynamic time warping.</w:t>
      </w:r>
      <w:r w:rsidR="00AA1073">
        <w:rPr>
          <w:sz w:val="28"/>
          <w:szCs w:val="28"/>
        </w:rPr>
        <w:t xml:space="preserve"> These methods </w:t>
      </w:r>
      <w:r w:rsidR="00341CC8">
        <w:rPr>
          <w:sz w:val="28"/>
          <w:szCs w:val="28"/>
        </w:rPr>
        <w:t>were</w:t>
      </w:r>
      <w:r w:rsidR="00AA1073">
        <w:rPr>
          <w:sz w:val="28"/>
          <w:szCs w:val="28"/>
        </w:rPr>
        <w:t xml:space="preserve"> </w:t>
      </w:r>
      <w:r w:rsidR="00341CC8">
        <w:rPr>
          <w:sz w:val="28"/>
          <w:szCs w:val="28"/>
        </w:rPr>
        <w:t>applied</w:t>
      </w:r>
      <w:r w:rsidR="00AA1073">
        <w:rPr>
          <w:sz w:val="28"/>
          <w:szCs w:val="28"/>
        </w:rPr>
        <w:t xml:space="preserve"> in this analysis as well.</w:t>
      </w:r>
    </w:p>
    <w:p w14:paraId="0249D18C" w14:textId="4E13A121" w:rsidR="00461135" w:rsidRDefault="00965511" w:rsidP="00847BE9">
      <w:pPr>
        <w:spacing w:line="360" w:lineRule="auto"/>
        <w:ind w:firstLine="720"/>
        <w:jc w:val="both"/>
        <w:rPr>
          <w:sz w:val="28"/>
          <w:szCs w:val="28"/>
        </w:rPr>
      </w:pPr>
      <w:r>
        <w:rPr>
          <w:sz w:val="28"/>
          <w:szCs w:val="28"/>
        </w:rPr>
        <w:t xml:space="preserve">For this analysis the following set of </w:t>
      </w:r>
      <w:r w:rsidR="00AA1073">
        <w:rPr>
          <w:sz w:val="28"/>
          <w:szCs w:val="28"/>
        </w:rPr>
        <w:t xml:space="preserve">model’ </w:t>
      </w:r>
      <w:r>
        <w:rPr>
          <w:sz w:val="28"/>
          <w:szCs w:val="28"/>
        </w:rPr>
        <w:t>parameters was chosen:</w:t>
      </w:r>
    </w:p>
    <w:p w14:paraId="473C6E03" w14:textId="77777777" w:rsidR="00940E2D" w:rsidRPr="00940E2D" w:rsidRDefault="00940E2D" w:rsidP="00940E2D">
      <w:pPr>
        <w:pStyle w:val="HTMLPreformatted"/>
        <w:shd w:val="clear" w:color="auto" w:fill="FFFFFF" w:themeFill="background1"/>
        <w:rPr>
          <w:rFonts w:ascii="Times New Roman" w:hAnsi="Times New Roman" w:cs="Times New Roman"/>
          <w:sz w:val="28"/>
          <w:szCs w:val="28"/>
          <w:lang w:val="en-US" w:eastAsia="en-US"/>
        </w:rPr>
      </w:pPr>
      <w:r w:rsidRPr="00940E2D">
        <w:rPr>
          <w:rFonts w:ascii="Times New Roman" w:hAnsi="Times New Roman" w:cs="Times New Roman"/>
          <w:sz w:val="28"/>
          <w:szCs w:val="28"/>
          <w:lang w:val="en-US" w:eastAsia="en-US"/>
        </w:rPr>
        <w:t>noise_traders = 200</w:t>
      </w:r>
      <w:r w:rsidRPr="00940E2D">
        <w:rPr>
          <w:rFonts w:ascii="Times New Roman" w:hAnsi="Times New Roman" w:cs="Times New Roman"/>
          <w:sz w:val="28"/>
          <w:szCs w:val="28"/>
          <w:lang w:val="en-US" w:eastAsia="en-US"/>
        </w:rPr>
        <w:br/>
        <w:t>noise_traders_cash = 3000</w:t>
      </w:r>
      <w:r w:rsidRPr="00940E2D">
        <w:rPr>
          <w:rFonts w:ascii="Times New Roman" w:hAnsi="Times New Roman" w:cs="Times New Roman"/>
          <w:sz w:val="28"/>
          <w:szCs w:val="28"/>
          <w:lang w:val="en-US" w:eastAsia="en-US"/>
        </w:rPr>
        <w:br/>
        <w:t>noise_traders_wealth = 10</w:t>
      </w:r>
      <w:r w:rsidRPr="00940E2D">
        <w:rPr>
          <w:rFonts w:ascii="Times New Roman" w:hAnsi="Times New Roman" w:cs="Times New Roman"/>
          <w:sz w:val="28"/>
          <w:szCs w:val="28"/>
          <w:lang w:val="en-US" w:eastAsia="en-US"/>
        </w:rPr>
        <w:br/>
      </w:r>
      <w:r w:rsidRPr="00940E2D">
        <w:rPr>
          <w:rFonts w:ascii="Times New Roman" w:hAnsi="Times New Roman" w:cs="Times New Roman"/>
          <w:sz w:val="28"/>
          <w:szCs w:val="28"/>
          <w:lang w:val="en-US" w:eastAsia="en-US"/>
        </w:rPr>
        <w:br/>
        <w:t>market_maker_cash = 200000</w:t>
      </w:r>
      <w:r w:rsidRPr="00940E2D">
        <w:rPr>
          <w:rFonts w:ascii="Times New Roman" w:hAnsi="Times New Roman" w:cs="Times New Roman"/>
          <w:sz w:val="28"/>
          <w:szCs w:val="28"/>
          <w:lang w:val="en-US" w:eastAsia="en-US"/>
        </w:rPr>
        <w:br/>
        <w:t>market_maker_wealth = 1000</w:t>
      </w:r>
      <w:r w:rsidRPr="00940E2D">
        <w:rPr>
          <w:rFonts w:ascii="Times New Roman" w:hAnsi="Times New Roman" w:cs="Times New Roman"/>
          <w:sz w:val="28"/>
          <w:szCs w:val="28"/>
          <w:lang w:val="en-US" w:eastAsia="en-US"/>
        </w:rPr>
        <w:br/>
      </w:r>
      <w:r w:rsidRPr="00940E2D">
        <w:rPr>
          <w:rFonts w:ascii="Times New Roman" w:hAnsi="Times New Roman" w:cs="Times New Roman"/>
          <w:sz w:val="28"/>
          <w:szCs w:val="28"/>
          <w:lang w:val="en-US" w:eastAsia="en-US"/>
        </w:rPr>
        <w:lastRenderedPageBreak/>
        <w:t>mm_type1 = 2</w:t>
      </w:r>
      <w:r w:rsidRPr="00940E2D">
        <w:rPr>
          <w:rFonts w:ascii="Times New Roman" w:hAnsi="Times New Roman" w:cs="Times New Roman"/>
          <w:sz w:val="28"/>
          <w:szCs w:val="28"/>
          <w:lang w:val="en-US" w:eastAsia="en-US"/>
        </w:rPr>
        <w:br/>
        <w:t>mm_type2 = 3</w:t>
      </w:r>
      <w:r w:rsidRPr="00940E2D">
        <w:rPr>
          <w:rFonts w:ascii="Times New Roman" w:hAnsi="Times New Roman" w:cs="Times New Roman"/>
          <w:sz w:val="28"/>
          <w:szCs w:val="28"/>
          <w:lang w:val="en-US" w:eastAsia="en-US"/>
        </w:rPr>
        <w:br/>
        <w:t>mm_type3 = 1</w:t>
      </w:r>
      <w:r w:rsidRPr="00940E2D">
        <w:rPr>
          <w:rFonts w:ascii="Times New Roman" w:hAnsi="Times New Roman" w:cs="Times New Roman"/>
          <w:sz w:val="28"/>
          <w:szCs w:val="28"/>
          <w:lang w:val="en-US" w:eastAsia="en-US"/>
        </w:rPr>
        <w:br/>
        <w:t>mm_spread_width_type1 = 0.005</w:t>
      </w:r>
      <w:r w:rsidRPr="00940E2D">
        <w:rPr>
          <w:rFonts w:ascii="Times New Roman" w:hAnsi="Times New Roman" w:cs="Times New Roman"/>
          <w:sz w:val="28"/>
          <w:szCs w:val="28"/>
          <w:lang w:val="en-US" w:eastAsia="en-US"/>
        </w:rPr>
        <w:br/>
        <w:t>mm_spread_width_type2 = 0.01</w:t>
      </w:r>
      <w:r w:rsidRPr="00940E2D">
        <w:rPr>
          <w:rFonts w:ascii="Times New Roman" w:hAnsi="Times New Roman" w:cs="Times New Roman"/>
          <w:sz w:val="28"/>
          <w:szCs w:val="28"/>
          <w:lang w:val="en-US" w:eastAsia="en-US"/>
        </w:rPr>
        <w:br/>
        <w:t>mm_spread_width_type3 = 0.01</w:t>
      </w:r>
      <w:r w:rsidRPr="00940E2D">
        <w:rPr>
          <w:rFonts w:ascii="Times New Roman" w:hAnsi="Times New Roman" w:cs="Times New Roman"/>
          <w:sz w:val="28"/>
          <w:szCs w:val="28"/>
          <w:lang w:val="en-US" w:eastAsia="en-US"/>
        </w:rPr>
        <w:br/>
        <w:t>mm_max_wealth = 10000</w:t>
      </w:r>
      <w:r w:rsidRPr="00940E2D">
        <w:rPr>
          <w:rFonts w:ascii="Times New Roman" w:hAnsi="Times New Roman" w:cs="Times New Roman"/>
          <w:sz w:val="28"/>
          <w:szCs w:val="28"/>
          <w:lang w:val="en-US" w:eastAsia="en-US"/>
        </w:rPr>
        <w:br/>
        <w:t>mm_hard_line_sell = 400</w:t>
      </w:r>
      <w:r w:rsidRPr="00940E2D">
        <w:rPr>
          <w:rFonts w:ascii="Times New Roman" w:hAnsi="Times New Roman" w:cs="Times New Roman"/>
          <w:sz w:val="28"/>
          <w:szCs w:val="28"/>
          <w:lang w:val="en-US" w:eastAsia="en-US"/>
        </w:rPr>
        <w:br/>
        <w:t>mm_hard_line_buy = 400</w:t>
      </w:r>
      <w:r w:rsidRPr="00940E2D">
        <w:rPr>
          <w:rFonts w:ascii="Times New Roman" w:hAnsi="Times New Roman" w:cs="Times New Roman"/>
          <w:sz w:val="28"/>
          <w:szCs w:val="28"/>
          <w:lang w:val="en-US" w:eastAsia="en-US"/>
        </w:rPr>
        <w:br/>
      </w:r>
      <w:r w:rsidRPr="00940E2D">
        <w:rPr>
          <w:rFonts w:ascii="Times New Roman" w:hAnsi="Times New Roman" w:cs="Times New Roman"/>
          <w:sz w:val="28"/>
          <w:szCs w:val="28"/>
          <w:lang w:val="en-US" w:eastAsia="en-US"/>
        </w:rPr>
        <w:br/>
        <w:t>long_term_type1 = 50</w:t>
      </w:r>
      <w:r w:rsidRPr="00940E2D">
        <w:rPr>
          <w:rFonts w:ascii="Times New Roman" w:hAnsi="Times New Roman" w:cs="Times New Roman"/>
          <w:sz w:val="28"/>
          <w:szCs w:val="28"/>
          <w:lang w:val="en-US" w:eastAsia="en-US"/>
        </w:rPr>
        <w:br/>
        <w:t>long_term_type2 = 20</w:t>
      </w:r>
      <w:r w:rsidRPr="00940E2D">
        <w:rPr>
          <w:rFonts w:ascii="Times New Roman" w:hAnsi="Times New Roman" w:cs="Times New Roman"/>
          <w:sz w:val="28"/>
          <w:szCs w:val="28"/>
          <w:lang w:val="en-US" w:eastAsia="en-US"/>
        </w:rPr>
        <w:br/>
        <w:t>long_term_type3 = 100</w:t>
      </w:r>
      <w:r w:rsidRPr="00940E2D">
        <w:rPr>
          <w:rFonts w:ascii="Times New Roman" w:hAnsi="Times New Roman" w:cs="Times New Roman"/>
          <w:sz w:val="28"/>
          <w:szCs w:val="28"/>
          <w:lang w:val="en-US" w:eastAsia="en-US"/>
        </w:rPr>
        <w:br/>
        <w:t>long_term_cash = 3000</w:t>
      </w:r>
      <w:r w:rsidRPr="00940E2D">
        <w:rPr>
          <w:rFonts w:ascii="Times New Roman" w:hAnsi="Times New Roman" w:cs="Times New Roman"/>
          <w:sz w:val="28"/>
          <w:szCs w:val="28"/>
          <w:lang w:val="en-US" w:eastAsia="en-US"/>
        </w:rPr>
        <w:br/>
        <w:t>long_term_wealth = 50</w:t>
      </w:r>
      <w:r w:rsidRPr="00940E2D">
        <w:rPr>
          <w:rFonts w:ascii="Times New Roman" w:hAnsi="Times New Roman" w:cs="Times New Roman"/>
          <w:sz w:val="28"/>
          <w:szCs w:val="28"/>
          <w:lang w:val="en-US" w:eastAsia="en-US"/>
        </w:rPr>
        <w:br/>
      </w:r>
      <w:r w:rsidRPr="00940E2D">
        <w:rPr>
          <w:rFonts w:ascii="Times New Roman" w:hAnsi="Times New Roman" w:cs="Times New Roman"/>
          <w:sz w:val="28"/>
          <w:szCs w:val="28"/>
          <w:lang w:val="en-US" w:eastAsia="en-US"/>
        </w:rPr>
        <w:br/>
        <w:t>high_freq = 70</w:t>
      </w:r>
      <w:r w:rsidRPr="00940E2D">
        <w:rPr>
          <w:rFonts w:ascii="Times New Roman" w:hAnsi="Times New Roman" w:cs="Times New Roman"/>
          <w:sz w:val="28"/>
          <w:szCs w:val="28"/>
          <w:lang w:val="en-US" w:eastAsia="en-US"/>
        </w:rPr>
        <w:br/>
        <w:t>high_freq_cash = 1000</w:t>
      </w:r>
      <w:r w:rsidRPr="00940E2D">
        <w:rPr>
          <w:rFonts w:ascii="Times New Roman" w:hAnsi="Times New Roman" w:cs="Times New Roman"/>
          <w:sz w:val="28"/>
          <w:szCs w:val="28"/>
          <w:lang w:val="en-US" w:eastAsia="en-US"/>
        </w:rPr>
        <w:br/>
        <w:t>high_freq_wealth = 100</w:t>
      </w:r>
      <w:r w:rsidRPr="00940E2D">
        <w:rPr>
          <w:rFonts w:ascii="Times New Roman" w:hAnsi="Times New Roman" w:cs="Times New Roman"/>
          <w:sz w:val="28"/>
          <w:szCs w:val="28"/>
          <w:lang w:val="en-US" w:eastAsia="en-US"/>
        </w:rPr>
        <w:br/>
        <w:t>high_freq_lag = 20</w:t>
      </w:r>
      <w:r w:rsidRPr="00940E2D">
        <w:rPr>
          <w:rFonts w:ascii="Times New Roman" w:hAnsi="Times New Roman" w:cs="Times New Roman"/>
          <w:sz w:val="28"/>
          <w:szCs w:val="28"/>
          <w:lang w:val="en-US" w:eastAsia="en-US"/>
        </w:rPr>
        <w:br/>
        <w:t>high_freq_threshold = 0.01</w:t>
      </w:r>
      <w:r w:rsidRPr="00940E2D">
        <w:rPr>
          <w:rFonts w:ascii="Times New Roman" w:hAnsi="Times New Roman" w:cs="Times New Roman"/>
          <w:sz w:val="28"/>
          <w:szCs w:val="28"/>
          <w:lang w:val="en-US" w:eastAsia="en-US"/>
        </w:rPr>
        <w:br/>
      </w:r>
      <w:r w:rsidRPr="00940E2D">
        <w:rPr>
          <w:rFonts w:ascii="Times New Roman" w:hAnsi="Times New Roman" w:cs="Times New Roman"/>
          <w:sz w:val="28"/>
          <w:szCs w:val="28"/>
          <w:lang w:val="en-US" w:eastAsia="en-US"/>
        </w:rPr>
        <w:br/>
        <w:t>start_price = 100.0</w:t>
      </w:r>
      <w:r w:rsidRPr="00940E2D">
        <w:rPr>
          <w:rFonts w:ascii="Times New Roman" w:hAnsi="Times New Roman" w:cs="Times New Roman"/>
          <w:sz w:val="28"/>
          <w:szCs w:val="28"/>
          <w:lang w:val="en-US" w:eastAsia="en-US"/>
        </w:rPr>
        <w:br/>
        <w:t>shock_step = 300</w:t>
      </w:r>
      <w:r w:rsidRPr="00940E2D">
        <w:rPr>
          <w:rFonts w:ascii="Times New Roman" w:hAnsi="Times New Roman" w:cs="Times New Roman"/>
          <w:sz w:val="28"/>
          <w:szCs w:val="28"/>
          <w:lang w:val="en-US" w:eastAsia="en-US"/>
        </w:rPr>
        <w:br/>
        <w:t>shock_price_change = 0.9</w:t>
      </w:r>
    </w:p>
    <w:p w14:paraId="7E2B0D56" w14:textId="77777777" w:rsidR="00940E2D" w:rsidRDefault="00940E2D" w:rsidP="00461135">
      <w:pPr>
        <w:spacing w:line="360" w:lineRule="auto"/>
        <w:ind w:firstLine="720"/>
        <w:rPr>
          <w:sz w:val="28"/>
          <w:szCs w:val="28"/>
        </w:rPr>
      </w:pPr>
    </w:p>
    <w:p w14:paraId="7AAA4FCE" w14:textId="592A9EBD" w:rsidR="00965511" w:rsidRPr="00461135" w:rsidRDefault="00115882" w:rsidP="00115882">
      <w:pPr>
        <w:spacing w:line="360" w:lineRule="auto"/>
        <w:rPr>
          <w:sz w:val="28"/>
          <w:szCs w:val="28"/>
        </w:rPr>
      </w:pPr>
      <w:r>
        <w:rPr>
          <w:noProof/>
        </w:rPr>
        <w:lastRenderedPageBreak/>
        <w:drawing>
          <wp:inline distT="0" distB="0" distL="0" distR="0" wp14:anchorId="33764948" wp14:editId="69E77DAA">
            <wp:extent cx="5220970" cy="3917950"/>
            <wp:effectExtent l="0" t="0" r="0" b="635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970" cy="3917950"/>
                    </a:xfrm>
                    <a:prstGeom prst="rect">
                      <a:avLst/>
                    </a:prstGeom>
                    <a:noFill/>
                    <a:ln>
                      <a:noFill/>
                    </a:ln>
                  </pic:spPr>
                </pic:pic>
              </a:graphicData>
            </a:graphic>
          </wp:inline>
        </w:drawing>
      </w:r>
    </w:p>
    <w:p w14:paraId="0A9857B9" w14:textId="303B9725" w:rsidR="006C2991" w:rsidRDefault="00115882" w:rsidP="006C2991">
      <w:pPr>
        <w:spacing w:line="360" w:lineRule="auto"/>
        <w:jc w:val="center"/>
        <w:rPr>
          <w:sz w:val="28"/>
          <w:szCs w:val="28"/>
        </w:rPr>
      </w:pPr>
      <w:r w:rsidRPr="00115882">
        <w:rPr>
          <w:b/>
          <w:bCs/>
          <w:sz w:val="28"/>
          <w:szCs w:val="28"/>
        </w:rPr>
        <w:t>Figure 4.</w:t>
      </w:r>
      <w:r>
        <w:rPr>
          <w:sz w:val="28"/>
          <w:szCs w:val="28"/>
        </w:rPr>
        <w:t xml:space="preserve"> An example of shock implementation on step </w:t>
      </w:r>
      <w:r w:rsidRPr="00115882">
        <w:rPr>
          <w:sz w:val="28"/>
          <w:szCs w:val="28"/>
        </w:rPr>
        <w:t>№</w:t>
      </w:r>
      <w:r>
        <w:rPr>
          <w:sz w:val="28"/>
          <w:szCs w:val="28"/>
        </w:rPr>
        <w:t>300.</w:t>
      </w:r>
    </w:p>
    <w:p w14:paraId="79224107" w14:textId="77777777" w:rsidR="006C2991" w:rsidRDefault="006C2991" w:rsidP="006C2991">
      <w:pPr>
        <w:spacing w:line="360" w:lineRule="auto"/>
        <w:jc w:val="center"/>
        <w:rPr>
          <w:sz w:val="28"/>
          <w:szCs w:val="28"/>
        </w:rPr>
      </w:pPr>
    </w:p>
    <w:p w14:paraId="23D5E0C2" w14:textId="3FC03CD0" w:rsidR="006C2991" w:rsidRDefault="006C2991" w:rsidP="006B4386">
      <w:pPr>
        <w:spacing w:line="360" w:lineRule="auto"/>
        <w:ind w:firstLine="720"/>
        <w:jc w:val="both"/>
        <w:rPr>
          <w:sz w:val="28"/>
          <w:szCs w:val="28"/>
        </w:rPr>
      </w:pPr>
      <w:r>
        <w:rPr>
          <w:sz w:val="28"/>
          <w:szCs w:val="28"/>
        </w:rPr>
        <w:t xml:space="preserve">For clustering </w:t>
      </w:r>
      <w:r w:rsidR="008F0FE7">
        <w:rPr>
          <w:sz w:val="28"/>
          <w:szCs w:val="28"/>
        </w:rPr>
        <w:t>analysis,</w:t>
      </w:r>
      <w:r>
        <w:rPr>
          <w:sz w:val="28"/>
          <w:szCs w:val="28"/>
        </w:rPr>
        <w:t xml:space="preserve"> the data of 500 runs was collected with the same set of parameters. From each </w:t>
      </w:r>
      <w:r w:rsidR="00341CC8">
        <w:rPr>
          <w:sz w:val="28"/>
          <w:szCs w:val="28"/>
        </w:rPr>
        <w:t>fifth</w:t>
      </w:r>
      <w:r w:rsidR="006B4386">
        <w:rPr>
          <w:sz w:val="28"/>
          <w:szCs w:val="28"/>
        </w:rPr>
        <w:t xml:space="preserve"> step the BBW value was calculated and </w:t>
      </w:r>
      <w:r w:rsidR="00341CC8">
        <w:rPr>
          <w:sz w:val="28"/>
          <w:szCs w:val="28"/>
        </w:rPr>
        <w:t>collected</w:t>
      </w:r>
      <w:r w:rsidR="006B4386">
        <w:rPr>
          <w:sz w:val="28"/>
          <w:szCs w:val="28"/>
        </w:rPr>
        <w:t xml:space="preserve">. As a </w:t>
      </w:r>
      <w:r w:rsidR="00374187">
        <w:rPr>
          <w:sz w:val="28"/>
          <w:szCs w:val="28"/>
        </w:rPr>
        <w:t>result,</w:t>
      </w:r>
      <w:r w:rsidR="006B4386">
        <w:rPr>
          <w:sz w:val="28"/>
          <w:szCs w:val="28"/>
        </w:rPr>
        <w:t xml:space="preserve"> we got 500 time-series which describe evolution </w:t>
      </w:r>
      <w:r w:rsidR="00475492" w:rsidRPr="00475492">
        <w:rPr>
          <w:sz w:val="28"/>
          <w:szCs w:val="28"/>
        </w:rPr>
        <w:t xml:space="preserve">of </w:t>
      </w:r>
      <w:r w:rsidR="00475492">
        <w:rPr>
          <w:sz w:val="28"/>
          <w:szCs w:val="28"/>
        </w:rPr>
        <w:t>selected metric</w:t>
      </w:r>
      <w:r w:rsidR="004B5E0C">
        <w:rPr>
          <w:sz w:val="28"/>
          <w:szCs w:val="28"/>
        </w:rPr>
        <w:t xml:space="preserve"> after the artificial shock </w:t>
      </w:r>
      <w:r w:rsidR="00341CC8">
        <w:rPr>
          <w:sz w:val="28"/>
          <w:szCs w:val="28"/>
        </w:rPr>
        <w:t>took place</w:t>
      </w:r>
      <w:r w:rsidR="00475492">
        <w:rPr>
          <w:sz w:val="28"/>
          <w:szCs w:val="28"/>
        </w:rPr>
        <w:t xml:space="preserve">. </w:t>
      </w:r>
    </w:p>
    <w:p w14:paraId="0CFBC6DC" w14:textId="6BEEA24A" w:rsidR="004B5E0C" w:rsidRDefault="004B5E0C" w:rsidP="004A12C9">
      <w:pPr>
        <w:spacing w:line="360" w:lineRule="auto"/>
        <w:ind w:firstLine="993"/>
        <w:jc w:val="both"/>
        <w:rPr>
          <w:sz w:val="28"/>
          <w:szCs w:val="28"/>
        </w:rPr>
      </w:pPr>
      <w:r w:rsidRPr="004B5E0C">
        <w:rPr>
          <w:noProof/>
          <w:sz w:val="28"/>
          <w:szCs w:val="28"/>
        </w:rPr>
        <w:lastRenderedPageBreak/>
        <w:drawing>
          <wp:inline distT="0" distB="0" distL="0" distR="0" wp14:anchorId="3CD4D4FD" wp14:editId="156D35CA">
            <wp:extent cx="4275016" cy="4046758"/>
            <wp:effectExtent l="0" t="0" r="0" b="0"/>
            <wp:docPr id="11" name="Picture 1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10;&#10;Description automatically generated"/>
                    <pic:cNvPicPr/>
                  </pic:nvPicPr>
                  <pic:blipFill>
                    <a:blip r:embed="rId16"/>
                    <a:stretch>
                      <a:fillRect/>
                    </a:stretch>
                  </pic:blipFill>
                  <pic:spPr>
                    <a:xfrm>
                      <a:off x="0" y="0"/>
                      <a:ext cx="4307999" cy="4077980"/>
                    </a:xfrm>
                    <a:prstGeom prst="rect">
                      <a:avLst/>
                    </a:prstGeom>
                  </pic:spPr>
                </pic:pic>
              </a:graphicData>
            </a:graphic>
          </wp:inline>
        </w:drawing>
      </w:r>
    </w:p>
    <w:p w14:paraId="0EF48F9A" w14:textId="433C8810" w:rsidR="004B5E0C" w:rsidRDefault="004B5E0C" w:rsidP="004A12C9">
      <w:pPr>
        <w:spacing w:line="360" w:lineRule="auto"/>
        <w:ind w:firstLine="426"/>
        <w:jc w:val="center"/>
        <w:rPr>
          <w:sz w:val="28"/>
          <w:szCs w:val="28"/>
        </w:rPr>
      </w:pPr>
      <w:r w:rsidRPr="00432828">
        <w:rPr>
          <w:b/>
          <w:bCs/>
          <w:sz w:val="28"/>
          <w:szCs w:val="28"/>
        </w:rPr>
        <w:t>Figure 5.</w:t>
      </w:r>
      <w:r>
        <w:rPr>
          <w:sz w:val="28"/>
          <w:szCs w:val="28"/>
        </w:rPr>
        <w:t xml:space="preserve"> Time-series of BBW </w:t>
      </w:r>
      <w:r w:rsidR="00432828">
        <w:rPr>
          <w:sz w:val="28"/>
          <w:szCs w:val="28"/>
        </w:rPr>
        <w:t>without smoothing</w:t>
      </w:r>
    </w:p>
    <w:p w14:paraId="428E3ACC" w14:textId="063ECE23" w:rsidR="004B5E0C" w:rsidRDefault="00432828" w:rsidP="004A12C9">
      <w:pPr>
        <w:spacing w:line="360" w:lineRule="auto"/>
        <w:ind w:firstLine="1134"/>
        <w:jc w:val="both"/>
        <w:rPr>
          <w:sz w:val="28"/>
          <w:szCs w:val="28"/>
        </w:rPr>
      </w:pPr>
      <w:r w:rsidRPr="00432828">
        <w:rPr>
          <w:noProof/>
          <w:sz w:val="28"/>
          <w:szCs w:val="28"/>
        </w:rPr>
        <w:drawing>
          <wp:inline distT="0" distB="0" distL="0" distR="0" wp14:anchorId="0B07DD3E" wp14:editId="03F176CF">
            <wp:extent cx="4028822" cy="3876430"/>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7"/>
                    <a:stretch>
                      <a:fillRect/>
                    </a:stretch>
                  </pic:blipFill>
                  <pic:spPr>
                    <a:xfrm>
                      <a:off x="0" y="0"/>
                      <a:ext cx="4066523" cy="3912705"/>
                    </a:xfrm>
                    <a:prstGeom prst="rect">
                      <a:avLst/>
                    </a:prstGeom>
                  </pic:spPr>
                </pic:pic>
              </a:graphicData>
            </a:graphic>
          </wp:inline>
        </w:drawing>
      </w:r>
      <w:r w:rsidRPr="00432828">
        <w:rPr>
          <w:sz w:val="28"/>
          <w:szCs w:val="28"/>
        </w:rPr>
        <w:t xml:space="preserve"> </w:t>
      </w:r>
    </w:p>
    <w:p w14:paraId="0CA4FFE4" w14:textId="71A5DB9B" w:rsidR="00892B9E" w:rsidRDefault="004B5E0C" w:rsidP="004A12C9">
      <w:pPr>
        <w:shd w:val="clear" w:color="auto" w:fill="FFFFFE"/>
        <w:spacing w:line="360" w:lineRule="auto"/>
        <w:jc w:val="center"/>
        <w:rPr>
          <w:sz w:val="28"/>
          <w:szCs w:val="28"/>
        </w:rPr>
      </w:pPr>
      <w:r w:rsidRPr="004B5E0C">
        <w:rPr>
          <w:b/>
          <w:bCs/>
          <w:sz w:val="28"/>
          <w:szCs w:val="28"/>
        </w:rPr>
        <w:t>Figure 6.</w:t>
      </w:r>
      <w:r>
        <w:rPr>
          <w:sz w:val="28"/>
          <w:szCs w:val="28"/>
        </w:rPr>
        <w:t xml:space="preserve"> Example of smoothing time-series with </w:t>
      </w:r>
      <w:r w:rsidRPr="004B5E0C">
        <w:rPr>
          <w:sz w:val="28"/>
          <w:szCs w:val="28"/>
        </w:rPr>
        <w:t>statsmodels.nonparametric.smoothers_lowess</w:t>
      </w:r>
      <w:r>
        <w:rPr>
          <w:sz w:val="28"/>
          <w:szCs w:val="28"/>
        </w:rPr>
        <w:t>.lowess with frac=0.</w:t>
      </w:r>
      <w:r w:rsidR="00432828">
        <w:rPr>
          <w:sz w:val="28"/>
          <w:szCs w:val="28"/>
        </w:rPr>
        <w:t>15</w:t>
      </w:r>
    </w:p>
    <w:p w14:paraId="02E6C505" w14:textId="77777777" w:rsidR="004A12C9" w:rsidRDefault="004A12C9" w:rsidP="004A12C9">
      <w:pPr>
        <w:shd w:val="clear" w:color="auto" w:fill="FFFFFE"/>
        <w:spacing w:line="360" w:lineRule="auto"/>
        <w:jc w:val="center"/>
        <w:rPr>
          <w:sz w:val="28"/>
          <w:szCs w:val="28"/>
        </w:rPr>
      </w:pPr>
    </w:p>
    <w:p w14:paraId="71B32357" w14:textId="3FA96819" w:rsidR="004B5E0C" w:rsidRDefault="00892B9E" w:rsidP="004A12C9">
      <w:pPr>
        <w:shd w:val="clear" w:color="auto" w:fill="FFFFFE"/>
        <w:spacing w:line="360" w:lineRule="auto"/>
        <w:jc w:val="both"/>
        <w:rPr>
          <w:sz w:val="28"/>
          <w:szCs w:val="28"/>
        </w:rPr>
      </w:pPr>
      <w:r>
        <w:rPr>
          <w:sz w:val="28"/>
          <w:szCs w:val="28"/>
        </w:rPr>
        <w:tab/>
        <w:t xml:space="preserve">For reducing noise in </w:t>
      </w:r>
      <w:r w:rsidR="00374187">
        <w:rPr>
          <w:sz w:val="28"/>
          <w:szCs w:val="28"/>
        </w:rPr>
        <w:t>data,</w:t>
      </w:r>
      <w:r>
        <w:rPr>
          <w:sz w:val="28"/>
          <w:szCs w:val="28"/>
        </w:rPr>
        <w:t xml:space="preserve"> the locally weighted</w:t>
      </w:r>
      <w:r w:rsidRPr="00892B9E">
        <w:rPr>
          <w:sz w:val="28"/>
          <w:szCs w:val="28"/>
        </w:rPr>
        <w:t xml:space="preserve"> </w:t>
      </w:r>
      <w:r>
        <w:rPr>
          <w:sz w:val="28"/>
          <w:szCs w:val="28"/>
        </w:rPr>
        <w:t xml:space="preserve">scatterplot smoothing method from statsmodels library was implemented. </w:t>
      </w:r>
      <w:r w:rsidR="00DD0B19">
        <w:rPr>
          <w:sz w:val="28"/>
          <w:szCs w:val="28"/>
        </w:rPr>
        <w:t>Also,</w:t>
      </w:r>
      <w:r w:rsidR="001F6951">
        <w:rPr>
          <w:sz w:val="28"/>
          <w:szCs w:val="28"/>
        </w:rPr>
        <w:t xml:space="preserve"> standard scaling was used before clusterin</w:t>
      </w:r>
      <w:r w:rsidR="00D74EAC">
        <w:rPr>
          <w:sz w:val="28"/>
          <w:szCs w:val="28"/>
        </w:rPr>
        <w:t>g</w:t>
      </w:r>
      <w:r w:rsidR="001F6951">
        <w:rPr>
          <w:sz w:val="28"/>
          <w:szCs w:val="28"/>
        </w:rPr>
        <w:t>.</w:t>
      </w:r>
    </w:p>
    <w:p w14:paraId="2A673C6B" w14:textId="77777777" w:rsidR="001F6951" w:rsidRPr="00461135" w:rsidRDefault="001F6951" w:rsidP="004A12C9">
      <w:pPr>
        <w:shd w:val="clear" w:color="auto" w:fill="FFFFFE"/>
        <w:spacing w:line="360" w:lineRule="auto"/>
        <w:jc w:val="both"/>
        <w:rPr>
          <w:sz w:val="28"/>
          <w:szCs w:val="28"/>
        </w:rPr>
      </w:pPr>
    </w:p>
    <w:p w14:paraId="5E6CD4D8" w14:textId="4668BBF5" w:rsidR="001F6951" w:rsidRPr="00DE49EC" w:rsidRDefault="001F6951" w:rsidP="004A12C9">
      <w:pPr>
        <w:pStyle w:val="Heading2"/>
        <w:spacing w:line="360" w:lineRule="auto"/>
        <w:rPr>
          <w:sz w:val="28"/>
          <w:szCs w:val="28"/>
        </w:rPr>
      </w:pPr>
      <w:bookmarkStart w:id="17" w:name="_Toc106183332"/>
      <w:r w:rsidRPr="00DE49EC">
        <w:rPr>
          <w:sz w:val="28"/>
          <w:szCs w:val="28"/>
        </w:rPr>
        <w:t>6.1 K-Means clustering</w:t>
      </w:r>
      <w:bookmarkEnd w:id="17"/>
    </w:p>
    <w:p w14:paraId="3AFF6E4F" w14:textId="50CCC545" w:rsidR="004A12C9" w:rsidRDefault="004A12C9" w:rsidP="00707148">
      <w:pPr>
        <w:spacing w:line="360" w:lineRule="auto"/>
        <w:jc w:val="both"/>
        <w:rPr>
          <w:sz w:val="28"/>
          <w:szCs w:val="28"/>
        </w:rPr>
      </w:pPr>
      <w:r>
        <w:tab/>
      </w:r>
      <w:r w:rsidR="00D74EAC">
        <w:rPr>
          <w:sz w:val="28"/>
          <w:szCs w:val="28"/>
        </w:rPr>
        <w:t xml:space="preserve">K-means clustering with three type of metrics </w:t>
      </w:r>
      <w:r w:rsidR="00FD3CED">
        <w:rPr>
          <w:sz w:val="28"/>
          <w:szCs w:val="28"/>
        </w:rPr>
        <w:t xml:space="preserve">– Euclidean distance, DTW and soft-DTW shows very noisy clusters on </w:t>
      </w:r>
      <w:r w:rsidR="00DE49EC">
        <w:rPr>
          <w:sz w:val="28"/>
          <w:szCs w:val="28"/>
        </w:rPr>
        <w:t xml:space="preserve">the selected time-series. </w:t>
      </w:r>
    </w:p>
    <w:p w14:paraId="641CE448" w14:textId="467D664F" w:rsidR="00DE49EC" w:rsidRDefault="0058143B" w:rsidP="00707148">
      <w:pPr>
        <w:spacing w:line="360" w:lineRule="auto"/>
        <w:jc w:val="both"/>
        <w:rPr>
          <w:sz w:val="28"/>
          <w:szCs w:val="28"/>
        </w:rPr>
      </w:pPr>
      <w:r w:rsidRPr="00DD220B">
        <w:rPr>
          <w:sz w:val="28"/>
          <w:szCs w:val="28"/>
        </w:rPr>
        <w:tab/>
      </w:r>
      <w:r>
        <w:rPr>
          <w:sz w:val="28"/>
          <w:szCs w:val="28"/>
        </w:rPr>
        <w:t>Examples of K-means clustering with Euclidean distance metric are show</w:t>
      </w:r>
      <w:r w:rsidR="00341CC8">
        <w:rPr>
          <w:sz w:val="28"/>
          <w:szCs w:val="28"/>
        </w:rPr>
        <w:t>n</w:t>
      </w:r>
      <w:r>
        <w:rPr>
          <w:sz w:val="28"/>
          <w:szCs w:val="28"/>
        </w:rPr>
        <w:t xml:space="preserve"> below, the full result</w:t>
      </w:r>
      <w:r w:rsidR="00341CC8">
        <w:rPr>
          <w:sz w:val="28"/>
          <w:szCs w:val="28"/>
        </w:rPr>
        <w:t>s</w:t>
      </w:r>
      <w:r>
        <w:rPr>
          <w:sz w:val="28"/>
          <w:szCs w:val="28"/>
        </w:rPr>
        <w:t xml:space="preserve"> </w:t>
      </w:r>
      <w:r w:rsidR="00341CC8">
        <w:rPr>
          <w:sz w:val="28"/>
          <w:szCs w:val="28"/>
        </w:rPr>
        <w:t>are</w:t>
      </w:r>
      <w:r>
        <w:rPr>
          <w:sz w:val="28"/>
          <w:szCs w:val="28"/>
        </w:rPr>
        <w:t xml:space="preserve"> presented in the </w:t>
      </w:r>
      <w:r w:rsidR="002960A4">
        <w:rPr>
          <w:sz w:val="28"/>
          <w:szCs w:val="28"/>
        </w:rPr>
        <w:t>Appendix</w:t>
      </w:r>
      <w:r>
        <w:rPr>
          <w:sz w:val="28"/>
          <w:szCs w:val="28"/>
        </w:rPr>
        <w:t>.</w:t>
      </w:r>
    </w:p>
    <w:p w14:paraId="38FE4504" w14:textId="3856F212" w:rsidR="0058143B" w:rsidRDefault="00707148" w:rsidP="0058143B">
      <w:pPr>
        <w:spacing w:line="360" w:lineRule="auto"/>
        <w:jc w:val="both"/>
        <w:rPr>
          <w:sz w:val="28"/>
          <w:szCs w:val="28"/>
        </w:rPr>
      </w:pPr>
      <w:r w:rsidRPr="00707148">
        <w:rPr>
          <w:noProof/>
          <w:sz w:val="28"/>
          <w:szCs w:val="28"/>
        </w:rPr>
        <w:drawing>
          <wp:inline distT="0" distB="0" distL="0" distR="0" wp14:anchorId="7A916FEE" wp14:editId="47A2DA6F">
            <wp:extent cx="5220970" cy="5078095"/>
            <wp:effectExtent l="0" t="0" r="0" b="825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18"/>
                    <a:stretch>
                      <a:fillRect/>
                    </a:stretch>
                  </pic:blipFill>
                  <pic:spPr>
                    <a:xfrm>
                      <a:off x="0" y="0"/>
                      <a:ext cx="5220970" cy="5078095"/>
                    </a:xfrm>
                    <a:prstGeom prst="rect">
                      <a:avLst/>
                    </a:prstGeom>
                  </pic:spPr>
                </pic:pic>
              </a:graphicData>
            </a:graphic>
          </wp:inline>
        </w:drawing>
      </w:r>
    </w:p>
    <w:p w14:paraId="0090DCB8" w14:textId="5AF40D81" w:rsidR="00DE49EC" w:rsidRDefault="00707148" w:rsidP="00707148">
      <w:pPr>
        <w:spacing w:line="360" w:lineRule="auto"/>
        <w:jc w:val="center"/>
        <w:rPr>
          <w:sz w:val="28"/>
          <w:szCs w:val="28"/>
        </w:rPr>
      </w:pPr>
      <w:r w:rsidRPr="00707148">
        <w:rPr>
          <w:b/>
          <w:bCs/>
          <w:sz w:val="28"/>
          <w:szCs w:val="28"/>
        </w:rPr>
        <w:t>Figure 7.</w:t>
      </w:r>
      <w:r>
        <w:rPr>
          <w:sz w:val="28"/>
          <w:szCs w:val="28"/>
        </w:rPr>
        <w:t xml:space="preserve"> Clusters example for k-means with Euclidean distance metric</w:t>
      </w:r>
    </w:p>
    <w:p w14:paraId="0BE25594" w14:textId="3E551504" w:rsidR="00707148" w:rsidRDefault="00197A99" w:rsidP="005B6108">
      <w:pPr>
        <w:spacing w:line="360" w:lineRule="auto"/>
        <w:ind w:left="-567"/>
        <w:rPr>
          <w:sz w:val="28"/>
          <w:szCs w:val="28"/>
        </w:rPr>
      </w:pPr>
      <w:r>
        <w:rPr>
          <w:noProof/>
        </w:rPr>
        <w:lastRenderedPageBreak/>
        <w:drawing>
          <wp:inline distT="0" distB="0" distL="0" distR="0" wp14:anchorId="29A93AC1" wp14:editId="5BA2DAE1">
            <wp:extent cx="6307016" cy="2315845"/>
            <wp:effectExtent l="0" t="0" r="0" b="825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2765" cy="2321628"/>
                    </a:xfrm>
                    <a:prstGeom prst="rect">
                      <a:avLst/>
                    </a:prstGeom>
                    <a:noFill/>
                    <a:ln>
                      <a:noFill/>
                    </a:ln>
                  </pic:spPr>
                </pic:pic>
              </a:graphicData>
            </a:graphic>
          </wp:inline>
        </w:drawing>
      </w:r>
    </w:p>
    <w:p w14:paraId="7B9DC1B4" w14:textId="3797E8FB" w:rsidR="00707148" w:rsidRDefault="00810732" w:rsidP="00810732">
      <w:pPr>
        <w:spacing w:line="360" w:lineRule="auto"/>
        <w:jc w:val="center"/>
        <w:rPr>
          <w:sz w:val="28"/>
          <w:szCs w:val="28"/>
        </w:rPr>
      </w:pPr>
      <w:r w:rsidRPr="00810732">
        <w:rPr>
          <w:b/>
          <w:bCs/>
          <w:sz w:val="28"/>
          <w:szCs w:val="28"/>
        </w:rPr>
        <w:t>Figure 8.</w:t>
      </w:r>
      <w:r>
        <w:rPr>
          <w:sz w:val="28"/>
          <w:szCs w:val="28"/>
        </w:rPr>
        <w:t xml:space="preserve"> Clusters distribution for k-means with Euclidean distance metric</w:t>
      </w:r>
    </w:p>
    <w:p w14:paraId="018596DA" w14:textId="5D9CB37D" w:rsidR="008A4559" w:rsidRDefault="008A4559" w:rsidP="004637FA">
      <w:pPr>
        <w:spacing w:line="360" w:lineRule="auto"/>
        <w:jc w:val="both"/>
        <w:rPr>
          <w:sz w:val="28"/>
          <w:szCs w:val="28"/>
        </w:rPr>
      </w:pPr>
      <w:r>
        <w:rPr>
          <w:sz w:val="28"/>
          <w:szCs w:val="28"/>
        </w:rPr>
        <w:tab/>
        <w:t xml:space="preserve">This method shows pretty good results especially for some clusters, </w:t>
      </w:r>
      <w:r w:rsidR="002960A4">
        <w:rPr>
          <w:sz w:val="28"/>
          <w:szCs w:val="28"/>
        </w:rPr>
        <w:t>such as</w:t>
      </w:r>
      <w:r w:rsidR="00197A99">
        <w:rPr>
          <w:sz w:val="28"/>
          <w:szCs w:val="28"/>
        </w:rPr>
        <w:t xml:space="preserve"> </w:t>
      </w:r>
      <w:r w:rsidR="00197A99" w:rsidRPr="00197A99">
        <w:rPr>
          <w:sz w:val="28"/>
          <w:szCs w:val="28"/>
        </w:rPr>
        <w:t xml:space="preserve">№ 0, </w:t>
      </w:r>
      <w:r w:rsidR="00197A99">
        <w:rPr>
          <w:sz w:val="28"/>
          <w:szCs w:val="28"/>
        </w:rPr>
        <w:t>8</w:t>
      </w:r>
      <w:r w:rsidR="00197A99" w:rsidRPr="00197A99">
        <w:rPr>
          <w:sz w:val="28"/>
          <w:szCs w:val="28"/>
        </w:rPr>
        <w:t>, 19.</w:t>
      </w:r>
    </w:p>
    <w:p w14:paraId="5DE64D66" w14:textId="01896D71" w:rsidR="00197A99" w:rsidRDefault="00197A99" w:rsidP="004637FA">
      <w:pPr>
        <w:spacing w:line="360" w:lineRule="auto"/>
        <w:jc w:val="both"/>
        <w:rPr>
          <w:sz w:val="28"/>
          <w:szCs w:val="28"/>
        </w:rPr>
      </w:pPr>
      <w:r>
        <w:rPr>
          <w:sz w:val="28"/>
          <w:szCs w:val="28"/>
        </w:rPr>
        <w:tab/>
        <w:t xml:space="preserve">The next experiment clustering was made by k-means model with </w:t>
      </w:r>
      <w:r w:rsidR="001D0344">
        <w:rPr>
          <w:sz w:val="28"/>
          <w:szCs w:val="28"/>
        </w:rPr>
        <w:t xml:space="preserve">dynamic time warping metric which </w:t>
      </w:r>
      <w:r w:rsidR="001B4882">
        <w:rPr>
          <w:sz w:val="28"/>
          <w:szCs w:val="28"/>
        </w:rPr>
        <w:t>often shows better accuracy than Euclidean distance.</w:t>
      </w:r>
      <w:r w:rsidR="007473C2">
        <w:rPr>
          <w:sz w:val="28"/>
          <w:szCs w:val="28"/>
        </w:rPr>
        <w:t xml:space="preserve"> The full results are shown in </w:t>
      </w:r>
      <w:r w:rsidR="002960A4">
        <w:rPr>
          <w:sz w:val="28"/>
          <w:szCs w:val="28"/>
        </w:rPr>
        <w:t>the Appendix</w:t>
      </w:r>
      <w:r w:rsidR="007473C2">
        <w:rPr>
          <w:sz w:val="28"/>
          <w:szCs w:val="28"/>
        </w:rPr>
        <w:t>.</w:t>
      </w:r>
    </w:p>
    <w:p w14:paraId="1FE96AAC" w14:textId="7D286FA0" w:rsidR="001B4882" w:rsidRPr="001B4882" w:rsidRDefault="00FA56F6" w:rsidP="00FA56F6">
      <w:pPr>
        <w:spacing w:line="360" w:lineRule="auto"/>
        <w:ind w:left="142"/>
        <w:rPr>
          <w:sz w:val="28"/>
          <w:szCs w:val="28"/>
        </w:rPr>
      </w:pPr>
      <w:r w:rsidRPr="00FA56F6">
        <w:rPr>
          <w:noProof/>
          <w:sz w:val="28"/>
          <w:szCs w:val="28"/>
        </w:rPr>
        <w:lastRenderedPageBreak/>
        <w:drawing>
          <wp:inline distT="0" distB="0" distL="0" distR="0" wp14:anchorId="134F4EE7" wp14:editId="0BE0E71A">
            <wp:extent cx="5220970" cy="5298440"/>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0"/>
                    <a:stretch>
                      <a:fillRect/>
                    </a:stretch>
                  </pic:blipFill>
                  <pic:spPr>
                    <a:xfrm>
                      <a:off x="0" y="0"/>
                      <a:ext cx="5220970" cy="5298440"/>
                    </a:xfrm>
                    <a:prstGeom prst="rect">
                      <a:avLst/>
                    </a:prstGeom>
                  </pic:spPr>
                </pic:pic>
              </a:graphicData>
            </a:graphic>
          </wp:inline>
        </w:drawing>
      </w:r>
    </w:p>
    <w:p w14:paraId="6F7EE374" w14:textId="7282B13C" w:rsidR="008A4559" w:rsidRDefault="007473C2" w:rsidP="007473C2">
      <w:pPr>
        <w:spacing w:line="360" w:lineRule="auto"/>
        <w:jc w:val="center"/>
        <w:rPr>
          <w:sz w:val="28"/>
          <w:szCs w:val="28"/>
        </w:rPr>
      </w:pPr>
      <w:r w:rsidRPr="007473C2">
        <w:rPr>
          <w:b/>
          <w:bCs/>
          <w:sz w:val="28"/>
          <w:szCs w:val="28"/>
        </w:rPr>
        <w:t>Figure 9.</w:t>
      </w:r>
      <w:r>
        <w:rPr>
          <w:sz w:val="28"/>
          <w:szCs w:val="28"/>
        </w:rPr>
        <w:t xml:space="preserve"> Example of clusters for k-means with DTW metric</w:t>
      </w:r>
    </w:p>
    <w:p w14:paraId="08CAC60D" w14:textId="4833B6C1" w:rsidR="008A4559" w:rsidRDefault="00FA56F6" w:rsidP="008A4559">
      <w:pPr>
        <w:spacing w:line="360" w:lineRule="auto"/>
        <w:rPr>
          <w:sz w:val="28"/>
          <w:szCs w:val="28"/>
        </w:rPr>
      </w:pPr>
      <w:r>
        <w:rPr>
          <w:noProof/>
          <w:sz w:val="28"/>
          <w:szCs w:val="28"/>
        </w:rPr>
        <w:drawing>
          <wp:inline distT="0" distB="0" distL="0" distR="0" wp14:anchorId="61A8DE9C" wp14:editId="427E3C99">
            <wp:extent cx="5853255" cy="2149231"/>
            <wp:effectExtent l="0" t="0" r="0" b="381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2565" cy="2152650"/>
                    </a:xfrm>
                    <a:prstGeom prst="rect">
                      <a:avLst/>
                    </a:prstGeom>
                    <a:noFill/>
                    <a:ln>
                      <a:noFill/>
                    </a:ln>
                  </pic:spPr>
                </pic:pic>
              </a:graphicData>
            </a:graphic>
          </wp:inline>
        </w:drawing>
      </w:r>
    </w:p>
    <w:p w14:paraId="743CD9DD" w14:textId="1AD64C33" w:rsidR="008A4559" w:rsidRDefault="00FA56F6" w:rsidP="00FA56F6">
      <w:pPr>
        <w:spacing w:line="360" w:lineRule="auto"/>
        <w:jc w:val="center"/>
        <w:rPr>
          <w:sz w:val="28"/>
          <w:szCs w:val="28"/>
        </w:rPr>
      </w:pPr>
      <w:r w:rsidRPr="00FA56F6">
        <w:rPr>
          <w:b/>
          <w:bCs/>
          <w:sz w:val="28"/>
          <w:szCs w:val="28"/>
        </w:rPr>
        <w:t>Figure 10.</w:t>
      </w:r>
      <w:r>
        <w:rPr>
          <w:sz w:val="28"/>
          <w:szCs w:val="28"/>
        </w:rPr>
        <w:t xml:space="preserve"> Distribution by clusters for k-means with DTW metric</w:t>
      </w:r>
    </w:p>
    <w:p w14:paraId="6B134B5C" w14:textId="1783A2A7" w:rsidR="008A4559" w:rsidRDefault="00FA56F6" w:rsidP="007654F5">
      <w:pPr>
        <w:spacing w:line="360" w:lineRule="auto"/>
        <w:jc w:val="both"/>
        <w:rPr>
          <w:sz w:val="28"/>
          <w:szCs w:val="28"/>
        </w:rPr>
      </w:pPr>
      <w:r>
        <w:rPr>
          <w:sz w:val="28"/>
          <w:szCs w:val="28"/>
        </w:rPr>
        <w:tab/>
        <w:t>The result</w:t>
      </w:r>
      <w:r w:rsidR="002960A4">
        <w:rPr>
          <w:sz w:val="28"/>
          <w:szCs w:val="28"/>
        </w:rPr>
        <w:t>s</w:t>
      </w:r>
      <w:r>
        <w:rPr>
          <w:sz w:val="28"/>
          <w:szCs w:val="28"/>
        </w:rPr>
        <w:t xml:space="preserve"> look noisy and unstable for </w:t>
      </w:r>
      <w:r w:rsidR="002960A4">
        <w:rPr>
          <w:sz w:val="28"/>
          <w:szCs w:val="28"/>
        </w:rPr>
        <w:t xml:space="preserve">the </w:t>
      </w:r>
      <w:r>
        <w:rPr>
          <w:sz w:val="28"/>
          <w:szCs w:val="28"/>
        </w:rPr>
        <w:t>current data</w:t>
      </w:r>
      <w:r w:rsidR="002960A4">
        <w:rPr>
          <w:sz w:val="28"/>
          <w:szCs w:val="28"/>
        </w:rPr>
        <w:t>set</w:t>
      </w:r>
      <w:r>
        <w:rPr>
          <w:sz w:val="28"/>
          <w:szCs w:val="28"/>
        </w:rPr>
        <w:t xml:space="preserve">. </w:t>
      </w:r>
      <w:r w:rsidR="002B0E29">
        <w:rPr>
          <w:sz w:val="28"/>
          <w:szCs w:val="28"/>
        </w:rPr>
        <w:t xml:space="preserve">No delineated clusters were highlighted. </w:t>
      </w:r>
      <w:r w:rsidR="007654F5">
        <w:rPr>
          <w:sz w:val="28"/>
          <w:szCs w:val="28"/>
        </w:rPr>
        <w:t>Soft-DTW metrics also shows not good results on this application. Example of clusters below.</w:t>
      </w:r>
      <w:r>
        <w:rPr>
          <w:sz w:val="28"/>
          <w:szCs w:val="28"/>
        </w:rPr>
        <w:t xml:space="preserve"> </w:t>
      </w:r>
    </w:p>
    <w:p w14:paraId="32745CDF" w14:textId="1B9148AC" w:rsidR="008A4559" w:rsidRDefault="00BB72C2" w:rsidP="008A4559">
      <w:pPr>
        <w:spacing w:line="360" w:lineRule="auto"/>
        <w:rPr>
          <w:sz w:val="28"/>
          <w:szCs w:val="28"/>
        </w:rPr>
      </w:pPr>
      <w:r w:rsidRPr="00BB72C2">
        <w:rPr>
          <w:noProof/>
          <w:sz w:val="28"/>
          <w:szCs w:val="28"/>
        </w:rPr>
        <w:lastRenderedPageBreak/>
        <w:drawing>
          <wp:inline distT="0" distB="0" distL="0" distR="0" wp14:anchorId="786803B9" wp14:editId="46613DEB">
            <wp:extent cx="5220970" cy="5170170"/>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2"/>
                    <a:stretch>
                      <a:fillRect/>
                    </a:stretch>
                  </pic:blipFill>
                  <pic:spPr>
                    <a:xfrm>
                      <a:off x="0" y="0"/>
                      <a:ext cx="5220970" cy="5170170"/>
                    </a:xfrm>
                    <a:prstGeom prst="rect">
                      <a:avLst/>
                    </a:prstGeom>
                  </pic:spPr>
                </pic:pic>
              </a:graphicData>
            </a:graphic>
          </wp:inline>
        </w:drawing>
      </w:r>
    </w:p>
    <w:p w14:paraId="0AC4DC0C" w14:textId="7CDAD74D" w:rsidR="00BB72C2" w:rsidRDefault="00BB72C2" w:rsidP="00BB72C2">
      <w:pPr>
        <w:spacing w:line="360" w:lineRule="auto"/>
        <w:jc w:val="center"/>
        <w:rPr>
          <w:sz w:val="28"/>
          <w:szCs w:val="28"/>
        </w:rPr>
      </w:pPr>
      <w:r w:rsidRPr="00BB72C2">
        <w:rPr>
          <w:b/>
          <w:bCs/>
          <w:sz w:val="28"/>
          <w:szCs w:val="28"/>
        </w:rPr>
        <w:t>Figure 11.</w:t>
      </w:r>
      <w:r>
        <w:rPr>
          <w:sz w:val="28"/>
          <w:szCs w:val="28"/>
        </w:rPr>
        <w:t xml:space="preserve"> Example of clusters for k-means with Soft-DTW metric</w:t>
      </w:r>
    </w:p>
    <w:p w14:paraId="2F9DC255" w14:textId="768A7507" w:rsidR="00BB72C2" w:rsidRDefault="00BB72C2" w:rsidP="00BB72C2">
      <w:pPr>
        <w:spacing w:line="360" w:lineRule="auto"/>
        <w:ind w:left="-426"/>
        <w:rPr>
          <w:sz w:val="28"/>
          <w:szCs w:val="28"/>
        </w:rPr>
      </w:pPr>
      <w:r>
        <w:rPr>
          <w:noProof/>
          <w:sz w:val="28"/>
          <w:szCs w:val="28"/>
        </w:rPr>
        <w:drawing>
          <wp:inline distT="0" distB="0" distL="0" distR="0" wp14:anchorId="3A1B03B5" wp14:editId="363B5E01">
            <wp:extent cx="5746832" cy="2110154"/>
            <wp:effectExtent l="0" t="0" r="6350" b="444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417" cy="2112939"/>
                    </a:xfrm>
                    <a:prstGeom prst="rect">
                      <a:avLst/>
                    </a:prstGeom>
                    <a:noFill/>
                    <a:ln>
                      <a:noFill/>
                    </a:ln>
                  </pic:spPr>
                </pic:pic>
              </a:graphicData>
            </a:graphic>
          </wp:inline>
        </w:drawing>
      </w:r>
    </w:p>
    <w:p w14:paraId="6E7E1752" w14:textId="67D5E899" w:rsidR="008A4559" w:rsidRDefault="00BB72C2" w:rsidP="00BB72C2">
      <w:pPr>
        <w:spacing w:line="360" w:lineRule="auto"/>
        <w:jc w:val="center"/>
        <w:rPr>
          <w:sz w:val="28"/>
          <w:szCs w:val="28"/>
        </w:rPr>
      </w:pPr>
      <w:r w:rsidRPr="00FA56F6">
        <w:rPr>
          <w:b/>
          <w:bCs/>
          <w:sz w:val="28"/>
          <w:szCs w:val="28"/>
        </w:rPr>
        <w:t>Figure 1</w:t>
      </w:r>
      <w:r>
        <w:rPr>
          <w:b/>
          <w:bCs/>
          <w:sz w:val="28"/>
          <w:szCs w:val="28"/>
        </w:rPr>
        <w:t>2</w:t>
      </w:r>
      <w:r w:rsidRPr="00FA56F6">
        <w:rPr>
          <w:b/>
          <w:bCs/>
          <w:sz w:val="28"/>
          <w:szCs w:val="28"/>
        </w:rPr>
        <w:t>.</w:t>
      </w:r>
      <w:r>
        <w:rPr>
          <w:sz w:val="28"/>
          <w:szCs w:val="28"/>
        </w:rPr>
        <w:t xml:space="preserve"> Distribution by clusters for k-means with Soft-DTW metrics</w:t>
      </w:r>
    </w:p>
    <w:p w14:paraId="03B436F1" w14:textId="09CB59B9" w:rsidR="008A4559" w:rsidRDefault="007D39F9" w:rsidP="004637FA">
      <w:pPr>
        <w:spacing w:line="360" w:lineRule="auto"/>
        <w:ind w:firstLine="720"/>
        <w:jc w:val="both"/>
        <w:rPr>
          <w:sz w:val="28"/>
          <w:szCs w:val="28"/>
        </w:rPr>
      </w:pPr>
      <w:r>
        <w:rPr>
          <w:sz w:val="28"/>
          <w:szCs w:val="28"/>
        </w:rPr>
        <w:t xml:space="preserve">Clusters look </w:t>
      </w:r>
      <w:r w:rsidR="002960A4">
        <w:rPr>
          <w:sz w:val="28"/>
          <w:szCs w:val="28"/>
        </w:rPr>
        <w:t>the same as</w:t>
      </w:r>
      <w:r>
        <w:rPr>
          <w:sz w:val="28"/>
          <w:szCs w:val="28"/>
        </w:rPr>
        <w:t xml:space="preserve"> in previous example, so this metric </w:t>
      </w:r>
      <w:r w:rsidR="0083084D">
        <w:rPr>
          <w:sz w:val="28"/>
          <w:szCs w:val="28"/>
        </w:rPr>
        <w:t>must</w:t>
      </w:r>
      <w:r>
        <w:rPr>
          <w:sz w:val="28"/>
          <w:szCs w:val="28"/>
        </w:rPr>
        <w:t xml:space="preserve"> be admitted as ineffective.</w:t>
      </w:r>
    </w:p>
    <w:p w14:paraId="46A0EF66" w14:textId="77777777" w:rsidR="00683617" w:rsidRDefault="00683617" w:rsidP="008A4559">
      <w:pPr>
        <w:spacing w:line="360" w:lineRule="auto"/>
        <w:rPr>
          <w:sz w:val="28"/>
          <w:szCs w:val="28"/>
        </w:rPr>
      </w:pPr>
    </w:p>
    <w:p w14:paraId="7875C5EB" w14:textId="52368E8D" w:rsidR="00DE49EC" w:rsidRDefault="00DE49EC" w:rsidP="00CC7FB3">
      <w:pPr>
        <w:pStyle w:val="Heading2"/>
        <w:spacing w:line="360" w:lineRule="auto"/>
        <w:rPr>
          <w:sz w:val="28"/>
          <w:szCs w:val="28"/>
        </w:rPr>
      </w:pPr>
      <w:bookmarkStart w:id="18" w:name="_Toc106183333"/>
      <w:r w:rsidRPr="00DE49EC">
        <w:rPr>
          <w:sz w:val="28"/>
          <w:szCs w:val="28"/>
        </w:rPr>
        <w:lastRenderedPageBreak/>
        <w:t xml:space="preserve">6.2 </w:t>
      </w:r>
      <w:r w:rsidR="002A35D2" w:rsidRPr="002F3E3A">
        <w:rPr>
          <w:sz w:val="28"/>
          <w:szCs w:val="28"/>
        </w:rPr>
        <w:t xml:space="preserve">Clustering using </w:t>
      </w:r>
      <w:r w:rsidR="002A35D2">
        <w:rPr>
          <w:sz w:val="28"/>
          <w:szCs w:val="28"/>
        </w:rPr>
        <w:t>p</w:t>
      </w:r>
      <w:r w:rsidR="002A35D2" w:rsidRPr="002F3E3A">
        <w:rPr>
          <w:sz w:val="28"/>
          <w:szCs w:val="28"/>
        </w:rPr>
        <w:t>rincipal component analysis</w:t>
      </w:r>
      <w:bookmarkEnd w:id="18"/>
    </w:p>
    <w:p w14:paraId="232BCE94" w14:textId="49BAB456" w:rsidR="00DE49EC" w:rsidRPr="00CC7FB3" w:rsidRDefault="00CC7FB3" w:rsidP="004637FA">
      <w:pPr>
        <w:spacing w:line="360" w:lineRule="auto"/>
        <w:jc w:val="both"/>
        <w:rPr>
          <w:sz w:val="28"/>
          <w:szCs w:val="28"/>
        </w:rPr>
      </w:pPr>
      <w:r w:rsidRPr="00CC7FB3">
        <w:rPr>
          <w:sz w:val="28"/>
          <w:szCs w:val="28"/>
        </w:rPr>
        <w:tab/>
        <w:t xml:space="preserve">Principal component analysis was used </w:t>
      </w:r>
      <w:r>
        <w:rPr>
          <w:sz w:val="28"/>
          <w:szCs w:val="28"/>
        </w:rPr>
        <w:t xml:space="preserve">to implement K-means model and DBSCAN for clustering data with lower dimensionalities. For the first experiment (K-means) along with more </w:t>
      </w:r>
      <w:r w:rsidR="00FE2402">
        <w:rPr>
          <w:sz w:val="28"/>
          <w:szCs w:val="28"/>
        </w:rPr>
        <w:t xml:space="preserve">delineated clusters (12, 17) we can see also highly noisy ones (16). </w:t>
      </w:r>
      <w:r w:rsidR="003D78FC">
        <w:rPr>
          <w:sz w:val="28"/>
          <w:szCs w:val="28"/>
        </w:rPr>
        <w:t>Moreover,</w:t>
      </w:r>
      <w:r w:rsidR="00FE2402">
        <w:rPr>
          <w:sz w:val="28"/>
          <w:szCs w:val="28"/>
        </w:rPr>
        <w:t xml:space="preserve"> the most qualitative clusters contain the least amount of time-series.</w:t>
      </w:r>
    </w:p>
    <w:p w14:paraId="4F17C3DA" w14:textId="3A1B3724" w:rsidR="00DE49EC" w:rsidRPr="00CC7FB3" w:rsidRDefault="00CC7FB3" w:rsidP="00CC7FB3">
      <w:pPr>
        <w:spacing w:line="360" w:lineRule="auto"/>
        <w:rPr>
          <w:sz w:val="28"/>
          <w:szCs w:val="28"/>
        </w:rPr>
      </w:pPr>
      <w:r w:rsidRPr="00CC7FB3">
        <w:rPr>
          <w:noProof/>
          <w:sz w:val="28"/>
          <w:szCs w:val="28"/>
        </w:rPr>
        <w:drawing>
          <wp:inline distT="0" distB="0" distL="0" distR="0" wp14:anchorId="411F2610" wp14:editId="29FD7D2D">
            <wp:extent cx="5430768" cy="3540369"/>
            <wp:effectExtent l="0" t="0" r="0" b="317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4"/>
                    <a:stretch>
                      <a:fillRect/>
                    </a:stretch>
                  </pic:blipFill>
                  <pic:spPr>
                    <a:xfrm>
                      <a:off x="0" y="0"/>
                      <a:ext cx="5435361" cy="3543363"/>
                    </a:xfrm>
                    <a:prstGeom prst="rect">
                      <a:avLst/>
                    </a:prstGeom>
                  </pic:spPr>
                </pic:pic>
              </a:graphicData>
            </a:graphic>
          </wp:inline>
        </w:drawing>
      </w:r>
    </w:p>
    <w:p w14:paraId="29D84303" w14:textId="5EC669EF" w:rsidR="00CC7FB3" w:rsidRDefault="00CC7FB3" w:rsidP="00CC7FB3">
      <w:pPr>
        <w:spacing w:line="360" w:lineRule="auto"/>
        <w:jc w:val="center"/>
        <w:rPr>
          <w:sz w:val="28"/>
          <w:szCs w:val="28"/>
        </w:rPr>
      </w:pPr>
      <w:r w:rsidRPr="00BB72C2">
        <w:rPr>
          <w:b/>
          <w:bCs/>
          <w:sz w:val="28"/>
          <w:szCs w:val="28"/>
        </w:rPr>
        <w:t>Figure 1</w:t>
      </w:r>
      <w:r>
        <w:rPr>
          <w:b/>
          <w:bCs/>
          <w:sz w:val="28"/>
          <w:szCs w:val="28"/>
        </w:rPr>
        <w:t>3</w:t>
      </w:r>
      <w:r w:rsidRPr="00BB72C2">
        <w:rPr>
          <w:b/>
          <w:bCs/>
          <w:sz w:val="28"/>
          <w:szCs w:val="28"/>
        </w:rPr>
        <w:t>.</w:t>
      </w:r>
      <w:r>
        <w:rPr>
          <w:sz w:val="28"/>
          <w:szCs w:val="28"/>
        </w:rPr>
        <w:t xml:space="preserve"> Example of clusters for PCA + k-means Euclidean distance metric</w:t>
      </w:r>
    </w:p>
    <w:p w14:paraId="5FEBA04F" w14:textId="122442C7" w:rsidR="00DE49EC" w:rsidRPr="00CC7FB3" w:rsidRDefault="00FE2402" w:rsidP="00FE2402">
      <w:pPr>
        <w:spacing w:line="360" w:lineRule="auto"/>
        <w:ind w:left="-284" w:hanging="142"/>
        <w:rPr>
          <w:sz w:val="28"/>
          <w:szCs w:val="28"/>
        </w:rPr>
      </w:pPr>
      <w:r>
        <w:rPr>
          <w:noProof/>
          <w:sz w:val="28"/>
          <w:szCs w:val="28"/>
        </w:rPr>
        <w:drawing>
          <wp:inline distT="0" distB="0" distL="0" distR="0" wp14:anchorId="736F59B1" wp14:editId="2C333E57">
            <wp:extent cx="5874539" cy="2157046"/>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4229" cy="2160604"/>
                    </a:xfrm>
                    <a:prstGeom prst="rect">
                      <a:avLst/>
                    </a:prstGeom>
                    <a:noFill/>
                    <a:ln>
                      <a:noFill/>
                    </a:ln>
                  </pic:spPr>
                </pic:pic>
              </a:graphicData>
            </a:graphic>
          </wp:inline>
        </w:drawing>
      </w:r>
    </w:p>
    <w:p w14:paraId="2FE2D875" w14:textId="6D3BB21C" w:rsidR="00FE2402" w:rsidRDefault="00FE2402" w:rsidP="00FE2402">
      <w:pPr>
        <w:spacing w:line="360" w:lineRule="auto"/>
        <w:jc w:val="center"/>
        <w:rPr>
          <w:sz w:val="28"/>
          <w:szCs w:val="28"/>
        </w:rPr>
      </w:pPr>
      <w:r w:rsidRPr="00BB72C2">
        <w:rPr>
          <w:b/>
          <w:bCs/>
          <w:sz w:val="28"/>
          <w:szCs w:val="28"/>
        </w:rPr>
        <w:t>Figure 1</w:t>
      </w:r>
      <w:r>
        <w:rPr>
          <w:b/>
          <w:bCs/>
          <w:sz w:val="28"/>
          <w:szCs w:val="28"/>
        </w:rPr>
        <w:t>4</w:t>
      </w:r>
      <w:r w:rsidRPr="00BB72C2">
        <w:rPr>
          <w:b/>
          <w:bCs/>
          <w:sz w:val="28"/>
          <w:szCs w:val="28"/>
        </w:rPr>
        <w:t>.</w:t>
      </w:r>
      <w:r>
        <w:rPr>
          <w:sz w:val="28"/>
          <w:szCs w:val="28"/>
        </w:rPr>
        <w:t xml:space="preserve"> Distribution by clusters for PCA + k-means Euclidean distance metric</w:t>
      </w:r>
    </w:p>
    <w:p w14:paraId="4370E343" w14:textId="1AA5353D" w:rsidR="00DE49EC" w:rsidRDefault="00DE49EC" w:rsidP="00CC7FB3">
      <w:pPr>
        <w:spacing w:line="360" w:lineRule="auto"/>
        <w:rPr>
          <w:sz w:val="28"/>
          <w:szCs w:val="28"/>
        </w:rPr>
      </w:pPr>
    </w:p>
    <w:p w14:paraId="4EF83183" w14:textId="45F3106C" w:rsidR="003D78FC" w:rsidRPr="00CC7FB3" w:rsidRDefault="003D78FC" w:rsidP="00CC7FB3">
      <w:pPr>
        <w:spacing w:line="360" w:lineRule="auto"/>
        <w:rPr>
          <w:sz w:val="28"/>
          <w:szCs w:val="28"/>
        </w:rPr>
      </w:pPr>
      <w:r>
        <w:rPr>
          <w:sz w:val="28"/>
          <w:szCs w:val="28"/>
        </w:rPr>
        <w:lastRenderedPageBreak/>
        <w:tab/>
        <w:t xml:space="preserve">By next </w:t>
      </w:r>
      <w:r w:rsidR="00515363">
        <w:rPr>
          <w:sz w:val="28"/>
          <w:szCs w:val="28"/>
        </w:rPr>
        <w:t>step,</w:t>
      </w:r>
      <w:r>
        <w:rPr>
          <w:sz w:val="28"/>
          <w:szCs w:val="28"/>
        </w:rPr>
        <w:t xml:space="preserve"> the DBSCAN model was implemented on data with reduced dimensionalities. In results we can see 8 delineated clusters and </w:t>
      </w:r>
      <w:r w:rsidR="00182B37">
        <w:rPr>
          <w:sz w:val="28"/>
          <w:szCs w:val="28"/>
        </w:rPr>
        <w:t>1 noise cluster with the remaining time-series.</w:t>
      </w:r>
    </w:p>
    <w:p w14:paraId="7DFD61D5" w14:textId="75F3429C" w:rsidR="00DE49EC" w:rsidRDefault="00182B37" w:rsidP="00CC7FB3">
      <w:pPr>
        <w:spacing w:line="360" w:lineRule="auto"/>
        <w:rPr>
          <w:sz w:val="28"/>
          <w:szCs w:val="28"/>
        </w:rPr>
      </w:pPr>
      <w:r w:rsidRPr="00182B37">
        <w:rPr>
          <w:noProof/>
          <w:sz w:val="28"/>
          <w:szCs w:val="28"/>
        </w:rPr>
        <w:drawing>
          <wp:inline distT="0" distB="0" distL="0" distR="0" wp14:anchorId="1BEE614F" wp14:editId="57C00831">
            <wp:extent cx="5220970" cy="3418840"/>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6"/>
                    <a:stretch>
                      <a:fillRect/>
                    </a:stretch>
                  </pic:blipFill>
                  <pic:spPr>
                    <a:xfrm>
                      <a:off x="0" y="0"/>
                      <a:ext cx="5220970" cy="3418840"/>
                    </a:xfrm>
                    <a:prstGeom prst="rect">
                      <a:avLst/>
                    </a:prstGeom>
                  </pic:spPr>
                </pic:pic>
              </a:graphicData>
            </a:graphic>
          </wp:inline>
        </w:drawing>
      </w:r>
    </w:p>
    <w:p w14:paraId="104F521C" w14:textId="332BDF5A" w:rsidR="00182B37" w:rsidRPr="00CC7FB3" w:rsidRDefault="00182B37" w:rsidP="00182B37">
      <w:pPr>
        <w:spacing w:line="360" w:lineRule="auto"/>
        <w:jc w:val="center"/>
        <w:rPr>
          <w:sz w:val="28"/>
          <w:szCs w:val="28"/>
        </w:rPr>
      </w:pPr>
      <w:r w:rsidRPr="00BB72C2">
        <w:rPr>
          <w:b/>
          <w:bCs/>
          <w:sz w:val="28"/>
          <w:szCs w:val="28"/>
        </w:rPr>
        <w:t>Figure 1</w:t>
      </w:r>
      <w:r>
        <w:rPr>
          <w:b/>
          <w:bCs/>
          <w:sz w:val="28"/>
          <w:szCs w:val="28"/>
        </w:rPr>
        <w:t>5</w:t>
      </w:r>
      <w:r w:rsidRPr="00BB72C2">
        <w:rPr>
          <w:b/>
          <w:bCs/>
          <w:sz w:val="28"/>
          <w:szCs w:val="28"/>
        </w:rPr>
        <w:t>.</w:t>
      </w:r>
      <w:r>
        <w:rPr>
          <w:sz w:val="28"/>
          <w:szCs w:val="28"/>
        </w:rPr>
        <w:t xml:space="preserve"> Example of clusters for PCA + DBSCAN</w:t>
      </w:r>
    </w:p>
    <w:p w14:paraId="7EB706F6" w14:textId="4E930C05" w:rsidR="00DE49EC" w:rsidRDefault="00DE49EC" w:rsidP="00DE49EC"/>
    <w:p w14:paraId="528E993D" w14:textId="77777777" w:rsidR="002A35D2" w:rsidRDefault="00DE49EC" w:rsidP="00CB4141">
      <w:pPr>
        <w:pStyle w:val="Heading2"/>
        <w:spacing w:line="360" w:lineRule="auto"/>
        <w:rPr>
          <w:sz w:val="28"/>
          <w:szCs w:val="28"/>
        </w:rPr>
      </w:pPr>
      <w:bookmarkStart w:id="19" w:name="_Toc106183334"/>
      <w:r w:rsidRPr="002F3E3A">
        <w:rPr>
          <w:sz w:val="28"/>
          <w:szCs w:val="28"/>
        </w:rPr>
        <w:t xml:space="preserve">6.3 </w:t>
      </w:r>
      <w:r w:rsidR="002A35D2" w:rsidRPr="00DE49EC">
        <w:rPr>
          <w:sz w:val="28"/>
          <w:szCs w:val="28"/>
        </w:rPr>
        <w:t>MiniSom clustering</w:t>
      </w:r>
      <w:bookmarkEnd w:id="19"/>
    </w:p>
    <w:p w14:paraId="2DDBB95A" w14:textId="5C2D3D56" w:rsidR="00D94AB2" w:rsidRPr="00183844" w:rsidRDefault="00182B37" w:rsidP="00CB4141">
      <w:pPr>
        <w:spacing w:line="360" w:lineRule="auto"/>
        <w:jc w:val="both"/>
        <w:rPr>
          <w:sz w:val="28"/>
          <w:szCs w:val="28"/>
        </w:rPr>
      </w:pPr>
      <w:r>
        <w:rPr>
          <w:sz w:val="28"/>
          <w:szCs w:val="28"/>
        </w:rPr>
        <w:tab/>
        <w:t xml:space="preserve">MiniSom is </w:t>
      </w:r>
      <w:r w:rsidR="00183844">
        <w:rPr>
          <w:sz w:val="28"/>
          <w:szCs w:val="28"/>
        </w:rPr>
        <w:t>an implementation of artificial neural network model S</w:t>
      </w:r>
      <w:r w:rsidR="00183844" w:rsidRPr="00183844">
        <w:rPr>
          <w:sz w:val="28"/>
          <w:szCs w:val="28"/>
        </w:rPr>
        <w:t>elf</w:t>
      </w:r>
      <w:r w:rsidR="00183844">
        <w:rPr>
          <w:sz w:val="28"/>
          <w:szCs w:val="28"/>
        </w:rPr>
        <w:t xml:space="preserve"> O</w:t>
      </w:r>
      <w:r w:rsidR="00183844" w:rsidRPr="00183844">
        <w:rPr>
          <w:sz w:val="28"/>
          <w:szCs w:val="28"/>
        </w:rPr>
        <w:t>rgani</w:t>
      </w:r>
      <w:r w:rsidR="00183844">
        <w:rPr>
          <w:sz w:val="28"/>
          <w:szCs w:val="28"/>
        </w:rPr>
        <w:t>zing Maps (SOM</w:t>
      </w:r>
      <w:proofErr w:type="gramStart"/>
      <w:r w:rsidR="00183844">
        <w:rPr>
          <w:sz w:val="28"/>
          <w:szCs w:val="28"/>
        </w:rPr>
        <w:t>)</w:t>
      </w:r>
      <w:proofErr w:type="gramEnd"/>
      <w:r w:rsidR="00183844">
        <w:rPr>
          <w:sz w:val="28"/>
          <w:szCs w:val="28"/>
        </w:rPr>
        <w:t xml:space="preserve"> and it is able to </w:t>
      </w:r>
      <w:r w:rsidR="00183844" w:rsidRPr="00183844">
        <w:rPr>
          <w:sz w:val="28"/>
          <w:szCs w:val="28"/>
        </w:rPr>
        <w:t>convert complex, nonlinear statistical relationships between high-dimensional data items into simple geometric relationships on a low-dimensional display.</w:t>
      </w:r>
      <w:r w:rsidR="00183844" w:rsidRPr="00835F25">
        <w:rPr>
          <w:sz w:val="28"/>
          <w:szCs w:val="28"/>
        </w:rPr>
        <w:t> </w:t>
      </w:r>
      <w:r w:rsidR="002960A4">
        <w:rPr>
          <w:sz w:val="28"/>
          <w:szCs w:val="28"/>
        </w:rPr>
        <w:t>It</w:t>
      </w:r>
      <w:r w:rsidR="00835F25">
        <w:rPr>
          <w:sz w:val="28"/>
          <w:szCs w:val="28"/>
        </w:rPr>
        <w:t xml:space="preserve"> shows the best clustering for current time-series compared with other implemented models.</w:t>
      </w:r>
    </w:p>
    <w:p w14:paraId="49CE8FE0" w14:textId="6F79E787" w:rsidR="00D94AB2" w:rsidRPr="00461135" w:rsidRDefault="00835F25" w:rsidP="004A12C9">
      <w:pPr>
        <w:spacing w:line="360" w:lineRule="auto"/>
        <w:rPr>
          <w:sz w:val="28"/>
          <w:szCs w:val="28"/>
        </w:rPr>
      </w:pPr>
      <w:r w:rsidRPr="00835F25">
        <w:rPr>
          <w:noProof/>
          <w:sz w:val="28"/>
          <w:szCs w:val="28"/>
        </w:rPr>
        <w:lastRenderedPageBreak/>
        <w:drawing>
          <wp:inline distT="0" distB="0" distL="0" distR="0" wp14:anchorId="32B40D25" wp14:editId="23B10C85">
            <wp:extent cx="5220970" cy="3480435"/>
            <wp:effectExtent l="0" t="0" r="0" b="5715"/>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27"/>
                    <a:stretch>
                      <a:fillRect/>
                    </a:stretch>
                  </pic:blipFill>
                  <pic:spPr>
                    <a:xfrm>
                      <a:off x="0" y="0"/>
                      <a:ext cx="5220970" cy="3480435"/>
                    </a:xfrm>
                    <a:prstGeom prst="rect">
                      <a:avLst/>
                    </a:prstGeom>
                  </pic:spPr>
                </pic:pic>
              </a:graphicData>
            </a:graphic>
          </wp:inline>
        </w:drawing>
      </w:r>
    </w:p>
    <w:p w14:paraId="17817856" w14:textId="383FB703" w:rsidR="00835F25" w:rsidRDefault="00835F25" w:rsidP="00835F25">
      <w:pPr>
        <w:spacing w:line="360" w:lineRule="auto"/>
        <w:jc w:val="center"/>
        <w:rPr>
          <w:sz w:val="28"/>
          <w:szCs w:val="28"/>
        </w:rPr>
      </w:pPr>
      <w:r w:rsidRPr="00BB72C2">
        <w:rPr>
          <w:b/>
          <w:bCs/>
          <w:sz w:val="28"/>
          <w:szCs w:val="28"/>
        </w:rPr>
        <w:t>Figure 1</w:t>
      </w:r>
      <w:r>
        <w:rPr>
          <w:b/>
          <w:bCs/>
          <w:sz w:val="28"/>
          <w:szCs w:val="28"/>
        </w:rPr>
        <w:t>6</w:t>
      </w:r>
      <w:r w:rsidRPr="00BB72C2">
        <w:rPr>
          <w:b/>
          <w:bCs/>
          <w:sz w:val="28"/>
          <w:szCs w:val="28"/>
        </w:rPr>
        <w:t>.</w:t>
      </w:r>
      <w:r>
        <w:rPr>
          <w:sz w:val="28"/>
          <w:szCs w:val="28"/>
        </w:rPr>
        <w:t xml:space="preserve"> Examples of MiniSOM clustering</w:t>
      </w:r>
    </w:p>
    <w:p w14:paraId="7F5CAD53" w14:textId="65B1CEF3" w:rsidR="004637FA" w:rsidRDefault="004637FA" w:rsidP="004637FA">
      <w:pPr>
        <w:spacing w:line="360" w:lineRule="auto"/>
        <w:ind w:left="-567"/>
        <w:jc w:val="center"/>
        <w:rPr>
          <w:sz w:val="28"/>
          <w:szCs w:val="28"/>
        </w:rPr>
      </w:pPr>
      <w:r>
        <w:rPr>
          <w:noProof/>
          <w:sz w:val="28"/>
          <w:szCs w:val="28"/>
        </w:rPr>
        <w:drawing>
          <wp:inline distT="0" distB="0" distL="0" distR="0" wp14:anchorId="6929770E" wp14:editId="40C1CBBC">
            <wp:extent cx="6135077" cy="2252712"/>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469" cy="2258731"/>
                    </a:xfrm>
                    <a:prstGeom prst="rect">
                      <a:avLst/>
                    </a:prstGeom>
                    <a:noFill/>
                    <a:ln>
                      <a:noFill/>
                    </a:ln>
                  </pic:spPr>
                </pic:pic>
              </a:graphicData>
            </a:graphic>
          </wp:inline>
        </w:drawing>
      </w:r>
    </w:p>
    <w:p w14:paraId="0EF58A9D" w14:textId="491AA90E" w:rsidR="004637FA" w:rsidRDefault="004637FA" w:rsidP="0089349A">
      <w:pPr>
        <w:spacing w:line="360" w:lineRule="auto"/>
        <w:jc w:val="center"/>
        <w:rPr>
          <w:sz w:val="28"/>
          <w:szCs w:val="28"/>
        </w:rPr>
      </w:pPr>
      <w:r w:rsidRPr="00BB72C2">
        <w:rPr>
          <w:b/>
          <w:bCs/>
          <w:sz w:val="28"/>
          <w:szCs w:val="28"/>
        </w:rPr>
        <w:t>Figure 1</w:t>
      </w:r>
      <w:r>
        <w:rPr>
          <w:b/>
          <w:bCs/>
          <w:sz w:val="28"/>
          <w:szCs w:val="28"/>
        </w:rPr>
        <w:t>7</w:t>
      </w:r>
      <w:r w:rsidRPr="00BB72C2">
        <w:rPr>
          <w:b/>
          <w:bCs/>
          <w:sz w:val="28"/>
          <w:szCs w:val="28"/>
        </w:rPr>
        <w:t>.</w:t>
      </w:r>
      <w:r>
        <w:rPr>
          <w:sz w:val="28"/>
          <w:szCs w:val="28"/>
        </w:rPr>
        <w:t xml:space="preserve"> Distribution by clusters for MiniSOM</w:t>
      </w:r>
    </w:p>
    <w:p w14:paraId="1ED45D52" w14:textId="77777777" w:rsidR="00CB4141" w:rsidRDefault="00CB4141" w:rsidP="0089349A">
      <w:pPr>
        <w:spacing w:line="360" w:lineRule="auto"/>
        <w:jc w:val="center"/>
        <w:rPr>
          <w:sz w:val="28"/>
          <w:szCs w:val="28"/>
        </w:rPr>
      </w:pPr>
    </w:p>
    <w:p w14:paraId="715D3071" w14:textId="020ECEA4" w:rsidR="004637FA" w:rsidRDefault="004637FA" w:rsidP="0089349A">
      <w:pPr>
        <w:spacing w:line="360" w:lineRule="auto"/>
        <w:ind w:left="-567"/>
        <w:jc w:val="both"/>
        <w:rPr>
          <w:sz w:val="28"/>
          <w:szCs w:val="28"/>
        </w:rPr>
      </w:pPr>
      <w:r>
        <w:rPr>
          <w:sz w:val="28"/>
          <w:szCs w:val="28"/>
        </w:rPr>
        <w:tab/>
      </w:r>
      <w:r w:rsidR="00D10288">
        <w:rPr>
          <w:sz w:val="28"/>
          <w:szCs w:val="28"/>
        </w:rPr>
        <w:t>The MiniSOM shows the most homogeneous clusters with uniform distribution. Additionally</w:t>
      </w:r>
      <w:r w:rsidR="002960A4">
        <w:rPr>
          <w:sz w:val="28"/>
          <w:szCs w:val="28"/>
        </w:rPr>
        <w:t>,</w:t>
      </w:r>
      <w:r w:rsidR="00D10288">
        <w:rPr>
          <w:sz w:val="28"/>
          <w:szCs w:val="28"/>
        </w:rPr>
        <w:t xml:space="preserve"> </w:t>
      </w:r>
      <w:r w:rsidR="002960A4">
        <w:rPr>
          <w:sz w:val="28"/>
          <w:szCs w:val="28"/>
        </w:rPr>
        <w:t>sufficient</w:t>
      </w:r>
      <w:r w:rsidR="00D10288">
        <w:rPr>
          <w:sz w:val="28"/>
          <w:szCs w:val="28"/>
        </w:rPr>
        <w:t xml:space="preserve"> quality of clustering go</w:t>
      </w:r>
      <w:r w:rsidR="0089349A">
        <w:rPr>
          <w:sz w:val="28"/>
          <w:szCs w:val="28"/>
        </w:rPr>
        <w:t>es</w:t>
      </w:r>
      <w:r w:rsidR="00D10288">
        <w:rPr>
          <w:sz w:val="28"/>
          <w:szCs w:val="28"/>
        </w:rPr>
        <w:t xml:space="preserve"> with fast training comparable with others implemented models for clustering.</w:t>
      </w:r>
    </w:p>
    <w:p w14:paraId="49FFDBF2" w14:textId="77A59C91" w:rsidR="004637FA" w:rsidRDefault="004637FA" w:rsidP="004637FA">
      <w:pPr>
        <w:spacing w:line="360" w:lineRule="auto"/>
        <w:ind w:left="-567"/>
        <w:rPr>
          <w:sz w:val="28"/>
          <w:szCs w:val="28"/>
        </w:rPr>
      </w:pPr>
    </w:p>
    <w:p w14:paraId="277455B9" w14:textId="3509552D" w:rsidR="004637FA" w:rsidRDefault="004637FA" w:rsidP="004637FA">
      <w:pPr>
        <w:spacing w:line="360" w:lineRule="auto"/>
        <w:ind w:left="-567"/>
        <w:rPr>
          <w:sz w:val="28"/>
          <w:szCs w:val="28"/>
        </w:rPr>
      </w:pPr>
    </w:p>
    <w:p w14:paraId="42157750" w14:textId="4C8F1B58" w:rsidR="004637FA" w:rsidRDefault="004637FA" w:rsidP="004637FA">
      <w:pPr>
        <w:spacing w:line="360" w:lineRule="auto"/>
        <w:ind w:left="-567"/>
        <w:rPr>
          <w:sz w:val="28"/>
          <w:szCs w:val="28"/>
        </w:rPr>
      </w:pPr>
    </w:p>
    <w:p w14:paraId="4FE986A9" w14:textId="77777777" w:rsidR="004637FA" w:rsidRPr="00CC7FB3" w:rsidRDefault="004637FA" w:rsidP="004D6E77">
      <w:pPr>
        <w:spacing w:line="360" w:lineRule="auto"/>
        <w:rPr>
          <w:sz w:val="28"/>
          <w:szCs w:val="28"/>
        </w:rPr>
      </w:pPr>
    </w:p>
    <w:p w14:paraId="71B3F4CB" w14:textId="77777777" w:rsidR="00D94AB2" w:rsidRPr="00035096" w:rsidRDefault="00D94AB2" w:rsidP="004A12C9">
      <w:pPr>
        <w:spacing w:line="360" w:lineRule="auto"/>
      </w:pPr>
    </w:p>
    <w:p w14:paraId="336CC03C" w14:textId="7C775108" w:rsidR="00EA52A3" w:rsidRPr="00461135" w:rsidRDefault="00996D5B" w:rsidP="004A12C9">
      <w:pPr>
        <w:pStyle w:val="Heading1"/>
        <w:spacing w:line="360" w:lineRule="auto"/>
      </w:pPr>
      <w:bookmarkStart w:id="20" w:name="_Toc106183335"/>
      <w:r w:rsidRPr="00461135">
        <w:lastRenderedPageBreak/>
        <w:t>7</w:t>
      </w:r>
      <w:r w:rsidR="00EA52A3" w:rsidRPr="00461135">
        <w:t>. Conclusion</w:t>
      </w:r>
      <w:bookmarkEnd w:id="20"/>
    </w:p>
    <w:p w14:paraId="0BC82E1F" w14:textId="621167A0" w:rsidR="003E7A7A" w:rsidRDefault="000E1EC8" w:rsidP="00AD3578">
      <w:pPr>
        <w:spacing w:before="94" w:after="240" w:line="360" w:lineRule="auto"/>
        <w:jc w:val="both"/>
        <w:rPr>
          <w:sz w:val="28"/>
          <w:szCs w:val="28"/>
        </w:rPr>
      </w:pPr>
      <w:r>
        <w:rPr>
          <w:sz w:val="28"/>
          <w:szCs w:val="28"/>
        </w:rPr>
        <w:tab/>
        <w:t>Current research was devoted to build and analyz</w:t>
      </w:r>
      <w:r w:rsidR="002960A4">
        <w:rPr>
          <w:sz w:val="28"/>
          <w:szCs w:val="28"/>
        </w:rPr>
        <w:t>e the</w:t>
      </w:r>
      <w:r>
        <w:rPr>
          <w:sz w:val="28"/>
          <w:szCs w:val="28"/>
        </w:rPr>
        <w:t xml:space="preserve"> agent-based model of financial market with four types of agents. </w:t>
      </w:r>
      <w:r w:rsidR="00067CE7">
        <w:rPr>
          <w:sz w:val="28"/>
          <w:szCs w:val="28"/>
        </w:rPr>
        <w:t xml:space="preserve">The balance of agents and their interaction are set by 28 input parameters of ABM. The most significant are the parameters </w:t>
      </w:r>
      <w:r w:rsidR="001325FB">
        <w:rPr>
          <w:sz w:val="28"/>
          <w:szCs w:val="28"/>
        </w:rPr>
        <w:t>that limit the behavior of market makers</w:t>
      </w:r>
      <w:r w:rsidR="00DC0F69" w:rsidRPr="00DC0F69">
        <w:rPr>
          <w:sz w:val="28"/>
          <w:szCs w:val="28"/>
        </w:rPr>
        <w:t xml:space="preserve"> </w:t>
      </w:r>
      <w:r w:rsidR="00DC0F69">
        <w:rPr>
          <w:sz w:val="28"/>
          <w:szCs w:val="28"/>
        </w:rPr>
        <w:t xml:space="preserve">such as </w:t>
      </w:r>
      <w:r w:rsidR="00DC0F69" w:rsidRPr="00DC0F69">
        <w:rPr>
          <w:sz w:val="28"/>
          <w:szCs w:val="28"/>
        </w:rPr>
        <w:t>hard lines of buying and selling</w:t>
      </w:r>
      <w:r w:rsidR="001325FB">
        <w:rPr>
          <w:sz w:val="28"/>
          <w:szCs w:val="28"/>
        </w:rPr>
        <w:t xml:space="preserve">. </w:t>
      </w:r>
    </w:p>
    <w:p w14:paraId="665C153C" w14:textId="144E6BEB" w:rsidR="00E61940" w:rsidRDefault="00CB7D99" w:rsidP="00E61940">
      <w:pPr>
        <w:spacing w:before="94" w:after="240" w:line="360" w:lineRule="auto"/>
        <w:jc w:val="both"/>
        <w:rPr>
          <w:sz w:val="28"/>
          <w:szCs w:val="28"/>
        </w:rPr>
      </w:pPr>
      <w:r>
        <w:rPr>
          <w:sz w:val="28"/>
          <w:szCs w:val="28"/>
        </w:rPr>
        <w:tab/>
      </w:r>
      <w:r w:rsidR="002960A4">
        <w:rPr>
          <w:sz w:val="28"/>
          <w:szCs w:val="28"/>
        </w:rPr>
        <w:t>The</w:t>
      </w:r>
      <w:r>
        <w:rPr>
          <w:sz w:val="28"/>
          <w:szCs w:val="28"/>
        </w:rPr>
        <w:t xml:space="preserve"> investigation of the ABM response on the artificial shock </w:t>
      </w:r>
      <w:r w:rsidR="00BE6B48">
        <w:rPr>
          <w:sz w:val="28"/>
          <w:szCs w:val="28"/>
        </w:rPr>
        <w:t xml:space="preserve">values of Bollinger bands width were analyzed </w:t>
      </w:r>
      <w:r w:rsidR="00515363">
        <w:rPr>
          <w:sz w:val="28"/>
          <w:szCs w:val="28"/>
        </w:rPr>
        <w:t>to</w:t>
      </w:r>
      <w:r w:rsidR="00BE6B48">
        <w:rPr>
          <w:sz w:val="28"/>
          <w:szCs w:val="28"/>
        </w:rPr>
        <w:t xml:space="preserve"> detect common patterns of transition to some new stable state. The best results of clustering </w:t>
      </w:r>
      <w:r w:rsidR="00374187">
        <w:rPr>
          <w:sz w:val="28"/>
          <w:szCs w:val="28"/>
        </w:rPr>
        <w:t>were</w:t>
      </w:r>
      <w:r w:rsidR="00BE6B48">
        <w:rPr>
          <w:sz w:val="28"/>
          <w:szCs w:val="28"/>
        </w:rPr>
        <w:t xml:space="preserve"> </w:t>
      </w:r>
      <w:r w:rsidR="005E1C41">
        <w:rPr>
          <w:sz w:val="28"/>
          <w:szCs w:val="28"/>
        </w:rPr>
        <w:t>observed with implementation</w:t>
      </w:r>
      <w:r w:rsidR="002960A4">
        <w:rPr>
          <w:sz w:val="28"/>
          <w:szCs w:val="28"/>
        </w:rPr>
        <w:t xml:space="preserve"> of</w:t>
      </w:r>
      <w:r w:rsidR="005E1C41">
        <w:rPr>
          <w:sz w:val="28"/>
          <w:szCs w:val="28"/>
        </w:rPr>
        <w:t xml:space="preserve"> MiniSom model, which is the realization of Self Organizing Maps</w:t>
      </w:r>
      <w:r w:rsidR="000668DB">
        <w:rPr>
          <w:sz w:val="28"/>
          <w:szCs w:val="28"/>
        </w:rPr>
        <w:t xml:space="preserve"> – a type of Artificial Neural Network. This model shows the most delineated clusters for BBW datasets.</w:t>
      </w:r>
      <w:r w:rsidR="00683617">
        <w:rPr>
          <w:sz w:val="28"/>
          <w:szCs w:val="28"/>
        </w:rPr>
        <w:t xml:space="preserve"> </w:t>
      </w:r>
    </w:p>
    <w:p w14:paraId="41C92A9F" w14:textId="77777777" w:rsidR="00E61940" w:rsidRPr="00DD220B" w:rsidRDefault="00E61940" w:rsidP="00E61940">
      <w:pPr>
        <w:spacing w:before="94" w:after="240" w:line="360" w:lineRule="auto"/>
        <w:jc w:val="both"/>
        <w:rPr>
          <w:sz w:val="28"/>
          <w:szCs w:val="28"/>
        </w:rPr>
      </w:pPr>
    </w:p>
    <w:p w14:paraId="4D3CFF65" w14:textId="1AC6C381" w:rsidR="00373FBA" w:rsidRPr="00E61940" w:rsidRDefault="00E61940" w:rsidP="00E61940">
      <w:pPr>
        <w:pStyle w:val="Heading1"/>
      </w:pPr>
      <w:bookmarkStart w:id="21" w:name="_Toc106183336"/>
      <w:r w:rsidRPr="00E61940">
        <w:t>8.</w:t>
      </w:r>
      <w:r>
        <w:t xml:space="preserve"> </w:t>
      </w:r>
      <w:r w:rsidR="00373FBA" w:rsidRPr="00E61940">
        <w:t>Future work</w:t>
      </w:r>
      <w:bookmarkEnd w:id="21"/>
    </w:p>
    <w:p w14:paraId="1AB28B3E" w14:textId="76BE4322" w:rsidR="00116985" w:rsidRPr="000668DB" w:rsidRDefault="00116985" w:rsidP="00AD3578">
      <w:pPr>
        <w:spacing w:before="94" w:after="240" w:line="360" w:lineRule="auto"/>
        <w:jc w:val="both"/>
        <w:rPr>
          <w:sz w:val="28"/>
          <w:szCs w:val="28"/>
        </w:rPr>
      </w:pPr>
      <w:r>
        <w:rPr>
          <w:sz w:val="28"/>
          <w:szCs w:val="28"/>
        </w:rPr>
        <w:t xml:space="preserve"> </w:t>
      </w:r>
      <w:r>
        <w:rPr>
          <w:sz w:val="28"/>
          <w:szCs w:val="28"/>
        </w:rPr>
        <w:tab/>
      </w:r>
      <w:r w:rsidR="00F6307A">
        <w:rPr>
          <w:sz w:val="28"/>
          <w:szCs w:val="28"/>
        </w:rPr>
        <w:t xml:space="preserve">Due to the high </w:t>
      </w:r>
      <w:r w:rsidR="008A62EA">
        <w:rPr>
          <w:sz w:val="28"/>
          <w:szCs w:val="28"/>
        </w:rPr>
        <w:t>resource requirements for ABM operation and collecting big data it is common approach to create a surrogate model by training ML o</w:t>
      </w:r>
      <w:r w:rsidR="00374187">
        <w:rPr>
          <w:sz w:val="28"/>
          <w:szCs w:val="28"/>
        </w:rPr>
        <w:t>r</w:t>
      </w:r>
      <w:r w:rsidR="008A62EA">
        <w:rPr>
          <w:sz w:val="28"/>
          <w:szCs w:val="28"/>
        </w:rPr>
        <w:t xml:space="preserve"> Neural network models. So </w:t>
      </w:r>
      <w:r>
        <w:rPr>
          <w:sz w:val="28"/>
          <w:szCs w:val="28"/>
        </w:rPr>
        <w:t xml:space="preserve">current ABM can be used for collecting data for creating </w:t>
      </w:r>
      <w:r w:rsidR="008A62EA">
        <w:rPr>
          <w:sz w:val="28"/>
          <w:szCs w:val="28"/>
        </w:rPr>
        <w:t xml:space="preserve">its surrogate </w:t>
      </w:r>
      <w:r w:rsidR="00374187">
        <w:rPr>
          <w:sz w:val="28"/>
          <w:szCs w:val="28"/>
        </w:rPr>
        <w:t>and</w:t>
      </w:r>
      <w:r w:rsidR="008A62EA">
        <w:rPr>
          <w:sz w:val="28"/>
          <w:szCs w:val="28"/>
        </w:rPr>
        <w:t xml:space="preserve"> fast selecting ne</w:t>
      </w:r>
      <w:r w:rsidR="00374187">
        <w:rPr>
          <w:sz w:val="28"/>
          <w:szCs w:val="28"/>
        </w:rPr>
        <w:t xml:space="preserve">cessary parameters </w:t>
      </w:r>
      <w:r w:rsidR="002960A4">
        <w:rPr>
          <w:sz w:val="28"/>
          <w:szCs w:val="28"/>
        </w:rPr>
        <w:t>for</w:t>
      </w:r>
      <w:r w:rsidR="00374187">
        <w:rPr>
          <w:sz w:val="28"/>
          <w:szCs w:val="28"/>
        </w:rPr>
        <w:t xml:space="preserve"> finding anomalies.</w:t>
      </w:r>
    </w:p>
    <w:p w14:paraId="0525A437" w14:textId="58DC556D" w:rsidR="00996D5B" w:rsidRPr="00373FBA" w:rsidRDefault="00374187" w:rsidP="00AD3578">
      <w:pPr>
        <w:spacing w:before="94" w:after="240" w:line="360" w:lineRule="auto"/>
        <w:jc w:val="both"/>
        <w:rPr>
          <w:sz w:val="28"/>
          <w:szCs w:val="28"/>
        </w:rPr>
      </w:pPr>
      <w:r>
        <w:rPr>
          <w:sz w:val="28"/>
          <w:szCs w:val="28"/>
        </w:rPr>
        <w:tab/>
        <w:t xml:space="preserve">Along with that </w:t>
      </w:r>
      <w:r w:rsidR="00CE4BFD">
        <w:rPr>
          <w:sz w:val="28"/>
          <w:szCs w:val="28"/>
        </w:rPr>
        <w:t xml:space="preserve">it is required to investigate another market metrics for deeper understanding </w:t>
      </w:r>
      <w:r w:rsidR="00DD0B19">
        <w:rPr>
          <w:sz w:val="28"/>
          <w:szCs w:val="28"/>
        </w:rPr>
        <w:t>agents’</w:t>
      </w:r>
      <w:r w:rsidR="00CE4BFD">
        <w:rPr>
          <w:sz w:val="28"/>
          <w:szCs w:val="28"/>
        </w:rPr>
        <w:t xml:space="preserve"> behavior</w:t>
      </w:r>
      <w:r>
        <w:rPr>
          <w:sz w:val="28"/>
          <w:szCs w:val="28"/>
        </w:rPr>
        <w:t xml:space="preserve"> </w:t>
      </w:r>
      <w:r w:rsidR="00CE4BFD">
        <w:rPr>
          <w:sz w:val="28"/>
          <w:szCs w:val="28"/>
        </w:rPr>
        <w:t xml:space="preserve">and market reaction on </w:t>
      </w:r>
      <w:r w:rsidR="00E65726">
        <w:rPr>
          <w:sz w:val="28"/>
          <w:szCs w:val="28"/>
        </w:rPr>
        <w:t>dramatic price decreas</w:t>
      </w:r>
      <w:r w:rsidR="002960A4">
        <w:rPr>
          <w:sz w:val="28"/>
          <w:szCs w:val="28"/>
        </w:rPr>
        <w:t>e</w:t>
      </w:r>
      <w:r w:rsidR="00E65726">
        <w:rPr>
          <w:sz w:val="28"/>
          <w:szCs w:val="28"/>
        </w:rPr>
        <w:t xml:space="preserve">. This research can help </w:t>
      </w:r>
      <w:r w:rsidR="002960A4">
        <w:rPr>
          <w:sz w:val="28"/>
          <w:szCs w:val="28"/>
        </w:rPr>
        <w:t>to</w:t>
      </w:r>
      <w:r w:rsidR="00E65726">
        <w:rPr>
          <w:sz w:val="28"/>
          <w:szCs w:val="28"/>
        </w:rPr>
        <w:t xml:space="preserve"> better understand</w:t>
      </w:r>
      <w:r w:rsidR="002960A4">
        <w:rPr>
          <w:sz w:val="28"/>
          <w:szCs w:val="28"/>
        </w:rPr>
        <w:t xml:space="preserve"> the</w:t>
      </w:r>
      <w:r w:rsidR="00E65726">
        <w:rPr>
          <w:sz w:val="28"/>
          <w:szCs w:val="28"/>
        </w:rPr>
        <w:t xml:space="preserve"> market dynamics and ways of transferring behind stationary states.</w:t>
      </w:r>
    </w:p>
    <w:p w14:paraId="7BBE0CB5" w14:textId="44FA779C" w:rsidR="00996D5B" w:rsidRDefault="00996D5B" w:rsidP="00AD3578">
      <w:pPr>
        <w:spacing w:before="94" w:after="240" w:line="360" w:lineRule="auto"/>
        <w:jc w:val="both"/>
        <w:rPr>
          <w:sz w:val="28"/>
          <w:szCs w:val="28"/>
        </w:rPr>
      </w:pPr>
    </w:p>
    <w:p w14:paraId="1CFFBF7A" w14:textId="77777777" w:rsidR="0089349A" w:rsidRDefault="0089349A" w:rsidP="00AD3578">
      <w:pPr>
        <w:spacing w:before="94" w:after="240" w:line="360" w:lineRule="auto"/>
        <w:jc w:val="both"/>
        <w:rPr>
          <w:sz w:val="28"/>
          <w:szCs w:val="28"/>
        </w:rPr>
      </w:pPr>
    </w:p>
    <w:p w14:paraId="1ACBA79F" w14:textId="318F285E" w:rsidR="00EA52A3" w:rsidRPr="003B4980" w:rsidRDefault="00E61940" w:rsidP="00AD3578">
      <w:pPr>
        <w:pStyle w:val="Heading1"/>
        <w:spacing w:after="240" w:line="360" w:lineRule="auto"/>
        <w:jc w:val="both"/>
        <w:rPr>
          <w:rFonts w:ascii="Arial"/>
        </w:rPr>
      </w:pPr>
      <w:bookmarkStart w:id="22" w:name="_Toc106183337"/>
      <w:r>
        <w:lastRenderedPageBreak/>
        <w:t>9</w:t>
      </w:r>
      <w:r w:rsidR="00EA52A3">
        <w:t>. References</w:t>
      </w:r>
      <w:bookmarkEnd w:id="22"/>
    </w:p>
    <w:p w14:paraId="214CCE11" w14:textId="43C45B28" w:rsidR="00931567" w:rsidRDefault="00931567" w:rsidP="004637FA">
      <w:pPr>
        <w:spacing w:before="94" w:after="240" w:line="360" w:lineRule="auto"/>
        <w:jc w:val="both"/>
        <w:rPr>
          <w:sz w:val="28"/>
          <w:szCs w:val="28"/>
        </w:rPr>
      </w:pPr>
      <w:r w:rsidRPr="00931567">
        <w:rPr>
          <w:sz w:val="28"/>
          <w:szCs w:val="28"/>
        </w:rPr>
        <w:t>[1]</w:t>
      </w:r>
      <w:r w:rsidR="00AB2DEC" w:rsidRPr="00931567">
        <w:rPr>
          <w:sz w:val="28"/>
          <w:szCs w:val="28"/>
        </w:rPr>
        <w:t xml:space="preserve"> </w:t>
      </w:r>
      <w:r w:rsidR="00AB2DEC" w:rsidRPr="000F05BA">
        <w:rPr>
          <w:sz w:val="28"/>
          <w:szCs w:val="28"/>
        </w:rPr>
        <w:t>Chih-Chun Chen, Sylvia B. Nagl, and Christopher D. Clack</w:t>
      </w:r>
      <w:r w:rsidR="00AB2DEC" w:rsidRPr="00027C6C">
        <w:rPr>
          <w:sz w:val="28"/>
          <w:szCs w:val="28"/>
        </w:rPr>
        <w:t xml:space="preserve"> </w:t>
      </w:r>
      <w:r w:rsidR="00027C6C" w:rsidRPr="00027C6C">
        <w:rPr>
          <w:sz w:val="28"/>
          <w:szCs w:val="28"/>
        </w:rPr>
        <w:t xml:space="preserve">(2008) </w:t>
      </w:r>
      <w:r w:rsidRPr="00931567">
        <w:rPr>
          <w:sz w:val="28"/>
          <w:szCs w:val="28"/>
        </w:rPr>
        <w:t>A Method for Validating and Discovering Associations between Multi-level Emergent Behaviours in Agent-Based Simulations</w:t>
      </w:r>
      <w:r>
        <w:rPr>
          <w:sz w:val="28"/>
          <w:szCs w:val="28"/>
        </w:rPr>
        <w:t xml:space="preserve"> </w:t>
      </w:r>
      <w:r w:rsidR="00027C6C" w:rsidRPr="00027C6C">
        <w:rPr>
          <w:sz w:val="28"/>
          <w:szCs w:val="28"/>
        </w:rPr>
        <w:t>DOI: 10.1007/978-3-540-78582-8_1</w:t>
      </w:r>
    </w:p>
    <w:p w14:paraId="782D81F5" w14:textId="00A0065E" w:rsidR="00433402" w:rsidRDefault="00931567" w:rsidP="004637FA">
      <w:pPr>
        <w:spacing w:before="94" w:after="240" w:line="360" w:lineRule="auto"/>
        <w:jc w:val="both"/>
        <w:rPr>
          <w:sz w:val="28"/>
          <w:szCs w:val="28"/>
        </w:rPr>
      </w:pPr>
      <w:r>
        <w:rPr>
          <w:sz w:val="28"/>
          <w:szCs w:val="28"/>
        </w:rPr>
        <w:t>[2]</w:t>
      </w:r>
      <w:r w:rsidR="000F05BA" w:rsidRPr="000F05BA">
        <w:rPr>
          <w:sz w:val="28"/>
          <w:szCs w:val="28"/>
        </w:rPr>
        <w:t xml:space="preserve"> Mohamed Amine Souissi, Khalid Bensaid, Rachid Ellaia </w:t>
      </w:r>
      <w:r w:rsidR="00027C6C">
        <w:rPr>
          <w:sz w:val="28"/>
          <w:szCs w:val="28"/>
        </w:rPr>
        <w:t xml:space="preserve">(2018) </w:t>
      </w:r>
      <w:r w:rsidR="000F05BA" w:rsidRPr="000F05BA">
        <w:rPr>
          <w:sz w:val="28"/>
          <w:szCs w:val="28"/>
        </w:rPr>
        <w:t xml:space="preserve">Multi-agent modeling and simulation of a stock market </w:t>
      </w:r>
      <w:r w:rsidR="00027C6C">
        <w:rPr>
          <w:sz w:val="28"/>
          <w:szCs w:val="28"/>
        </w:rPr>
        <w:t>DOI</w:t>
      </w:r>
      <w:r w:rsidR="000F05BA" w:rsidRPr="000F05BA">
        <w:rPr>
          <w:sz w:val="28"/>
          <w:szCs w:val="28"/>
        </w:rPr>
        <w:t>:</w:t>
      </w:r>
      <w:r w:rsidR="0007760F" w:rsidRPr="0007760F">
        <w:rPr>
          <w:sz w:val="28"/>
          <w:szCs w:val="28"/>
        </w:rPr>
        <w:t xml:space="preserve"> </w:t>
      </w:r>
      <w:r w:rsidR="000F05BA" w:rsidRPr="000F05BA">
        <w:rPr>
          <w:sz w:val="28"/>
          <w:szCs w:val="28"/>
        </w:rPr>
        <w:t>10.21511/imfi.15(4).2018.10</w:t>
      </w:r>
    </w:p>
    <w:p w14:paraId="3EBE9E18" w14:textId="4CE28A41" w:rsidR="001803E1" w:rsidRDefault="001803E1" w:rsidP="004637FA">
      <w:pPr>
        <w:spacing w:before="94" w:after="240" w:line="360" w:lineRule="auto"/>
        <w:jc w:val="both"/>
        <w:rPr>
          <w:sz w:val="28"/>
          <w:szCs w:val="28"/>
        </w:rPr>
      </w:pPr>
      <w:r>
        <w:rPr>
          <w:sz w:val="28"/>
          <w:szCs w:val="28"/>
        </w:rPr>
        <w:t xml:space="preserve">[3] </w:t>
      </w:r>
      <w:r w:rsidRPr="001803E1">
        <w:rPr>
          <w:sz w:val="28"/>
          <w:szCs w:val="28"/>
        </w:rPr>
        <w:t xml:space="preserve">Frank McGroarty Ash Booth Enrico Gerding V. L. Raju Chinthalapati (2019) High frequency trading strategies, market fragility and price spikes: an </w:t>
      </w:r>
      <w:r w:rsidR="002E4474" w:rsidRPr="001803E1">
        <w:rPr>
          <w:sz w:val="28"/>
          <w:szCs w:val="28"/>
        </w:rPr>
        <w:t>agent-based</w:t>
      </w:r>
      <w:r w:rsidRPr="001803E1">
        <w:rPr>
          <w:sz w:val="28"/>
          <w:szCs w:val="28"/>
        </w:rPr>
        <w:t xml:space="preserve"> model perspective</w:t>
      </w:r>
      <w:r w:rsidR="00AF41F1">
        <w:rPr>
          <w:sz w:val="28"/>
          <w:szCs w:val="28"/>
        </w:rPr>
        <w:t xml:space="preserve"> </w:t>
      </w:r>
      <w:hyperlink r:id="rId29" w:history="1">
        <w:r w:rsidR="00AF41F1" w:rsidRPr="00AF41F1">
          <w:rPr>
            <w:sz w:val="28"/>
            <w:szCs w:val="28"/>
          </w:rPr>
          <w:t>https://doi.org/10.1007/s10479-018-3019-4</w:t>
        </w:r>
      </w:hyperlink>
    </w:p>
    <w:p w14:paraId="7487082A" w14:textId="7B953144" w:rsidR="00AA68A5" w:rsidRPr="00AF41F1" w:rsidRDefault="00AA68A5" w:rsidP="004637FA">
      <w:pPr>
        <w:spacing w:before="94" w:after="240" w:line="360" w:lineRule="auto"/>
        <w:jc w:val="both"/>
        <w:rPr>
          <w:sz w:val="28"/>
          <w:szCs w:val="28"/>
        </w:rPr>
      </w:pPr>
      <w:r>
        <w:rPr>
          <w:sz w:val="28"/>
          <w:szCs w:val="28"/>
        </w:rPr>
        <w:t>[</w:t>
      </w:r>
      <w:r w:rsidRPr="00AA68A5">
        <w:rPr>
          <w:sz w:val="28"/>
          <w:szCs w:val="28"/>
        </w:rPr>
        <w:t>4] Harris, L. (2003), Trading and Exchanges: Market Microstructure for Practitioners, Oxford University Press.</w:t>
      </w:r>
    </w:p>
    <w:p w14:paraId="08E13DB3" w14:textId="478AC03B" w:rsidR="00AF41F1" w:rsidRPr="00AF41F1" w:rsidRDefault="00AF41F1" w:rsidP="004637FA">
      <w:pPr>
        <w:spacing w:line="360" w:lineRule="auto"/>
        <w:jc w:val="both"/>
        <w:rPr>
          <w:sz w:val="28"/>
          <w:szCs w:val="28"/>
        </w:rPr>
      </w:pPr>
      <w:r w:rsidRPr="00AF41F1">
        <w:rPr>
          <w:sz w:val="28"/>
          <w:szCs w:val="28"/>
        </w:rPr>
        <w:t>[5] Goettler, R. L., Parlour, C. A., &amp; Rajan, U. (2005) Equilibrium in a dynamic limit order market  </w:t>
      </w:r>
      <w:hyperlink r:id="rId30" w:history="1">
        <w:r w:rsidRPr="00AF41F1">
          <w:rPr>
            <w:sz w:val="28"/>
            <w:szCs w:val="28"/>
          </w:rPr>
          <w:t>https://doi.org/10.1111/j.1540-6261.2005.00795.x</w:t>
        </w:r>
      </w:hyperlink>
    </w:p>
    <w:p w14:paraId="3D134B0F" w14:textId="6633563C" w:rsidR="00433402" w:rsidRDefault="00E955BC" w:rsidP="004637FA">
      <w:pPr>
        <w:spacing w:before="94" w:after="240" w:line="360" w:lineRule="auto"/>
        <w:jc w:val="both"/>
        <w:rPr>
          <w:sz w:val="28"/>
          <w:szCs w:val="28"/>
        </w:rPr>
      </w:pPr>
      <w:r w:rsidRPr="00E955BC">
        <w:rPr>
          <w:sz w:val="28"/>
          <w:szCs w:val="28"/>
        </w:rPr>
        <w:t>[6] Foucault, T., Kandan, O., &amp; Kandel, E. (2005). Limit order book as a market for liquidity. The Review of Financial Studies</w:t>
      </w:r>
    </w:p>
    <w:p w14:paraId="5A8017CF" w14:textId="7DC49304" w:rsidR="008D7BF6" w:rsidRPr="00CD08A0" w:rsidRDefault="008D7BF6" w:rsidP="004637FA">
      <w:pPr>
        <w:spacing w:before="94" w:after="240" w:line="360" w:lineRule="auto"/>
        <w:jc w:val="both"/>
        <w:rPr>
          <w:sz w:val="28"/>
          <w:szCs w:val="28"/>
        </w:rPr>
      </w:pPr>
      <w:r>
        <w:rPr>
          <w:sz w:val="28"/>
          <w:szCs w:val="28"/>
        </w:rPr>
        <w:t xml:space="preserve">[7] </w:t>
      </w:r>
      <w:r w:rsidRPr="00E24BB6">
        <w:rPr>
          <w:sz w:val="28"/>
          <w:szCs w:val="28"/>
        </w:rPr>
        <w:t xml:space="preserve">Keim, D. B., &amp; Madhavan, A. (1995). Anatomy of the trading process empirical evidence on the behavior of institutional traders </w:t>
      </w:r>
      <w:r w:rsidR="00E24BB6" w:rsidRPr="00E24BB6">
        <w:rPr>
          <w:sz w:val="28"/>
          <w:szCs w:val="28"/>
        </w:rPr>
        <w:t>DOI: 10.</w:t>
      </w:r>
      <w:r w:rsidR="00E24BB6" w:rsidRPr="00CD08A0">
        <w:rPr>
          <w:sz w:val="28"/>
          <w:szCs w:val="28"/>
        </w:rPr>
        <w:t>1016/0304-405X(94)00799-7</w:t>
      </w:r>
    </w:p>
    <w:p w14:paraId="6B6BD8CE" w14:textId="3D5F6FE3" w:rsidR="00E955BC" w:rsidRDefault="00CD08A0" w:rsidP="004637FA">
      <w:pPr>
        <w:spacing w:before="94" w:after="240" w:line="360" w:lineRule="auto"/>
        <w:jc w:val="both"/>
        <w:rPr>
          <w:sz w:val="28"/>
          <w:szCs w:val="28"/>
        </w:rPr>
      </w:pPr>
      <w:r w:rsidRPr="00CD08A0">
        <w:rPr>
          <w:sz w:val="28"/>
          <w:szCs w:val="28"/>
        </w:rPr>
        <w:t>[8] Predoiu, S., Shaikhet, G., &amp; Shreve, S. (2011). Optimal execution in a general one-sided limit-order book DOI: 10.1137/10078534X</w:t>
      </w:r>
    </w:p>
    <w:p w14:paraId="1154350E" w14:textId="1C8047D3" w:rsidR="00CD08A0" w:rsidRDefault="00CD08A0" w:rsidP="004637FA">
      <w:pPr>
        <w:spacing w:line="360" w:lineRule="auto"/>
        <w:jc w:val="both"/>
        <w:rPr>
          <w:sz w:val="28"/>
          <w:szCs w:val="28"/>
        </w:rPr>
      </w:pPr>
      <w:r>
        <w:rPr>
          <w:sz w:val="28"/>
          <w:szCs w:val="28"/>
        </w:rPr>
        <w:t>[9] A</w:t>
      </w:r>
      <w:r w:rsidRPr="00CD08A0">
        <w:rPr>
          <w:sz w:val="28"/>
          <w:szCs w:val="28"/>
        </w:rPr>
        <w:t xml:space="preserve">lfinsi, A., Fruth, A., &amp; Schied, A. (2010). Optimal execution strategies in limit order books with general shape functions </w:t>
      </w:r>
      <w:hyperlink r:id="rId31" w:history="1">
        <w:r w:rsidRPr="00CD08A0">
          <w:rPr>
            <w:sz w:val="28"/>
            <w:szCs w:val="28"/>
          </w:rPr>
          <w:br/>
        </w:r>
        <w:r w:rsidRPr="00CD08A0">
          <w:rPr>
            <w:sz w:val="28"/>
            <w:szCs w:val="28"/>
          </w:rPr>
          <w:lastRenderedPageBreak/>
          <w:t>https://doi.org/10.48550/arXiv.0708.1756</w:t>
        </w:r>
      </w:hyperlink>
    </w:p>
    <w:p w14:paraId="622AC00D" w14:textId="5DAC448D" w:rsidR="00BB5F49" w:rsidRDefault="00BB5F49" w:rsidP="004637FA">
      <w:pPr>
        <w:pStyle w:val="nova-legacy-e-listitem"/>
        <w:shd w:val="clear" w:color="auto" w:fill="FFFFFF"/>
        <w:spacing w:after="120" w:afterAutospacing="0" w:line="360" w:lineRule="auto"/>
        <w:jc w:val="both"/>
        <w:rPr>
          <w:sz w:val="28"/>
          <w:szCs w:val="28"/>
          <w:lang w:val="en-US" w:eastAsia="en-US"/>
        </w:rPr>
      </w:pPr>
      <w:r w:rsidRPr="00DD220B">
        <w:rPr>
          <w:sz w:val="28"/>
          <w:szCs w:val="28"/>
          <w:lang w:val="en-US"/>
        </w:rPr>
        <w:t>[</w:t>
      </w:r>
      <w:r w:rsidRPr="00BB5F49">
        <w:rPr>
          <w:sz w:val="28"/>
          <w:szCs w:val="28"/>
          <w:lang w:val="en-US" w:eastAsia="en-US"/>
        </w:rPr>
        <w:t>10] Rosu, I. (2009). A dynamic model of the limit order book DOI: </w:t>
      </w:r>
      <w:hyperlink r:id="rId32" w:tgtFrame="_blank" w:history="1">
        <w:r w:rsidRPr="00BB5F49">
          <w:rPr>
            <w:sz w:val="28"/>
            <w:szCs w:val="28"/>
            <w:lang w:val="en-US" w:eastAsia="en-US"/>
          </w:rPr>
          <w:t>10.1093/rfs/hhp011</w:t>
        </w:r>
      </w:hyperlink>
    </w:p>
    <w:p w14:paraId="34CECA90" w14:textId="0D870E35" w:rsidR="00BB5F49" w:rsidRPr="00C449B1" w:rsidRDefault="00BB5F49" w:rsidP="004637FA">
      <w:pPr>
        <w:pStyle w:val="nova-legacy-e-listitem"/>
        <w:shd w:val="clear" w:color="auto" w:fill="FFFFFF"/>
        <w:spacing w:after="120" w:afterAutospacing="0" w:line="360" w:lineRule="auto"/>
        <w:jc w:val="both"/>
        <w:rPr>
          <w:sz w:val="28"/>
          <w:szCs w:val="28"/>
          <w:lang w:val="en-US" w:eastAsia="en-US"/>
        </w:rPr>
      </w:pPr>
      <w:r>
        <w:rPr>
          <w:sz w:val="28"/>
          <w:szCs w:val="28"/>
          <w:lang w:val="en-US" w:eastAsia="en-US"/>
        </w:rPr>
        <w:t>[11]</w:t>
      </w:r>
      <w:r w:rsidR="00C449B1">
        <w:rPr>
          <w:sz w:val="28"/>
          <w:szCs w:val="28"/>
          <w:lang w:val="en-US" w:eastAsia="en-US"/>
        </w:rPr>
        <w:t xml:space="preserve"> </w:t>
      </w:r>
      <w:r w:rsidR="00C449B1" w:rsidRPr="00C449B1">
        <w:rPr>
          <w:sz w:val="28"/>
          <w:szCs w:val="28"/>
          <w:lang w:val="en-US" w:eastAsia="en-US"/>
        </w:rPr>
        <w:t xml:space="preserve">Goettler, R. L., Parlour, C. A., &amp; Rajan, U. (2005). Equilibrium in a dynamic limit order market </w:t>
      </w:r>
      <w:hyperlink r:id="rId33" w:history="1">
        <w:r w:rsidR="00C449B1" w:rsidRPr="00C449B1">
          <w:rPr>
            <w:sz w:val="28"/>
            <w:szCs w:val="28"/>
            <w:lang w:val="en-US" w:eastAsia="en-US"/>
          </w:rPr>
          <w:t>https://doi.org/10.1111/j.1540-6261.2005.00795.x</w:t>
        </w:r>
      </w:hyperlink>
    </w:p>
    <w:p w14:paraId="1DBD07D4" w14:textId="1620EB0A" w:rsidR="0068606B" w:rsidRPr="0068606B" w:rsidRDefault="0068606B" w:rsidP="004637FA">
      <w:pPr>
        <w:pStyle w:val="nova-legacy-e-listitem"/>
        <w:shd w:val="clear" w:color="auto" w:fill="FFFFFF"/>
        <w:spacing w:after="120" w:afterAutospacing="0" w:line="360" w:lineRule="auto"/>
        <w:jc w:val="both"/>
        <w:rPr>
          <w:sz w:val="28"/>
          <w:szCs w:val="28"/>
          <w:lang w:val="en-US" w:eastAsia="en-US"/>
        </w:rPr>
      </w:pPr>
      <w:r w:rsidRPr="0068606B">
        <w:rPr>
          <w:sz w:val="28"/>
          <w:szCs w:val="28"/>
          <w:lang w:val="en-US" w:eastAsia="en-US"/>
        </w:rPr>
        <w:t>[12] Farmer, J. D., &amp; Foley, D. (2009). The economy needs agent-based modelling DOI:</w:t>
      </w:r>
      <w:r w:rsidR="0007760F" w:rsidRPr="0007760F">
        <w:rPr>
          <w:sz w:val="28"/>
          <w:szCs w:val="28"/>
          <w:lang w:val="en-US" w:eastAsia="en-US"/>
        </w:rPr>
        <w:t xml:space="preserve"> </w:t>
      </w:r>
      <w:hyperlink r:id="rId34" w:history="1">
        <w:r w:rsidRPr="0068606B">
          <w:rPr>
            <w:sz w:val="28"/>
            <w:szCs w:val="28"/>
            <w:lang w:val="en-US" w:eastAsia="en-US"/>
          </w:rPr>
          <w:t>10.1038/460685a</w:t>
        </w:r>
      </w:hyperlink>
    </w:p>
    <w:p w14:paraId="00502B25" w14:textId="5C2DC8EC" w:rsidR="00BB5F49" w:rsidRDefault="003479FE" w:rsidP="004637FA">
      <w:pPr>
        <w:pStyle w:val="nova-legacy-e-listitem"/>
        <w:shd w:val="clear" w:color="auto" w:fill="FFFFFF"/>
        <w:spacing w:after="120" w:afterAutospacing="0" w:line="360" w:lineRule="auto"/>
        <w:jc w:val="both"/>
        <w:rPr>
          <w:sz w:val="28"/>
          <w:szCs w:val="28"/>
          <w:lang w:val="en-US" w:eastAsia="en-US"/>
        </w:rPr>
      </w:pPr>
      <w:r w:rsidRPr="003479FE">
        <w:rPr>
          <w:sz w:val="28"/>
          <w:szCs w:val="28"/>
          <w:lang w:val="en-US" w:eastAsia="en-US"/>
        </w:rPr>
        <w:t>[13] Cont, R., Stoikov, S., &amp; Talreja, R. (2010). A stochastic model for order book dynamics DOI: 10.1287/opre.1090.0780</w:t>
      </w:r>
    </w:p>
    <w:p w14:paraId="72A414E4" w14:textId="7642E4FD" w:rsidR="009657E0" w:rsidRDefault="009657E0" w:rsidP="004637FA">
      <w:pPr>
        <w:pStyle w:val="nova-legacy-e-listitem"/>
        <w:shd w:val="clear" w:color="auto" w:fill="FFFFFF"/>
        <w:spacing w:after="120" w:afterAutospacing="0" w:line="360" w:lineRule="auto"/>
        <w:jc w:val="both"/>
        <w:rPr>
          <w:sz w:val="28"/>
          <w:szCs w:val="28"/>
          <w:lang w:val="en-US" w:eastAsia="en-US"/>
        </w:rPr>
      </w:pPr>
      <w:r>
        <w:rPr>
          <w:sz w:val="28"/>
          <w:szCs w:val="28"/>
          <w:lang w:val="en-US" w:eastAsia="en-US"/>
        </w:rPr>
        <w:t xml:space="preserve">[14] </w:t>
      </w:r>
      <w:r w:rsidRPr="009657E0">
        <w:rPr>
          <w:sz w:val="28"/>
          <w:szCs w:val="28"/>
          <w:lang w:val="en-US" w:eastAsia="en-US"/>
        </w:rPr>
        <w:t>Johnson, N., Zhao, G., Hunsader, E., Qi, H., Johnson, N., Meng, J., et al. (2013). Abrupt rise of new machine ecology beyond human response time DOI: </w:t>
      </w:r>
      <w:hyperlink r:id="rId35" w:tgtFrame="_blank" w:history="1">
        <w:r w:rsidRPr="009657E0">
          <w:rPr>
            <w:sz w:val="28"/>
            <w:szCs w:val="28"/>
            <w:lang w:val="en-US" w:eastAsia="en-US"/>
          </w:rPr>
          <w:t>10.1038/srep02627</w:t>
        </w:r>
      </w:hyperlink>
    </w:p>
    <w:p w14:paraId="41618C42" w14:textId="5F8B8FD8" w:rsidR="006D2245" w:rsidRDefault="006D2245"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t xml:space="preserve">[15] </w:t>
      </w:r>
      <w:r w:rsidRPr="006D2245">
        <w:rPr>
          <w:sz w:val="28"/>
          <w:szCs w:val="28"/>
        </w:rPr>
        <w:t>Claudio Angione</w:t>
      </w:r>
      <w:r>
        <w:rPr>
          <w:sz w:val="28"/>
          <w:szCs w:val="28"/>
        </w:rPr>
        <w:t xml:space="preserve">, </w:t>
      </w:r>
      <w:r w:rsidRPr="006D2245">
        <w:rPr>
          <w:sz w:val="28"/>
          <w:szCs w:val="28"/>
        </w:rPr>
        <w:t xml:space="preserve">Eric Silverman, Elisabeth Yaneske </w:t>
      </w:r>
      <w:r w:rsidR="00061AAE">
        <w:rPr>
          <w:sz w:val="28"/>
          <w:szCs w:val="28"/>
        </w:rPr>
        <w:t xml:space="preserve">(2022) </w:t>
      </w:r>
      <w:r w:rsidRPr="006D2245">
        <w:rPr>
          <w:sz w:val="28"/>
          <w:szCs w:val="28"/>
        </w:rPr>
        <w:t xml:space="preserve">Using Machine Learning to Emulate Agent-Based Simulations </w:t>
      </w:r>
      <w:hyperlink r:id="rId36" w:history="1">
        <w:r w:rsidRPr="006D2245">
          <w:rPr>
            <w:sz w:val="28"/>
            <w:szCs w:val="28"/>
          </w:rPr>
          <w:t>https://doi.org/10.1371/journal.pone.0263150</w:t>
        </w:r>
      </w:hyperlink>
    </w:p>
    <w:p w14:paraId="78A130CD" w14:textId="47850828" w:rsidR="00061AAE" w:rsidRDefault="00061AAE"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t>[16</w:t>
      </w:r>
      <w:r w:rsidRPr="00061AAE">
        <w:rPr>
          <w:sz w:val="28"/>
          <w:szCs w:val="28"/>
        </w:rPr>
        <w:t xml:space="preserve">] Serena H. Chen, Pablo Londoño-Larrea, Andrew Stephen McGough, Amber N. Bible, Chathika Gunaratne, Pablo A. Araujo-Granda, Jennifer L. Morrell-Falvey, Debsindhu Bhowmik1 and Miguel Fuentes-Cabrera </w:t>
      </w:r>
      <w:r>
        <w:rPr>
          <w:sz w:val="28"/>
          <w:szCs w:val="28"/>
        </w:rPr>
        <w:t xml:space="preserve">(2021) </w:t>
      </w:r>
      <w:r w:rsidRPr="00061AAE">
        <w:rPr>
          <w:sz w:val="28"/>
          <w:szCs w:val="28"/>
        </w:rPr>
        <w:t xml:space="preserve">Application of Machine Learning Techniques to an Agent-Based Model of Pantoea </w:t>
      </w:r>
      <w:hyperlink r:id="rId37" w:history="1">
        <w:r w:rsidRPr="00061AAE">
          <w:rPr>
            <w:sz w:val="28"/>
            <w:szCs w:val="28"/>
          </w:rPr>
          <w:t>https://doi.org/10.3389/fmicb.2021.726409</w:t>
        </w:r>
      </w:hyperlink>
    </w:p>
    <w:p w14:paraId="5596D2A7" w14:textId="6B3CFE4C" w:rsidR="00F44405" w:rsidRPr="00061AAE" w:rsidRDefault="00F44405"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t xml:space="preserve">[17] </w:t>
      </w:r>
      <w:r w:rsidRPr="00F44405">
        <w:rPr>
          <w:sz w:val="28"/>
          <w:szCs w:val="28"/>
        </w:rPr>
        <w:t>Ashreeta Prasanna, Sascha Holzhauer and Friedrich Krebs (2019) Overview of machine learning and data-driven methods in agent-based modeling of energy markets DOI: </w:t>
      </w:r>
      <w:hyperlink r:id="rId38" w:history="1">
        <w:r w:rsidRPr="00F44405">
          <w:rPr>
            <w:sz w:val="28"/>
            <w:szCs w:val="28"/>
          </w:rPr>
          <w:t>10.18420/inf2019_73</w:t>
        </w:r>
      </w:hyperlink>
    </w:p>
    <w:p w14:paraId="34BE7009" w14:textId="75DF0395" w:rsidR="00061AAE" w:rsidRDefault="00600B18"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lastRenderedPageBreak/>
        <w:t xml:space="preserve">[18] </w:t>
      </w:r>
      <w:r w:rsidR="008B4F64" w:rsidRPr="008B4F64">
        <w:rPr>
          <w:sz w:val="28"/>
          <w:szCs w:val="28"/>
        </w:rPr>
        <w:t xml:space="preserve">Saeed Aghabozorgi, Ali Seyed Shirkhorshidi, Teh Ying Wah (2015) Time-series clustering – A decade review </w:t>
      </w:r>
      <w:hyperlink r:id="rId39" w:history="1">
        <w:r w:rsidR="00AA1073" w:rsidRPr="00AA1073">
          <w:rPr>
            <w:sz w:val="28"/>
            <w:szCs w:val="28"/>
          </w:rPr>
          <w:t>http://dx.doi.org/10.1016/j.is.2015.04.007</w:t>
        </w:r>
      </w:hyperlink>
    </w:p>
    <w:p w14:paraId="189D4111" w14:textId="77777777" w:rsidR="002E4474" w:rsidRDefault="00AA1073" w:rsidP="004637FA">
      <w:pPr>
        <w:widowControl/>
        <w:shd w:val="clear" w:color="auto" w:fill="FFFFFF"/>
        <w:autoSpaceDE/>
        <w:autoSpaceDN/>
        <w:spacing w:before="100" w:beforeAutospacing="1" w:after="100" w:afterAutospacing="1" w:line="360" w:lineRule="auto"/>
        <w:jc w:val="both"/>
        <w:rPr>
          <w:sz w:val="28"/>
          <w:szCs w:val="28"/>
        </w:rPr>
      </w:pPr>
      <w:r w:rsidRPr="00AA1073">
        <w:rPr>
          <w:sz w:val="28"/>
          <w:szCs w:val="28"/>
        </w:rPr>
        <w:t xml:space="preserve">[19] </w:t>
      </w:r>
      <w:hyperlink r:id="rId40" w:history="1">
        <w:r w:rsidRPr="00AA1073">
          <w:rPr>
            <w:sz w:val="28"/>
            <w:szCs w:val="28"/>
          </w:rPr>
          <w:t>Lei Li</w:t>
        </w:r>
      </w:hyperlink>
      <w:r>
        <w:rPr>
          <w:sz w:val="28"/>
          <w:szCs w:val="28"/>
        </w:rPr>
        <w:t xml:space="preserve">, </w:t>
      </w:r>
      <w:hyperlink r:id="rId41" w:history="1">
        <w:r w:rsidRPr="00AA1073">
          <w:rPr>
            <w:sz w:val="28"/>
            <w:szCs w:val="28"/>
          </w:rPr>
          <w:t>B. Aditya Prakash</w:t>
        </w:r>
      </w:hyperlink>
      <w:r>
        <w:rPr>
          <w:sz w:val="28"/>
          <w:szCs w:val="28"/>
        </w:rPr>
        <w:t xml:space="preserve"> (2011) </w:t>
      </w:r>
      <w:r w:rsidRPr="00AA1073">
        <w:rPr>
          <w:sz w:val="28"/>
          <w:szCs w:val="28"/>
        </w:rPr>
        <w:t>Time Series Clustering: Complex is Simpler</w:t>
      </w:r>
      <w:r w:rsidR="0010374B" w:rsidRPr="0010374B">
        <w:rPr>
          <w:sz w:val="28"/>
          <w:szCs w:val="28"/>
        </w:rPr>
        <w:t>!</w:t>
      </w:r>
    </w:p>
    <w:p w14:paraId="1C186D2E" w14:textId="47C45303" w:rsidR="00183844" w:rsidRDefault="00183844"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t xml:space="preserve">[20] Mesa </w:t>
      </w:r>
      <w:r w:rsidR="004637FA">
        <w:rPr>
          <w:sz w:val="28"/>
          <w:szCs w:val="28"/>
        </w:rPr>
        <w:t xml:space="preserve">framework for ABM </w:t>
      </w:r>
      <w:r w:rsidR="004637FA" w:rsidRPr="004637FA">
        <w:rPr>
          <w:sz w:val="28"/>
          <w:szCs w:val="28"/>
        </w:rPr>
        <w:t>https://mesa.readthedocs.io/en/latest/overview.html</w:t>
      </w:r>
    </w:p>
    <w:p w14:paraId="20944AC9" w14:textId="09E5D0CA" w:rsidR="00183844" w:rsidRDefault="00183844" w:rsidP="004637FA">
      <w:pPr>
        <w:widowControl/>
        <w:shd w:val="clear" w:color="auto" w:fill="FFFFFF"/>
        <w:autoSpaceDE/>
        <w:autoSpaceDN/>
        <w:spacing w:before="100" w:beforeAutospacing="1" w:after="100" w:afterAutospacing="1" w:line="360" w:lineRule="auto"/>
        <w:jc w:val="both"/>
        <w:rPr>
          <w:sz w:val="28"/>
          <w:szCs w:val="28"/>
        </w:rPr>
      </w:pPr>
      <w:r>
        <w:rPr>
          <w:sz w:val="28"/>
          <w:szCs w:val="28"/>
        </w:rPr>
        <w:t xml:space="preserve">[21] MiniSOM model </w:t>
      </w:r>
      <w:r w:rsidRPr="00183844">
        <w:rPr>
          <w:sz w:val="28"/>
          <w:szCs w:val="28"/>
        </w:rPr>
        <w:t>https://github.com/JustGlowing/minisom</w:t>
      </w:r>
    </w:p>
    <w:p w14:paraId="447A0F55" w14:textId="77777777" w:rsidR="00183844" w:rsidRDefault="00183844" w:rsidP="0010374B">
      <w:pPr>
        <w:widowControl/>
        <w:shd w:val="clear" w:color="auto" w:fill="FFFFFF"/>
        <w:autoSpaceDE/>
        <w:autoSpaceDN/>
        <w:spacing w:before="100" w:beforeAutospacing="1" w:after="100" w:afterAutospacing="1" w:line="360" w:lineRule="auto"/>
        <w:rPr>
          <w:sz w:val="28"/>
          <w:szCs w:val="28"/>
        </w:rPr>
      </w:pPr>
    </w:p>
    <w:p w14:paraId="0D0F9C74" w14:textId="702131A2" w:rsidR="00183844" w:rsidRPr="00183844" w:rsidRDefault="00183844" w:rsidP="0010374B">
      <w:pPr>
        <w:widowControl/>
        <w:shd w:val="clear" w:color="auto" w:fill="FFFFFF"/>
        <w:autoSpaceDE/>
        <w:autoSpaceDN/>
        <w:spacing w:before="100" w:beforeAutospacing="1" w:after="100" w:afterAutospacing="1" w:line="360" w:lineRule="auto"/>
        <w:rPr>
          <w:sz w:val="28"/>
          <w:szCs w:val="28"/>
        </w:rPr>
        <w:sectPr w:rsidR="00183844" w:rsidRPr="00183844" w:rsidSect="00B20572">
          <w:footerReference w:type="default" r:id="rId42"/>
          <w:footerReference w:type="first" r:id="rId43"/>
          <w:type w:val="continuous"/>
          <w:pgSz w:w="11920" w:h="16850"/>
          <w:pgMar w:top="1134" w:right="1714" w:bottom="1134" w:left="1701" w:header="720" w:footer="720" w:gutter="0"/>
          <w:cols w:space="720"/>
          <w:titlePg/>
          <w:docGrid w:linePitch="299"/>
        </w:sectPr>
      </w:pPr>
    </w:p>
    <w:p w14:paraId="5599A41E" w14:textId="407DD5C4" w:rsidR="000F591F" w:rsidRPr="002960A4" w:rsidRDefault="002960A4" w:rsidP="000175B0">
      <w:pPr>
        <w:pStyle w:val="Heading1"/>
        <w:spacing w:line="360" w:lineRule="auto"/>
      </w:pPr>
      <w:bookmarkStart w:id="23" w:name="_Toc106183338"/>
      <w:r w:rsidRPr="002960A4">
        <w:rPr>
          <w:noProof/>
        </w:rPr>
        <w:lastRenderedPageBreak/>
        <w:t>Appendix</w:t>
      </w:r>
      <w:bookmarkEnd w:id="23"/>
    </w:p>
    <w:p w14:paraId="01FCCEB1" w14:textId="75ABB714" w:rsidR="000F591F" w:rsidRPr="002960A4" w:rsidRDefault="000F591F" w:rsidP="000175B0">
      <w:pPr>
        <w:pStyle w:val="ListParagraph"/>
        <w:numPr>
          <w:ilvl w:val="0"/>
          <w:numId w:val="9"/>
        </w:numPr>
        <w:spacing w:line="360" w:lineRule="auto"/>
        <w:rPr>
          <w:sz w:val="28"/>
          <w:szCs w:val="28"/>
        </w:rPr>
      </w:pPr>
      <w:r w:rsidRPr="002960A4">
        <w:rPr>
          <w:sz w:val="28"/>
          <w:szCs w:val="28"/>
        </w:rPr>
        <w:t>Euclidean k-means clustering, full results</w:t>
      </w:r>
    </w:p>
    <w:p w14:paraId="4551681E" w14:textId="606A706C" w:rsidR="00197A99" w:rsidRDefault="00197A99" w:rsidP="00197A99">
      <w:pPr>
        <w:pStyle w:val="nova-legacy-e-listitem"/>
        <w:shd w:val="clear" w:color="auto" w:fill="FFFFFF"/>
        <w:spacing w:after="120" w:afterAutospacing="0" w:line="360" w:lineRule="auto"/>
        <w:ind w:left="-1701" w:firstLine="992"/>
        <w:rPr>
          <w:noProof/>
        </w:rPr>
      </w:pPr>
      <w:r>
        <w:rPr>
          <w:noProof/>
        </w:rPr>
        <w:drawing>
          <wp:inline distT="0" distB="0" distL="0" distR="0" wp14:anchorId="107823D7" wp14:editId="18CE2C31">
            <wp:extent cx="6455507" cy="6455507"/>
            <wp:effectExtent l="0" t="0" r="2540" b="2540"/>
            <wp:docPr id="18" name="Picture 18" descr="A picture containing sky,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building, window&#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9612" cy="6459612"/>
                    </a:xfrm>
                    <a:prstGeom prst="rect">
                      <a:avLst/>
                    </a:prstGeom>
                    <a:noFill/>
                    <a:ln>
                      <a:noFill/>
                    </a:ln>
                  </pic:spPr>
                </pic:pic>
              </a:graphicData>
            </a:graphic>
          </wp:inline>
        </w:drawing>
      </w:r>
      <w:r>
        <w:rPr>
          <w:noProof/>
        </w:rPr>
        <w:t xml:space="preserve"> </w:t>
      </w:r>
    </w:p>
    <w:p w14:paraId="6E67C775" w14:textId="1E5BC6BF" w:rsidR="000F1D39" w:rsidRDefault="000F1D39" w:rsidP="00197A99">
      <w:pPr>
        <w:pStyle w:val="nova-legacy-e-listitem"/>
        <w:shd w:val="clear" w:color="auto" w:fill="FFFFFF"/>
        <w:spacing w:after="120" w:afterAutospacing="0" w:line="360" w:lineRule="auto"/>
        <w:ind w:left="-1701" w:firstLine="992"/>
        <w:rPr>
          <w:noProof/>
        </w:rPr>
      </w:pPr>
    </w:p>
    <w:p w14:paraId="41E44EF3" w14:textId="6EB597A4" w:rsidR="000F1D39" w:rsidRDefault="000F1D39" w:rsidP="00197A99">
      <w:pPr>
        <w:pStyle w:val="nova-legacy-e-listitem"/>
        <w:shd w:val="clear" w:color="auto" w:fill="FFFFFF"/>
        <w:spacing w:after="120" w:afterAutospacing="0" w:line="360" w:lineRule="auto"/>
        <w:ind w:left="-1701" w:firstLine="992"/>
        <w:rPr>
          <w:noProof/>
        </w:rPr>
      </w:pPr>
    </w:p>
    <w:p w14:paraId="478766D7" w14:textId="30810E1D" w:rsidR="000F1D39" w:rsidRDefault="000F1D39" w:rsidP="00197A99">
      <w:pPr>
        <w:pStyle w:val="nova-legacy-e-listitem"/>
        <w:shd w:val="clear" w:color="auto" w:fill="FFFFFF"/>
        <w:spacing w:after="120" w:afterAutospacing="0" w:line="360" w:lineRule="auto"/>
        <w:ind w:left="-1701" w:firstLine="992"/>
        <w:rPr>
          <w:noProof/>
        </w:rPr>
      </w:pPr>
    </w:p>
    <w:p w14:paraId="6207375D" w14:textId="77777777" w:rsidR="000F1D39" w:rsidRDefault="000F1D39" w:rsidP="00197A99">
      <w:pPr>
        <w:pStyle w:val="nova-legacy-e-listitem"/>
        <w:shd w:val="clear" w:color="auto" w:fill="FFFFFF"/>
        <w:spacing w:after="120" w:afterAutospacing="0" w:line="360" w:lineRule="auto"/>
        <w:ind w:left="-1701" w:firstLine="992"/>
        <w:rPr>
          <w:noProof/>
        </w:rPr>
      </w:pPr>
    </w:p>
    <w:p w14:paraId="07CAFC5A" w14:textId="2FD798DA" w:rsidR="000F591F" w:rsidRDefault="000F1D39" w:rsidP="000F1D39">
      <w:pPr>
        <w:pStyle w:val="nova-legacy-e-listitem"/>
        <w:numPr>
          <w:ilvl w:val="0"/>
          <w:numId w:val="9"/>
        </w:numPr>
        <w:shd w:val="clear" w:color="auto" w:fill="FFFFFF"/>
        <w:spacing w:after="120" w:afterAutospacing="0" w:line="360" w:lineRule="auto"/>
        <w:rPr>
          <w:sz w:val="28"/>
          <w:szCs w:val="28"/>
          <w:lang w:val="en-US" w:eastAsia="en-US"/>
        </w:rPr>
      </w:pPr>
      <w:r>
        <w:rPr>
          <w:sz w:val="28"/>
          <w:szCs w:val="28"/>
          <w:lang w:val="en-US" w:eastAsia="en-US"/>
        </w:rPr>
        <w:lastRenderedPageBreak/>
        <w:t>K-means clustering with DTW metric, full results</w:t>
      </w:r>
    </w:p>
    <w:p w14:paraId="7D0FBE9B" w14:textId="4D636589" w:rsidR="000F1D39" w:rsidRDefault="000F1D39" w:rsidP="000F1D39">
      <w:pPr>
        <w:pStyle w:val="nova-legacy-e-listitem"/>
        <w:shd w:val="clear" w:color="auto" w:fill="FFFFFF"/>
        <w:spacing w:after="120" w:afterAutospacing="0" w:line="360" w:lineRule="auto"/>
        <w:ind w:left="-851"/>
        <w:rPr>
          <w:sz w:val="28"/>
          <w:szCs w:val="28"/>
          <w:lang w:val="en-US" w:eastAsia="en-US"/>
        </w:rPr>
      </w:pPr>
      <w:r>
        <w:rPr>
          <w:noProof/>
          <w:sz w:val="28"/>
          <w:szCs w:val="28"/>
          <w:lang w:val="en-US" w:eastAsia="en-US"/>
        </w:rPr>
        <w:drawing>
          <wp:inline distT="0" distB="0" distL="0" distR="0" wp14:anchorId="2647B8DE" wp14:editId="4382AD8B">
            <wp:extent cx="6432062" cy="6432062"/>
            <wp:effectExtent l="0" t="0" r="6985" b="6985"/>
            <wp:docPr id="21" name="Picture 21" descr="A picture containing sky,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ky, clos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37221" cy="6437221"/>
                    </a:xfrm>
                    <a:prstGeom prst="rect">
                      <a:avLst/>
                    </a:prstGeom>
                    <a:noFill/>
                    <a:ln>
                      <a:noFill/>
                    </a:ln>
                  </pic:spPr>
                </pic:pic>
              </a:graphicData>
            </a:graphic>
          </wp:inline>
        </w:drawing>
      </w:r>
    </w:p>
    <w:p w14:paraId="793B27BC" w14:textId="6D7057DF" w:rsidR="00BB72C2" w:rsidRDefault="00BB72C2" w:rsidP="000F1D39">
      <w:pPr>
        <w:pStyle w:val="nova-legacy-e-listitem"/>
        <w:shd w:val="clear" w:color="auto" w:fill="FFFFFF"/>
        <w:spacing w:after="120" w:afterAutospacing="0" w:line="360" w:lineRule="auto"/>
        <w:ind w:left="-851"/>
        <w:rPr>
          <w:sz w:val="28"/>
          <w:szCs w:val="28"/>
          <w:lang w:val="en-US" w:eastAsia="en-US"/>
        </w:rPr>
      </w:pPr>
    </w:p>
    <w:p w14:paraId="09E7FA87" w14:textId="2382D1E7" w:rsidR="00BB72C2" w:rsidRDefault="00BB72C2" w:rsidP="000F1D39">
      <w:pPr>
        <w:pStyle w:val="nova-legacy-e-listitem"/>
        <w:shd w:val="clear" w:color="auto" w:fill="FFFFFF"/>
        <w:spacing w:after="120" w:afterAutospacing="0" w:line="360" w:lineRule="auto"/>
        <w:ind w:left="-851"/>
        <w:rPr>
          <w:sz w:val="28"/>
          <w:szCs w:val="28"/>
          <w:lang w:val="en-US" w:eastAsia="en-US"/>
        </w:rPr>
      </w:pPr>
    </w:p>
    <w:p w14:paraId="6CBB61FB" w14:textId="6BAADCEE" w:rsidR="00BB72C2" w:rsidRDefault="00BB72C2" w:rsidP="000F1D39">
      <w:pPr>
        <w:pStyle w:val="nova-legacy-e-listitem"/>
        <w:shd w:val="clear" w:color="auto" w:fill="FFFFFF"/>
        <w:spacing w:after="120" w:afterAutospacing="0" w:line="360" w:lineRule="auto"/>
        <w:ind w:left="-851"/>
        <w:rPr>
          <w:sz w:val="28"/>
          <w:szCs w:val="28"/>
          <w:lang w:val="en-US" w:eastAsia="en-US"/>
        </w:rPr>
      </w:pPr>
    </w:p>
    <w:p w14:paraId="14EA9551" w14:textId="066F0BD6" w:rsidR="00BB72C2" w:rsidRDefault="00BB72C2" w:rsidP="000F1D39">
      <w:pPr>
        <w:pStyle w:val="nova-legacy-e-listitem"/>
        <w:shd w:val="clear" w:color="auto" w:fill="FFFFFF"/>
        <w:spacing w:after="120" w:afterAutospacing="0" w:line="360" w:lineRule="auto"/>
        <w:ind w:left="-851"/>
        <w:rPr>
          <w:sz w:val="28"/>
          <w:szCs w:val="28"/>
          <w:lang w:val="en-US" w:eastAsia="en-US"/>
        </w:rPr>
      </w:pPr>
    </w:p>
    <w:p w14:paraId="6D25C830" w14:textId="69F60EE6" w:rsidR="00BB72C2" w:rsidRDefault="00BB72C2" w:rsidP="00BB72C2">
      <w:pPr>
        <w:pStyle w:val="nova-legacy-e-listitem"/>
        <w:numPr>
          <w:ilvl w:val="0"/>
          <w:numId w:val="9"/>
        </w:numPr>
        <w:shd w:val="clear" w:color="auto" w:fill="FFFFFF"/>
        <w:spacing w:after="120" w:afterAutospacing="0" w:line="360" w:lineRule="auto"/>
        <w:rPr>
          <w:sz w:val="28"/>
          <w:szCs w:val="28"/>
          <w:lang w:val="en-US" w:eastAsia="en-US"/>
        </w:rPr>
      </w:pPr>
      <w:r>
        <w:rPr>
          <w:sz w:val="28"/>
          <w:szCs w:val="28"/>
          <w:lang w:val="en-US" w:eastAsia="en-US"/>
        </w:rPr>
        <w:lastRenderedPageBreak/>
        <w:t>K-means clustering with Soft-DTW metric</w:t>
      </w:r>
    </w:p>
    <w:p w14:paraId="3CB4E120" w14:textId="458806D9" w:rsidR="00BB72C2" w:rsidRDefault="00BB72C2" w:rsidP="000F1D39">
      <w:pPr>
        <w:pStyle w:val="nova-legacy-e-listitem"/>
        <w:shd w:val="clear" w:color="auto" w:fill="FFFFFF"/>
        <w:spacing w:after="120" w:afterAutospacing="0" w:line="360" w:lineRule="auto"/>
        <w:ind w:left="-851"/>
        <w:rPr>
          <w:sz w:val="28"/>
          <w:szCs w:val="28"/>
          <w:lang w:val="en-US" w:eastAsia="en-US"/>
        </w:rPr>
      </w:pPr>
      <w:r>
        <w:rPr>
          <w:noProof/>
          <w:sz w:val="28"/>
          <w:szCs w:val="28"/>
          <w:lang w:val="en-US" w:eastAsia="en-US"/>
        </w:rPr>
        <w:drawing>
          <wp:inline distT="0" distB="0" distL="0" distR="0" wp14:anchorId="228D9464" wp14:editId="45B93707">
            <wp:extent cx="6518031" cy="6518031"/>
            <wp:effectExtent l="0" t="0" r="0" b="0"/>
            <wp:docPr id="24" name="Picture 24" descr="A picture containing sky, dark, close,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ky, dark, close, painte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23191" cy="6523191"/>
                    </a:xfrm>
                    <a:prstGeom prst="rect">
                      <a:avLst/>
                    </a:prstGeom>
                    <a:noFill/>
                    <a:ln>
                      <a:noFill/>
                    </a:ln>
                  </pic:spPr>
                </pic:pic>
              </a:graphicData>
            </a:graphic>
          </wp:inline>
        </w:drawing>
      </w:r>
    </w:p>
    <w:p w14:paraId="0E7B8435" w14:textId="338BA2C5" w:rsidR="009025D6" w:rsidRDefault="009025D6" w:rsidP="000F1D39">
      <w:pPr>
        <w:pStyle w:val="nova-legacy-e-listitem"/>
        <w:shd w:val="clear" w:color="auto" w:fill="FFFFFF"/>
        <w:spacing w:after="120" w:afterAutospacing="0" w:line="360" w:lineRule="auto"/>
        <w:ind w:left="-851"/>
        <w:rPr>
          <w:sz w:val="28"/>
          <w:szCs w:val="28"/>
          <w:lang w:val="en-US" w:eastAsia="en-US"/>
        </w:rPr>
      </w:pPr>
    </w:p>
    <w:p w14:paraId="0EF03E47" w14:textId="3191F40C" w:rsidR="009025D6" w:rsidRDefault="009025D6" w:rsidP="000F1D39">
      <w:pPr>
        <w:pStyle w:val="nova-legacy-e-listitem"/>
        <w:shd w:val="clear" w:color="auto" w:fill="FFFFFF"/>
        <w:spacing w:after="120" w:afterAutospacing="0" w:line="360" w:lineRule="auto"/>
        <w:ind w:left="-851"/>
        <w:rPr>
          <w:sz w:val="28"/>
          <w:szCs w:val="28"/>
          <w:lang w:val="en-US" w:eastAsia="en-US"/>
        </w:rPr>
      </w:pPr>
    </w:p>
    <w:p w14:paraId="474C4A6C" w14:textId="54CFF7CF" w:rsidR="009025D6" w:rsidRDefault="009025D6" w:rsidP="000F1D39">
      <w:pPr>
        <w:pStyle w:val="nova-legacy-e-listitem"/>
        <w:shd w:val="clear" w:color="auto" w:fill="FFFFFF"/>
        <w:spacing w:after="120" w:afterAutospacing="0" w:line="360" w:lineRule="auto"/>
        <w:ind w:left="-851"/>
        <w:rPr>
          <w:sz w:val="28"/>
          <w:szCs w:val="28"/>
          <w:lang w:val="en-US" w:eastAsia="en-US"/>
        </w:rPr>
      </w:pPr>
    </w:p>
    <w:p w14:paraId="4962B397" w14:textId="6A907734" w:rsidR="009025D6" w:rsidRDefault="009025D6" w:rsidP="000F1D39">
      <w:pPr>
        <w:pStyle w:val="nova-legacy-e-listitem"/>
        <w:shd w:val="clear" w:color="auto" w:fill="FFFFFF"/>
        <w:spacing w:after="120" w:afterAutospacing="0" w:line="360" w:lineRule="auto"/>
        <w:ind w:left="-851"/>
        <w:rPr>
          <w:sz w:val="28"/>
          <w:szCs w:val="28"/>
          <w:lang w:val="en-US" w:eastAsia="en-US"/>
        </w:rPr>
      </w:pPr>
    </w:p>
    <w:p w14:paraId="4339ED71" w14:textId="46CECE8C" w:rsidR="009025D6" w:rsidRDefault="009025D6" w:rsidP="009025D6">
      <w:pPr>
        <w:pStyle w:val="nova-legacy-e-listitem"/>
        <w:numPr>
          <w:ilvl w:val="0"/>
          <w:numId w:val="9"/>
        </w:numPr>
        <w:shd w:val="clear" w:color="auto" w:fill="FFFFFF"/>
        <w:spacing w:after="120" w:afterAutospacing="0" w:line="360" w:lineRule="auto"/>
        <w:jc w:val="both"/>
        <w:rPr>
          <w:sz w:val="28"/>
          <w:szCs w:val="28"/>
          <w:lang w:val="en-US" w:eastAsia="en-US"/>
        </w:rPr>
      </w:pPr>
      <w:r>
        <w:rPr>
          <w:sz w:val="28"/>
          <w:szCs w:val="28"/>
          <w:lang w:val="en-US" w:eastAsia="en-US"/>
        </w:rPr>
        <w:lastRenderedPageBreak/>
        <w:t>K-means clustering data with PCA implemented (Euclidean metric)</w:t>
      </w:r>
    </w:p>
    <w:p w14:paraId="404CF7B1" w14:textId="2F970239" w:rsidR="009025D6" w:rsidRDefault="009025D6" w:rsidP="000F1D39">
      <w:pPr>
        <w:pStyle w:val="nova-legacy-e-listitem"/>
        <w:shd w:val="clear" w:color="auto" w:fill="FFFFFF"/>
        <w:spacing w:after="120" w:afterAutospacing="0" w:line="360" w:lineRule="auto"/>
        <w:ind w:left="-851"/>
        <w:rPr>
          <w:sz w:val="28"/>
          <w:szCs w:val="28"/>
          <w:lang w:val="en-US" w:eastAsia="en-US"/>
        </w:rPr>
      </w:pPr>
      <w:r>
        <w:rPr>
          <w:noProof/>
          <w:sz w:val="28"/>
          <w:szCs w:val="28"/>
          <w:lang w:val="en-US" w:eastAsia="en-US"/>
        </w:rPr>
        <w:drawing>
          <wp:inline distT="0" distB="0" distL="0" distR="0" wp14:anchorId="0CA2A5DC" wp14:editId="5018239A">
            <wp:extent cx="6117091" cy="6674339"/>
            <wp:effectExtent l="0" t="0" r="0" b="0"/>
            <wp:docPr id="27" name="Picture 27" descr="A picture contain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window, surrounde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7367" cy="6685551"/>
                    </a:xfrm>
                    <a:prstGeom prst="rect">
                      <a:avLst/>
                    </a:prstGeom>
                    <a:noFill/>
                    <a:ln>
                      <a:noFill/>
                    </a:ln>
                  </pic:spPr>
                </pic:pic>
              </a:graphicData>
            </a:graphic>
          </wp:inline>
        </w:drawing>
      </w:r>
    </w:p>
    <w:p w14:paraId="4F3D139B" w14:textId="75260569" w:rsidR="003D78FC" w:rsidRDefault="003D78FC" w:rsidP="000F1D39">
      <w:pPr>
        <w:pStyle w:val="nova-legacy-e-listitem"/>
        <w:shd w:val="clear" w:color="auto" w:fill="FFFFFF"/>
        <w:spacing w:after="120" w:afterAutospacing="0" w:line="360" w:lineRule="auto"/>
        <w:ind w:left="-851"/>
        <w:rPr>
          <w:sz w:val="28"/>
          <w:szCs w:val="28"/>
          <w:lang w:val="en-US" w:eastAsia="en-US"/>
        </w:rPr>
      </w:pPr>
    </w:p>
    <w:p w14:paraId="4EAA80C2" w14:textId="7E1A76CD" w:rsidR="003D78FC" w:rsidRDefault="003D78FC" w:rsidP="000F1D39">
      <w:pPr>
        <w:pStyle w:val="nova-legacy-e-listitem"/>
        <w:shd w:val="clear" w:color="auto" w:fill="FFFFFF"/>
        <w:spacing w:after="120" w:afterAutospacing="0" w:line="360" w:lineRule="auto"/>
        <w:ind w:left="-851"/>
        <w:rPr>
          <w:sz w:val="28"/>
          <w:szCs w:val="28"/>
          <w:lang w:val="en-US" w:eastAsia="en-US"/>
        </w:rPr>
      </w:pPr>
    </w:p>
    <w:p w14:paraId="584C9EFE" w14:textId="0E7C4E51" w:rsidR="003D78FC" w:rsidRDefault="003D78FC" w:rsidP="000F1D39">
      <w:pPr>
        <w:pStyle w:val="nova-legacy-e-listitem"/>
        <w:shd w:val="clear" w:color="auto" w:fill="FFFFFF"/>
        <w:spacing w:after="120" w:afterAutospacing="0" w:line="360" w:lineRule="auto"/>
        <w:ind w:left="-851"/>
        <w:rPr>
          <w:sz w:val="28"/>
          <w:szCs w:val="28"/>
          <w:lang w:val="en-US" w:eastAsia="en-US"/>
        </w:rPr>
      </w:pPr>
    </w:p>
    <w:p w14:paraId="51D53D4F" w14:textId="7C9DEF44" w:rsidR="003D78FC" w:rsidRDefault="003D78FC" w:rsidP="000F1D39">
      <w:pPr>
        <w:pStyle w:val="nova-legacy-e-listitem"/>
        <w:shd w:val="clear" w:color="auto" w:fill="FFFFFF"/>
        <w:spacing w:after="120" w:afterAutospacing="0" w:line="360" w:lineRule="auto"/>
        <w:ind w:left="-851"/>
        <w:rPr>
          <w:sz w:val="28"/>
          <w:szCs w:val="28"/>
          <w:lang w:val="en-US" w:eastAsia="en-US"/>
        </w:rPr>
      </w:pPr>
    </w:p>
    <w:p w14:paraId="225B9C84" w14:textId="7524806B" w:rsidR="003D78FC" w:rsidRDefault="003D78FC" w:rsidP="003D78FC">
      <w:pPr>
        <w:pStyle w:val="nova-legacy-e-listitem"/>
        <w:numPr>
          <w:ilvl w:val="0"/>
          <w:numId w:val="9"/>
        </w:numPr>
        <w:shd w:val="clear" w:color="auto" w:fill="FFFFFF"/>
        <w:spacing w:after="120" w:afterAutospacing="0" w:line="360" w:lineRule="auto"/>
        <w:rPr>
          <w:sz w:val="28"/>
          <w:szCs w:val="28"/>
          <w:lang w:val="en-US" w:eastAsia="en-US"/>
        </w:rPr>
      </w:pPr>
      <w:r>
        <w:rPr>
          <w:sz w:val="28"/>
          <w:szCs w:val="28"/>
          <w:lang w:val="en-US" w:eastAsia="en-US"/>
        </w:rPr>
        <w:lastRenderedPageBreak/>
        <w:t>PCA + DBSCAN clustering</w:t>
      </w:r>
    </w:p>
    <w:p w14:paraId="145F8268" w14:textId="4052312A" w:rsidR="003D78FC" w:rsidRDefault="003D78FC" w:rsidP="003D78FC">
      <w:pPr>
        <w:pStyle w:val="nova-legacy-e-listitem"/>
        <w:shd w:val="clear" w:color="auto" w:fill="FFFFFF"/>
        <w:spacing w:after="120" w:afterAutospacing="0" w:line="360" w:lineRule="auto"/>
        <w:ind w:left="-709"/>
        <w:rPr>
          <w:sz w:val="28"/>
          <w:szCs w:val="28"/>
          <w:lang w:val="en-US" w:eastAsia="en-US"/>
        </w:rPr>
      </w:pPr>
      <w:r>
        <w:rPr>
          <w:noProof/>
          <w:sz w:val="28"/>
          <w:szCs w:val="28"/>
          <w:lang w:val="en-US" w:eastAsia="en-US"/>
        </w:rPr>
        <w:drawing>
          <wp:inline distT="0" distB="0" distL="0" distR="0" wp14:anchorId="7349AB1D" wp14:editId="4219C66B">
            <wp:extent cx="6232772" cy="6838462"/>
            <wp:effectExtent l="0" t="0" r="0" b="635"/>
            <wp:docPr id="30" name="Picture 30" descr="A picture containing building, window,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uilding, window, silhouet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3522" cy="6850257"/>
                    </a:xfrm>
                    <a:prstGeom prst="rect">
                      <a:avLst/>
                    </a:prstGeom>
                    <a:noFill/>
                    <a:ln>
                      <a:noFill/>
                    </a:ln>
                  </pic:spPr>
                </pic:pic>
              </a:graphicData>
            </a:graphic>
          </wp:inline>
        </w:drawing>
      </w:r>
    </w:p>
    <w:p w14:paraId="2C34EEE0" w14:textId="05BCE052" w:rsidR="00835F25" w:rsidRDefault="00835F25" w:rsidP="003D78FC">
      <w:pPr>
        <w:pStyle w:val="nova-legacy-e-listitem"/>
        <w:shd w:val="clear" w:color="auto" w:fill="FFFFFF"/>
        <w:spacing w:after="120" w:afterAutospacing="0" w:line="360" w:lineRule="auto"/>
        <w:ind w:left="-709"/>
        <w:rPr>
          <w:sz w:val="28"/>
          <w:szCs w:val="28"/>
          <w:lang w:val="en-US" w:eastAsia="en-US"/>
        </w:rPr>
      </w:pPr>
    </w:p>
    <w:p w14:paraId="39F64E34" w14:textId="3923055F" w:rsidR="00835F25" w:rsidRDefault="00835F25" w:rsidP="003D78FC">
      <w:pPr>
        <w:pStyle w:val="nova-legacy-e-listitem"/>
        <w:shd w:val="clear" w:color="auto" w:fill="FFFFFF"/>
        <w:spacing w:after="120" w:afterAutospacing="0" w:line="360" w:lineRule="auto"/>
        <w:ind w:left="-709"/>
        <w:rPr>
          <w:sz w:val="28"/>
          <w:szCs w:val="28"/>
          <w:lang w:val="en-US" w:eastAsia="en-US"/>
        </w:rPr>
      </w:pPr>
    </w:p>
    <w:p w14:paraId="0F91D73F" w14:textId="68FB352C" w:rsidR="00835F25" w:rsidRDefault="00835F25" w:rsidP="003D78FC">
      <w:pPr>
        <w:pStyle w:val="nova-legacy-e-listitem"/>
        <w:shd w:val="clear" w:color="auto" w:fill="FFFFFF"/>
        <w:spacing w:after="120" w:afterAutospacing="0" w:line="360" w:lineRule="auto"/>
        <w:ind w:left="-709"/>
        <w:rPr>
          <w:sz w:val="28"/>
          <w:szCs w:val="28"/>
          <w:lang w:val="en-US" w:eastAsia="en-US"/>
        </w:rPr>
      </w:pPr>
    </w:p>
    <w:p w14:paraId="0833B60D" w14:textId="21769B7B" w:rsidR="00835F25" w:rsidRDefault="00835F25" w:rsidP="00835F25">
      <w:pPr>
        <w:pStyle w:val="nova-legacy-e-listitem"/>
        <w:numPr>
          <w:ilvl w:val="0"/>
          <w:numId w:val="9"/>
        </w:numPr>
        <w:shd w:val="clear" w:color="auto" w:fill="FFFFFF"/>
        <w:spacing w:after="120" w:afterAutospacing="0" w:line="360" w:lineRule="auto"/>
        <w:rPr>
          <w:sz w:val="28"/>
          <w:szCs w:val="28"/>
          <w:lang w:val="en-US" w:eastAsia="en-US"/>
        </w:rPr>
      </w:pPr>
      <w:r>
        <w:rPr>
          <w:sz w:val="28"/>
          <w:szCs w:val="28"/>
          <w:lang w:val="en-US" w:eastAsia="en-US"/>
        </w:rPr>
        <w:lastRenderedPageBreak/>
        <w:t>MiniSOM full clustering results</w:t>
      </w:r>
    </w:p>
    <w:p w14:paraId="5E377787" w14:textId="03A24A8C" w:rsidR="00835F25" w:rsidRPr="003D78FC" w:rsidRDefault="00835F25" w:rsidP="00835F25">
      <w:pPr>
        <w:pStyle w:val="nova-legacy-e-listitem"/>
        <w:shd w:val="clear" w:color="auto" w:fill="FFFFFF"/>
        <w:spacing w:after="120" w:afterAutospacing="0" w:line="360" w:lineRule="auto"/>
        <w:ind w:left="-567"/>
        <w:rPr>
          <w:sz w:val="28"/>
          <w:szCs w:val="28"/>
          <w:lang w:val="en-US" w:eastAsia="en-US"/>
        </w:rPr>
      </w:pPr>
      <w:r>
        <w:rPr>
          <w:noProof/>
          <w:sz w:val="28"/>
          <w:szCs w:val="28"/>
          <w:lang w:val="en-US" w:eastAsia="en-US"/>
        </w:rPr>
        <w:drawing>
          <wp:inline distT="0" distB="0" distL="0" distR="0" wp14:anchorId="5B7CD406" wp14:editId="37573FAD">
            <wp:extent cx="6301789" cy="6914187"/>
            <wp:effectExtent l="0" t="0" r="3810" b="1270"/>
            <wp:docPr id="32" name="Picture 32" descr="A picture containing room, several, window,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room, several, window, clos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2830" cy="6926301"/>
                    </a:xfrm>
                    <a:prstGeom prst="rect">
                      <a:avLst/>
                    </a:prstGeom>
                    <a:noFill/>
                    <a:ln>
                      <a:noFill/>
                    </a:ln>
                  </pic:spPr>
                </pic:pic>
              </a:graphicData>
            </a:graphic>
          </wp:inline>
        </w:drawing>
      </w:r>
    </w:p>
    <w:sectPr w:rsidR="00835F25" w:rsidRPr="003D78FC" w:rsidSect="002E4474">
      <w:pgSz w:w="11920" w:h="16850"/>
      <w:pgMar w:top="1134" w:right="1997"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5966A" w14:textId="77777777" w:rsidR="00001E36" w:rsidRDefault="00001E36" w:rsidP="00B20572">
      <w:r>
        <w:separator/>
      </w:r>
    </w:p>
  </w:endnote>
  <w:endnote w:type="continuationSeparator" w:id="0">
    <w:p w14:paraId="72D86268" w14:textId="77777777" w:rsidR="00001E36" w:rsidRDefault="00001E36" w:rsidP="00B20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105309"/>
      <w:docPartObj>
        <w:docPartGallery w:val="Page Numbers (Bottom of Page)"/>
        <w:docPartUnique/>
      </w:docPartObj>
    </w:sdtPr>
    <w:sdtEndPr>
      <w:rPr>
        <w:noProof/>
      </w:rPr>
    </w:sdtEndPr>
    <w:sdtContent>
      <w:p w14:paraId="127C88BE" w14:textId="73102124" w:rsidR="00B20572" w:rsidRDefault="00B205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F7E077" w14:textId="77777777" w:rsidR="00B20572" w:rsidRDefault="00B205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755E" w14:textId="51CCB8E4" w:rsidR="00B20572" w:rsidRDefault="00B20572">
    <w:pPr>
      <w:pStyle w:val="Footer"/>
    </w:pPr>
  </w:p>
  <w:p w14:paraId="35DDE0B7" w14:textId="77777777" w:rsidR="00B20572" w:rsidRDefault="00B20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3EA4B" w14:textId="77777777" w:rsidR="00001E36" w:rsidRDefault="00001E36" w:rsidP="00B20572">
      <w:r>
        <w:separator/>
      </w:r>
    </w:p>
  </w:footnote>
  <w:footnote w:type="continuationSeparator" w:id="0">
    <w:p w14:paraId="007CEA22" w14:textId="77777777" w:rsidR="00001E36" w:rsidRDefault="00001E36" w:rsidP="00B205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62D65"/>
    <w:multiLevelType w:val="hybridMultilevel"/>
    <w:tmpl w:val="65586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C1A7461"/>
    <w:multiLevelType w:val="multilevel"/>
    <w:tmpl w:val="2AEAADBA"/>
    <w:lvl w:ilvl="0">
      <w:start w:val="8"/>
      <w:numFmt w:val="decimal"/>
      <w:lvlText w:val="%1."/>
      <w:lvlJc w:val="left"/>
      <w:pPr>
        <w:ind w:left="644"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0324E4"/>
    <w:multiLevelType w:val="multilevel"/>
    <w:tmpl w:val="F1E2F5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77357"/>
    <w:multiLevelType w:val="multilevel"/>
    <w:tmpl w:val="1F0A40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A6842"/>
    <w:multiLevelType w:val="multilevel"/>
    <w:tmpl w:val="16D8DA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C63D8F"/>
    <w:multiLevelType w:val="multilevel"/>
    <w:tmpl w:val="FC3879DE"/>
    <w:lvl w:ilvl="0">
      <w:start w:val="1"/>
      <w:numFmt w:val="decimal"/>
      <w:lvlText w:val="%1."/>
      <w:lvlJc w:val="left"/>
      <w:pPr>
        <w:ind w:left="644"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62B255E"/>
    <w:multiLevelType w:val="multilevel"/>
    <w:tmpl w:val="8C3A18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975F57"/>
    <w:multiLevelType w:val="hybridMultilevel"/>
    <w:tmpl w:val="BB9E54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0D53DC2"/>
    <w:multiLevelType w:val="hybridMultilevel"/>
    <w:tmpl w:val="ED3CB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CEE68BC"/>
    <w:multiLevelType w:val="hybridMultilevel"/>
    <w:tmpl w:val="B06831AE"/>
    <w:lvl w:ilvl="0" w:tplc="EA541FF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8653F91"/>
    <w:multiLevelType w:val="hybridMultilevel"/>
    <w:tmpl w:val="9E662D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4D73665"/>
    <w:multiLevelType w:val="multilevel"/>
    <w:tmpl w:val="210AFD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71251421">
    <w:abstractNumId w:val="5"/>
  </w:num>
  <w:num w:numId="2" w16cid:durableId="983503734">
    <w:abstractNumId w:val="8"/>
  </w:num>
  <w:num w:numId="3" w16cid:durableId="1806923977">
    <w:abstractNumId w:val="0"/>
  </w:num>
  <w:num w:numId="4" w16cid:durableId="1120954655">
    <w:abstractNumId w:val="2"/>
  </w:num>
  <w:num w:numId="5" w16cid:durableId="399640748">
    <w:abstractNumId w:val="4"/>
  </w:num>
  <w:num w:numId="6" w16cid:durableId="452672434">
    <w:abstractNumId w:val="6"/>
  </w:num>
  <w:num w:numId="7" w16cid:durableId="1690713120">
    <w:abstractNumId w:val="3"/>
  </w:num>
  <w:num w:numId="8" w16cid:durableId="1099451015">
    <w:abstractNumId w:val="11"/>
  </w:num>
  <w:num w:numId="9" w16cid:durableId="996416075">
    <w:abstractNumId w:val="9"/>
  </w:num>
  <w:num w:numId="10" w16cid:durableId="335696004">
    <w:abstractNumId w:val="1"/>
  </w:num>
  <w:num w:numId="11" w16cid:durableId="1427850009">
    <w:abstractNumId w:val="7"/>
  </w:num>
  <w:num w:numId="12" w16cid:durableId="9267671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67A"/>
    <w:rsid w:val="00001E36"/>
    <w:rsid w:val="00013B5A"/>
    <w:rsid w:val="00015EF1"/>
    <w:rsid w:val="00017341"/>
    <w:rsid w:val="000175B0"/>
    <w:rsid w:val="000214C1"/>
    <w:rsid w:val="000215AB"/>
    <w:rsid w:val="00027C6C"/>
    <w:rsid w:val="00035096"/>
    <w:rsid w:val="00035393"/>
    <w:rsid w:val="0003654F"/>
    <w:rsid w:val="000370EB"/>
    <w:rsid w:val="0004207B"/>
    <w:rsid w:val="00061AAE"/>
    <w:rsid w:val="000668DB"/>
    <w:rsid w:val="00066E7E"/>
    <w:rsid w:val="00067CE7"/>
    <w:rsid w:val="0007382A"/>
    <w:rsid w:val="0007582A"/>
    <w:rsid w:val="00075C74"/>
    <w:rsid w:val="0007760F"/>
    <w:rsid w:val="00081B32"/>
    <w:rsid w:val="000853FD"/>
    <w:rsid w:val="00091809"/>
    <w:rsid w:val="000A0C07"/>
    <w:rsid w:val="000A3AC5"/>
    <w:rsid w:val="000C2209"/>
    <w:rsid w:val="000D608C"/>
    <w:rsid w:val="000D7899"/>
    <w:rsid w:val="000E1EC8"/>
    <w:rsid w:val="000F05BA"/>
    <w:rsid w:val="000F1D39"/>
    <w:rsid w:val="000F591F"/>
    <w:rsid w:val="0010374B"/>
    <w:rsid w:val="001038B2"/>
    <w:rsid w:val="00115882"/>
    <w:rsid w:val="00116985"/>
    <w:rsid w:val="00117B51"/>
    <w:rsid w:val="00120C0F"/>
    <w:rsid w:val="00125405"/>
    <w:rsid w:val="001325FB"/>
    <w:rsid w:val="001463AA"/>
    <w:rsid w:val="001573E6"/>
    <w:rsid w:val="0016475C"/>
    <w:rsid w:val="00173CF7"/>
    <w:rsid w:val="00174FAE"/>
    <w:rsid w:val="00177B64"/>
    <w:rsid w:val="001803E1"/>
    <w:rsid w:val="00182B37"/>
    <w:rsid w:val="00183844"/>
    <w:rsid w:val="00191961"/>
    <w:rsid w:val="0019524F"/>
    <w:rsid w:val="00197501"/>
    <w:rsid w:val="00197A99"/>
    <w:rsid w:val="001A16B9"/>
    <w:rsid w:val="001A7C0F"/>
    <w:rsid w:val="001B4882"/>
    <w:rsid w:val="001D0344"/>
    <w:rsid w:val="001D3533"/>
    <w:rsid w:val="001E43FD"/>
    <w:rsid w:val="001E4A85"/>
    <w:rsid w:val="001E6D97"/>
    <w:rsid w:val="001E793B"/>
    <w:rsid w:val="001E79DC"/>
    <w:rsid w:val="001F3702"/>
    <w:rsid w:val="001F3D17"/>
    <w:rsid w:val="001F6951"/>
    <w:rsid w:val="001F724B"/>
    <w:rsid w:val="002320EB"/>
    <w:rsid w:val="00235430"/>
    <w:rsid w:val="002402B8"/>
    <w:rsid w:val="0026027C"/>
    <w:rsid w:val="00270A58"/>
    <w:rsid w:val="00273AAF"/>
    <w:rsid w:val="00291A87"/>
    <w:rsid w:val="002959AA"/>
    <w:rsid w:val="002960A4"/>
    <w:rsid w:val="002A35D2"/>
    <w:rsid w:val="002B0E29"/>
    <w:rsid w:val="002D0F67"/>
    <w:rsid w:val="002D17B5"/>
    <w:rsid w:val="002D73D7"/>
    <w:rsid w:val="002E055B"/>
    <w:rsid w:val="002E4474"/>
    <w:rsid w:val="002F3E3A"/>
    <w:rsid w:val="002F7944"/>
    <w:rsid w:val="003017C1"/>
    <w:rsid w:val="0030438F"/>
    <w:rsid w:val="003175BD"/>
    <w:rsid w:val="00323A13"/>
    <w:rsid w:val="00341CC8"/>
    <w:rsid w:val="00346881"/>
    <w:rsid w:val="003479FE"/>
    <w:rsid w:val="00350CEF"/>
    <w:rsid w:val="00352B22"/>
    <w:rsid w:val="00353B13"/>
    <w:rsid w:val="0035501B"/>
    <w:rsid w:val="00373FBA"/>
    <w:rsid w:val="00374187"/>
    <w:rsid w:val="00383AA7"/>
    <w:rsid w:val="003A4F55"/>
    <w:rsid w:val="003A678E"/>
    <w:rsid w:val="003A7F45"/>
    <w:rsid w:val="003B4980"/>
    <w:rsid w:val="003B6670"/>
    <w:rsid w:val="003C1F93"/>
    <w:rsid w:val="003C236E"/>
    <w:rsid w:val="003D78FC"/>
    <w:rsid w:val="003E3043"/>
    <w:rsid w:val="003E7A7A"/>
    <w:rsid w:val="003E7BEA"/>
    <w:rsid w:val="00403948"/>
    <w:rsid w:val="0043091A"/>
    <w:rsid w:val="00432828"/>
    <w:rsid w:val="00433402"/>
    <w:rsid w:val="00441CAB"/>
    <w:rsid w:val="00461135"/>
    <w:rsid w:val="004637FA"/>
    <w:rsid w:val="00471A32"/>
    <w:rsid w:val="00475492"/>
    <w:rsid w:val="00486B69"/>
    <w:rsid w:val="0049108D"/>
    <w:rsid w:val="004A12C9"/>
    <w:rsid w:val="004A29C2"/>
    <w:rsid w:val="004A5AC7"/>
    <w:rsid w:val="004B4EA9"/>
    <w:rsid w:val="004B5E0C"/>
    <w:rsid w:val="004C62D6"/>
    <w:rsid w:val="004D5326"/>
    <w:rsid w:val="004D6375"/>
    <w:rsid w:val="004D6E77"/>
    <w:rsid w:val="0050597C"/>
    <w:rsid w:val="00515363"/>
    <w:rsid w:val="00521572"/>
    <w:rsid w:val="00523EDD"/>
    <w:rsid w:val="00530BBC"/>
    <w:rsid w:val="00542590"/>
    <w:rsid w:val="0054459D"/>
    <w:rsid w:val="00562A10"/>
    <w:rsid w:val="0058143B"/>
    <w:rsid w:val="00581F5A"/>
    <w:rsid w:val="00593AC5"/>
    <w:rsid w:val="005B6108"/>
    <w:rsid w:val="005C10BA"/>
    <w:rsid w:val="005C6E97"/>
    <w:rsid w:val="005D3B58"/>
    <w:rsid w:val="005D71B9"/>
    <w:rsid w:val="005E0BB8"/>
    <w:rsid w:val="005E1C41"/>
    <w:rsid w:val="005E1F32"/>
    <w:rsid w:val="005E67AD"/>
    <w:rsid w:val="00600667"/>
    <w:rsid w:val="00600B18"/>
    <w:rsid w:val="00604421"/>
    <w:rsid w:val="006052C8"/>
    <w:rsid w:val="00607554"/>
    <w:rsid w:val="00613B1C"/>
    <w:rsid w:val="0064791E"/>
    <w:rsid w:val="00647BBC"/>
    <w:rsid w:val="006601FB"/>
    <w:rsid w:val="00667DEF"/>
    <w:rsid w:val="0067387A"/>
    <w:rsid w:val="00683617"/>
    <w:rsid w:val="006851BC"/>
    <w:rsid w:val="0068606B"/>
    <w:rsid w:val="006872CE"/>
    <w:rsid w:val="00694DF6"/>
    <w:rsid w:val="006A3D3F"/>
    <w:rsid w:val="006B4386"/>
    <w:rsid w:val="006C2991"/>
    <w:rsid w:val="006C5C97"/>
    <w:rsid w:val="006D2245"/>
    <w:rsid w:val="006D35D8"/>
    <w:rsid w:val="006E7370"/>
    <w:rsid w:val="006E7FDE"/>
    <w:rsid w:val="006F651A"/>
    <w:rsid w:val="006F6E73"/>
    <w:rsid w:val="00707148"/>
    <w:rsid w:val="00713CB0"/>
    <w:rsid w:val="00733AE8"/>
    <w:rsid w:val="007473C2"/>
    <w:rsid w:val="0075436B"/>
    <w:rsid w:val="00755249"/>
    <w:rsid w:val="007654F5"/>
    <w:rsid w:val="00771C8A"/>
    <w:rsid w:val="00777902"/>
    <w:rsid w:val="0078214C"/>
    <w:rsid w:val="007A3502"/>
    <w:rsid w:val="007C7549"/>
    <w:rsid w:val="007D09B4"/>
    <w:rsid w:val="007D39F9"/>
    <w:rsid w:val="007D6DDA"/>
    <w:rsid w:val="007F2928"/>
    <w:rsid w:val="007F6B74"/>
    <w:rsid w:val="00810732"/>
    <w:rsid w:val="00813D9B"/>
    <w:rsid w:val="0083084D"/>
    <w:rsid w:val="00835F25"/>
    <w:rsid w:val="00847BE9"/>
    <w:rsid w:val="008610F5"/>
    <w:rsid w:val="00892632"/>
    <w:rsid w:val="00892B9E"/>
    <w:rsid w:val="0089349A"/>
    <w:rsid w:val="0089567A"/>
    <w:rsid w:val="008A267E"/>
    <w:rsid w:val="008A4559"/>
    <w:rsid w:val="008A62EA"/>
    <w:rsid w:val="008B4F64"/>
    <w:rsid w:val="008C4028"/>
    <w:rsid w:val="008D69C8"/>
    <w:rsid w:val="008D7BF6"/>
    <w:rsid w:val="008E1F76"/>
    <w:rsid w:val="008E2A30"/>
    <w:rsid w:val="008E6F99"/>
    <w:rsid w:val="008E72E3"/>
    <w:rsid w:val="008F0FE7"/>
    <w:rsid w:val="009025D6"/>
    <w:rsid w:val="0091212B"/>
    <w:rsid w:val="0091686B"/>
    <w:rsid w:val="009171F4"/>
    <w:rsid w:val="00923B5A"/>
    <w:rsid w:val="009250F0"/>
    <w:rsid w:val="00931567"/>
    <w:rsid w:val="00931727"/>
    <w:rsid w:val="00940E2D"/>
    <w:rsid w:val="0094455B"/>
    <w:rsid w:val="00965511"/>
    <w:rsid w:val="009657E0"/>
    <w:rsid w:val="00965853"/>
    <w:rsid w:val="00975264"/>
    <w:rsid w:val="00985F31"/>
    <w:rsid w:val="00987BC0"/>
    <w:rsid w:val="00992DCC"/>
    <w:rsid w:val="00996D5B"/>
    <w:rsid w:val="009B6B66"/>
    <w:rsid w:val="009C52AD"/>
    <w:rsid w:val="009D0CCB"/>
    <w:rsid w:val="00A10957"/>
    <w:rsid w:val="00A10C34"/>
    <w:rsid w:val="00A1312C"/>
    <w:rsid w:val="00A171F7"/>
    <w:rsid w:val="00A45DFC"/>
    <w:rsid w:val="00A546D0"/>
    <w:rsid w:val="00A611C8"/>
    <w:rsid w:val="00A719C1"/>
    <w:rsid w:val="00A72EB9"/>
    <w:rsid w:val="00A96476"/>
    <w:rsid w:val="00AA1073"/>
    <w:rsid w:val="00AA68A5"/>
    <w:rsid w:val="00AB1308"/>
    <w:rsid w:val="00AB2DEC"/>
    <w:rsid w:val="00AC6193"/>
    <w:rsid w:val="00AD0BDC"/>
    <w:rsid w:val="00AD3578"/>
    <w:rsid w:val="00AF41F1"/>
    <w:rsid w:val="00B20572"/>
    <w:rsid w:val="00B243BD"/>
    <w:rsid w:val="00B31689"/>
    <w:rsid w:val="00B37F60"/>
    <w:rsid w:val="00B5589E"/>
    <w:rsid w:val="00B55C1E"/>
    <w:rsid w:val="00B7487D"/>
    <w:rsid w:val="00B860E8"/>
    <w:rsid w:val="00B966A7"/>
    <w:rsid w:val="00B96867"/>
    <w:rsid w:val="00BB0206"/>
    <w:rsid w:val="00BB5F49"/>
    <w:rsid w:val="00BB72C2"/>
    <w:rsid w:val="00BC4E41"/>
    <w:rsid w:val="00BD697A"/>
    <w:rsid w:val="00BE5A42"/>
    <w:rsid w:val="00BE6B48"/>
    <w:rsid w:val="00C33893"/>
    <w:rsid w:val="00C449B1"/>
    <w:rsid w:val="00C46C95"/>
    <w:rsid w:val="00C939B5"/>
    <w:rsid w:val="00C93B9A"/>
    <w:rsid w:val="00CA7574"/>
    <w:rsid w:val="00CB4141"/>
    <w:rsid w:val="00CB7D99"/>
    <w:rsid w:val="00CC7D29"/>
    <w:rsid w:val="00CC7FB3"/>
    <w:rsid w:val="00CD08A0"/>
    <w:rsid w:val="00CD2972"/>
    <w:rsid w:val="00CE4BFD"/>
    <w:rsid w:val="00CE6E6B"/>
    <w:rsid w:val="00CF3592"/>
    <w:rsid w:val="00D10288"/>
    <w:rsid w:val="00D16775"/>
    <w:rsid w:val="00D2266C"/>
    <w:rsid w:val="00D74CF8"/>
    <w:rsid w:val="00D74EAC"/>
    <w:rsid w:val="00D763C9"/>
    <w:rsid w:val="00D8148B"/>
    <w:rsid w:val="00D93CFD"/>
    <w:rsid w:val="00D94AB2"/>
    <w:rsid w:val="00D976E3"/>
    <w:rsid w:val="00DC0F69"/>
    <w:rsid w:val="00DD0B19"/>
    <w:rsid w:val="00DD220B"/>
    <w:rsid w:val="00DD2A21"/>
    <w:rsid w:val="00DE22D3"/>
    <w:rsid w:val="00DE49EC"/>
    <w:rsid w:val="00DE5E30"/>
    <w:rsid w:val="00E24BB6"/>
    <w:rsid w:val="00E2636C"/>
    <w:rsid w:val="00E41040"/>
    <w:rsid w:val="00E43D5B"/>
    <w:rsid w:val="00E575ED"/>
    <w:rsid w:val="00E57C3B"/>
    <w:rsid w:val="00E61940"/>
    <w:rsid w:val="00E639DE"/>
    <w:rsid w:val="00E65726"/>
    <w:rsid w:val="00E71155"/>
    <w:rsid w:val="00E812F7"/>
    <w:rsid w:val="00E9307B"/>
    <w:rsid w:val="00E94726"/>
    <w:rsid w:val="00E955BC"/>
    <w:rsid w:val="00EA160B"/>
    <w:rsid w:val="00EA2D77"/>
    <w:rsid w:val="00EA52A3"/>
    <w:rsid w:val="00EB7A7D"/>
    <w:rsid w:val="00F037C9"/>
    <w:rsid w:val="00F079C2"/>
    <w:rsid w:val="00F11E95"/>
    <w:rsid w:val="00F131C6"/>
    <w:rsid w:val="00F43E07"/>
    <w:rsid w:val="00F44405"/>
    <w:rsid w:val="00F46F59"/>
    <w:rsid w:val="00F6307A"/>
    <w:rsid w:val="00F64798"/>
    <w:rsid w:val="00F66BF3"/>
    <w:rsid w:val="00F6738D"/>
    <w:rsid w:val="00F9257A"/>
    <w:rsid w:val="00FA56F6"/>
    <w:rsid w:val="00FB6647"/>
    <w:rsid w:val="00FD3CED"/>
    <w:rsid w:val="00FE2402"/>
    <w:rsid w:val="00FF77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A322D"/>
  <w15:docId w15:val="{E21F42BE-383D-4A0A-ACCF-736BE2177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91212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389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F66BF3"/>
    <w:rPr>
      <w:color w:val="0000FF"/>
      <w:u w:val="single"/>
    </w:rPr>
  </w:style>
  <w:style w:type="character" w:customStyle="1" w:styleId="Heading1Char">
    <w:name w:val="Heading 1 Char"/>
    <w:basedOn w:val="DefaultParagraphFont"/>
    <w:link w:val="Heading1"/>
    <w:uiPriority w:val="9"/>
    <w:rsid w:val="0091212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C4E41"/>
    <w:pPr>
      <w:widowControl/>
      <w:autoSpaceDE/>
      <w:autoSpaceDN/>
      <w:spacing w:line="259" w:lineRule="auto"/>
      <w:outlineLvl w:val="9"/>
    </w:pPr>
  </w:style>
  <w:style w:type="paragraph" w:styleId="TOC1">
    <w:name w:val="toc 1"/>
    <w:basedOn w:val="Normal"/>
    <w:next w:val="Normal"/>
    <w:autoRedefine/>
    <w:uiPriority w:val="39"/>
    <w:unhideWhenUsed/>
    <w:rsid w:val="00BC4E41"/>
    <w:pPr>
      <w:spacing w:after="100"/>
    </w:pPr>
  </w:style>
  <w:style w:type="character" w:styleId="UnresolvedMention">
    <w:name w:val="Unresolved Mention"/>
    <w:basedOn w:val="DefaultParagraphFont"/>
    <w:uiPriority w:val="99"/>
    <w:semiHidden/>
    <w:unhideWhenUsed/>
    <w:rsid w:val="00E71155"/>
    <w:rPr>
      <w:color w:val="605E5C"/>
      <w:shd w:val="clear" w:color="auto" w:fill="E1DFDD"/>
    </w:rPr>
  </w:style>
  <w:style w:type="character" w:customStyle="1" w:styleId="Heading2Char">
    <w:name w:val="Heading 2 Char"/>
    <w:basedOn w:val="DefaultParagraphFont"/>
    <w:link w:val="Heading2"/>
    <w:uiPriority w:val="9"/>
    <w:rsid w:val="00C33893"/>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0214C1"/>
    <w:pPr>
      <w:spacing w:after="100"/>
      <w:ind w:left="220"/>
    </w:pPr>
  </w:style>
  <w:style w:type="paragraph" w:customStyle="1" w:styleId="nova-legacy-e-listitem">
    <w:name w:val="nova-legacy-e-list__item"/>
    <w:basedOn w:val="Normal"/>
    <w:rsid w:val="00BB5F49"/>
    <w:pPr>
      <w:widowControl/>
      <w:autoSpaceDE/>
      <w:autoSpaceDN/>
      <w:spacing w:before="100" w:beforeAutospacing="1" w:after="100" w:afterAutospacing="1"/>
    </w:pPr>
    <w:rPr>
      <w:sz w:val="24"/>
      <w:szCs w:val="24"/>
      <w:lang w:val="ru-RU" w:eastAsia="ru-RU"/>
    </w:rPr>
  </w:style>
  <w:style w:type="character" w:customStyle="1" w:styleId="doilabel">
    <w:name w:val="doi__label"/>
    <w:basedOn w:val="DefaultParagraphFont"/>
    <w:rsid w:val="0068606B"/>
  </w:style>
  <w:style w:type="character" w:styleId="PlaceholderText">
    <w:name w:val="Placeholder Text"/>
    <w:basedOn w:val="DefaultParagraphFont"/>
    <w:uiPriority w:val="99"/>
    <w:semiHidden/>
    <w:rsid w:val="005E67AD"/>
    <w:rPr>
      <w:color w:val="808080"/>
    </w:rPr>
  </w:style>
  <w:style w:type="paragraph" w:styleId="HTMLPreformatted">
    <w:name w:val="HTML Preformatted"/>
    <w:basedOn w:val="Normal"/>
    <w:link w:val="HTMLPreformattedChar"/>
    <w:uiPriority w:val="99"/>
    <w:semiHidden/>
    <w:unhideWhenUsed/>
    <w:rsid w:val="00EA2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EA2D77"/>
    <w:rPr>
      <w:rFonts w:ascii="Courier New" w:eastAsia="Times New Roman" w:hAnsi="Courier New" w:cs="Courier New"/>
      <w:sz w:val="20"/>
      <w:szCs w:val="20"/>
      <w:lang w:val="ru-RU" w:eastAsia="ru-RU"/>
    </w:rPr>
  </w:style>
  <w:style w:type="character" w:customStyle="1" w:styleId="bold">
    <w:name w:val="bold"/>
    <w:basedOn w:val="DefaultParagraphFont"/>
    <w:rsid w:val="00F44405"/>
  </w:style>
  <w:style w:type="character" w:customStyle="1" w:styleId="mciabstract">
    <w:name w:val="mci_abstract"/>
    <w:basedOn w:val="DefaultParagraphFont"/>
    <w:rsid w:val="00F44405"/>
  </w:style>
  <w:style w:type="paragraph" w:styleId="NormalWeb">
    <w:name w:val="Normal (Web)"/>
    <w:basedOn w:val="Normal"/>
    <w:uiPriority w:val="99"/>
    <w:semiHidden/>
    <w:unhideWhenUsed/>
    <w:rsid w:val="00562A10"/>
    <w:pPr>
      <w:widowControl/>
      <w:autoSpaceDE/>
      <w:autoSpaceDN/>
      <w:spacing w:before="100" w:beforeAutospacing="1" w:after="100" w:afterAutospacing="1"/>
    </w:pPr>
    <w:rPr>
      <w:sz w:val="24"/>
      <w:szCs w:val="24"/>
      <w:lang w:val="ru-RU" w:eastAsia="ru-RU"/>
    </w:rPr>
  </w:style>
  <w:style w:type="character" w:customStyle="1" w:styleId="pre">
    <w:name w:val="pre"/>
    <w:basedOn w:val="DefaultParagraphFont"/>
    <w:rsid w:val="00562A10"/>
  </w:style>
  <w:style w:type="paragraph" w:styleId="Header">
    <w:name w:val="header"/>
    <w:basedOn w:val="Normal"/>
    <w:link w:val="HeaderChar"/>
    <w:uiPriority w:val="99"/>
    <w:unhideWhenUsed/>
    <w:rsid w:val="00B20572"/>
    <w:pPr>
      <w:tabs>
        <w:tab w:val="center" w:pos="4677"/>
        <w:tab w:val="right" w:pos="9355"/>
      </w:tabs>
    </w:pPr>
  </w:style>
  <w:style w:type="character" w:customStyle="1" w:styleId="HeaderChar">
    <w:name w:val="Header Char"/>
    <w:basedOn w:val="DefaultParagraphFont"/>
    <w:link w:val="Header"/>
    <w:uiPriority w:val="99"/>
    <w:rsid w:val="00B20572"/>
    <w:rPr>
      <w:rFonts w:ascii="Times New Roman" w:eastAsia="Times New Roman" w:hAnsi="Times New Roman" w:cs="Times New Roman"/>
    </w:rPr>
  </w:style>
  <w:style w:type="paragraph" w:styleId="Footer">
    <w:name w:val="footer"/>
    <w:basedOn w:val="Normal"/>
    <w:link w:val="FooterChar"/>
    <w:uiPriority w:val="99"/>
    <w:unhideWhenUsed/>
    <w:rsid w:val="00B20572"/>
    <w:pPr>
      <w:tabs>
        <w:tab w:val="center" w:pos="4677"/>
        <w:tab w:val="right" w:pos="9355"/>
      </w:tabs>
    </w:pPr>
  </w:style>
  <w:style w:type="character" w:customStyle="1" w:styleId="FooterChar">
    <w:name w:val="Footer Char"/>
    <w:basedOn w:val="DefaultParagraphFont"/>
    <w:link w:val="Footer"/>
    <w:uiPriority w:val="99"/>
    <w:rsid w:val="00B20572"/>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6027C"/>
    <w:rPr>
      <w:sz w:val="16"/>
      <w:szCs w:val="16"/>
    </w:rPr>
  </w:style>
  <w:style w:type="paragraph" w:styleId="CommentText">
    <w:name w:val="annotation text"/>
    <w:basedOn w:val="Normal"/>
    <w:link w:val="CommentTextChar"/>
    <w:uiPriority w:val="99"/>
    <w:semiHidden/>
    <w:unhideWhenUsed/>
    <w:rsid w:val="0026027C"/>
    <w:rPr>
      <w:sz w:val="20"/>
      <w:szCs w:val="20"/>
    </w:rPr>
  </w:style>
  <w:style w:type="character" w:customStyle="1" w:styleId="CommentTextChar">
    <w:name w:val="Comment Text Char"/>
    <w:basedOn w:val="DefaultParagraphFont"/>
    <w:link w:val="CommentText"/>
    <w:uiPriority w:val="99"/>
    <w:semiHidden/>
    <w:rsid w:val="0026027C"/>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12223">
      <w:bodyDiv w:val="1"/>
      <w:marLeft w:val="0"/>
      <w:marRight w:val="0"/>
      <w:marTop w:val="0"/>
      <w:marBottom w:val="0"/>
      <w:divBdr>
        <w:top w:val="none" w:sz="0" w:space="0" w:color="auto"/>
        <w:left w:val="none" w:sz="0" w:space="0" w:color="auto"/>
        <w:bottom w:val="none" w:sz="0" w:space="0" w:color="auto"/>
        <w:right w:val="none" w:sz="0" w:space="0" w:color="auto"/>
      </w:divBdr>
    </w:div>
    <w:div w:id="282688555">
      <w:bodyDiv w:val="1"/>
      <w:marLeft w:val="0"/>
      <w:marRight w:val="0"/>
      <w:marTop w:val="0"/>
      <w:marBottom w:val="0"/>
      <w:divBdr>
        <w:top w:val="none" w:sz="0" w:space="0" w:color="auto"/>
        <w:left w:val="none" w:sz="0" w:space="0" w:color="auto"/>
        <w:bottom w:val="none" w:sz="0" w:space="0" w:color="auto"/>
        <w:right w:val="none" w:sz="0" w:space="0" w:color="auto"/>
      </w:divBdr>
      <w:divsChild>
        <w:div w:id="1430927638">
          <w:marLeft w:val="0"/>
          <w:marRight w:val="0"/>
          <w:marTop w:val="0"/>
          <w:marBottom w:val="0"/>
          <w:divBdr>
            <w:top w:val="none" w:sz="0" w:space="0" w:color="auto"/>
            <w:left w:val="none" w:sz="0" w:space="0" w:color="auto"/>
            <w:bottom w:val="none" w:sz="0" w:space="0" w:color="auto"/>
            <w:right w:val="none" w:sz="0" w:space="0" w:color="auto"/>
          </w:divBdr>
        </w:div>
      </w:divsChild>
    </w:div>
    <w:div w:id="379130545">
      <w:bodyDiv w:val="1"/>
      <w:marLeft w:val="0"/>
      <w:marRight w:val="0"/>
      <w:marTop w:val="0"/>
      <w:marBottom w:val="0"/>
      <w:divBdr>
        <w:top w:val="none" w:sz="0" w:space="0" w:color="auto"/>
        <w:left w:val="none" w:sz="0" w:space="0" w:color="auto"/>
        <w:bottom w:val="none" w:sz="0" w:space="0" w:color="auto"/>
        <w:right w:val="none" w:sz="0" w:space="0" w:color="auto"/>
      </w:divBdr>
    </w:div>
    <w:div w:id="583300068">
      <w:bodyDiv w:val="1"/>
      <w:marLeft w:val="0"/>
      <w:marRight w:val="0"/>
      <w:marTop w:val="0"/>
      <w:marBottom w:val="0"/>
      <w:divBdr>
        <w:top w:val="none" w:sz="0" w:space="0" w:color="auto"/>
        <w:left w:val="none" w:sz="0" w:space="0" w:color="auto"/>
        <w:bottom w:val="none" w:sz="0" w:space="0" w:color="auto"/>
        <w:right w:val="none" w:sz="0" w:space="0" w:color="auto"/>
      </w:divBdr>
    </w:div>
    <w:div w:id="661011844">
      <w:bodyDiv w:val="1"/>
      <w:marLeft w:val="0"/>
      <w:marRight w:val="0"/>
      <w:marTop w:val="0"/>
      <w:marBottom w:val="0"/>
      <w:divBdr>
        <w:top w:val="none" w:sz="0" w:space="0" w:color="auto"/>
        <w:left w:val="none" w:sz="0" w:space="0" w:color="auto"/>
        <w:bottom w:val="none" w:sz="0" w:space="0" w:color="auto"/>
        <w:right w:val="none" w:sz="0" w:space="0" w:color="auto"/>
      </w:divBdr>
    </w:div>
    <w:div w:id="708652425">
      <w:bodyDiv w:val="1"/>
      <w:marLeft w:val="0"/>
      <w:marRight w:val="0"/>
      <w:marTop w:val="0"/>
      <w:marBottom w:val="0"/>
      <w:divBdr>
        <w:top w:val="none" w:sz="0" w:space="0" w:color="auto"/>
        <w:left w:val="none" w:sz="0" w:space="0" w:color="auto"/>
        <w:bottom w:val="none" w:sz="0" w:space="0" w:color="auto"/>
        <w:right w:val="none" w:sz="0" w:space="0" w:color="auto"/>
      </w:divBdr>
    </w:div>
    <w:div w:id="745611933">
      <w:bodyDiv w:val="1"/>
      <w:marLeft w:val="0"/>
      <w:marRight w:val="0"/>
      <w:marTop w:val="0"/>
      <w:marBottom w:val="0"/>
      <w:divBdr>
        <w:top w:val="none" w:sz="0" w:space="0" w:color="auto"/>
        <w:left w:val="none" w:sz="0" w:space="0" w:color="auto"/>
        <w:bottom w:val="none" w:sz="0" w:space="0" w:color="auto"/>
        <w:right w:val="none" w:sz="0" w:space="0" w:color="auto"/>
      </w:divBdr>
    </w:div>
    <w:div w:id="868832951">
      <w:bodyDiv w:val="1"/>
      <w:marLeft w:val="0"/>
      <w:marRight w:val="0"/>
      <w:marTop w:val="0"/>
      <w:marBottom w:val="0"/>
      <w:divBdr>
        <w:top w:val="none" w:sz="0" w:space="0" w:color="auto"/>
        <w:left w:val="none" w:sz="0" w:space="0" w:color="auto"/>
        <w:bottom w:val="none" w:sz="0" w:space="0" w:color="auto"/>
        <w:right w:val="none" w:sz="0" w:space="0" w:color="auto"/>
      </w:divBdr>
    </w:div>
    <w:div w:id="872571500">
      <w:bodyDiv w:val="1"/>
      <w:marLeft w:val="0"/>
      <w:marRight w:val="0"/>
      <w:marTop w:val="0"/>
      <w:marBottom w:val="0"/>
      <w:divBdr>
        <w:top w:val="none" w:sz="0" w:space="0" w:color="auto"/>
        <w:left w:val="none" w:sz="0" w:space="0" w:color="auto"/>
        <w:bottom w:val="none" w:sz="0" w:space="0" w:color="auto"/>
        <w:right w:val="none" w:sz="0" w:space="0" w:color="auto"/>
      </w:divBdr>
      <w:divsChild>
        <w:div w:id="76294208">
          <w:marLeft w:val="0"/>
          <w:marRight w:val="0"/>
          <w:marTop w:val="0"/>
          <w:marBottom w:val="0"/>
          <w:divBdr>
            <w:top w:val="none" w:sz="0" w:space="0" w:color="auto"/>
            <w:left w:val="none" w:sz="0" w:space="0" w:color="auto"/>
            <w:bottom w:val="none" w:sz="0" w:space="0" w:color="auto"/>
            <w:right w:val="none" w:sz="0" w:space="0" w:color="auto"/>
          </w:divBdr>
          <w:divsChild>
            <w:div w:id="444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8570">
      <w:bodyDiv w:val="1"/>
      <w:marLeft w:val="0"/>
      <w:marRight w:val="0"/>
      <w:marTop w:val="0"/>
      <w:marBottom w:val="0"/>
      <w:divBdr>
        <w:top w:val="none" w:sz="0" w:space="0" w:color="auto"/>
        <w:left w:val="none" w:sz="0" w:space="0" w:color="auto"/>
        <w:bottom w:val="none" w:sz="0" w:space="0" w:color="auto"/>
        <w:right w:val="none" w:sz="0" w:space="0" w:color="auto"/>
      </w:divBdr>
    </w:div>
    <w:div w:id="1086220374">
      <w:bodyDiv w:val="1"/>
      <w:marLeft w:val="0"/>
      <w:marRight w:val="0"/>
      <w:marTop w:val="0"/>
      <w:marBottom w:val="0"/>
      <w:divBdr>
        <w:top w:val="none" w:sz="0" w:space="0" w:color="auto"/>
        <w:left w:val="none" w:sz="0" w:space="0" w:color="auto"/>
        <w:bottom w:val="none" w:sz="0" w:space="0" w:color="auto"/>
        <w:right w:val="none" w:sz="0" w:space="0" w:color="auto"/>
      </w:divBdr>
      <w:divsChild>
        <w:div w:id="1403021051">
          <w:marLeft w:val="0"/>
          <w:marRight w:val="0"/>
          <w:marTop w:val="0"/>
          <w:marBottom w:val="0"/>
          <w:divBdr>
            <w:top w:val="none" w:sz="0" w:space="0" w:color="auto"/>
            <w:left w:val="none" w:sz="0" w:space="0" w:color="auto"/>
            <w:bottom w:val="none" w:sz="0" w:space="0" w:color="auto"/>
            <w:right w:val="none" w:sz="0" w:space="0" w:color="auto"/>
          </w:divBdr>
          <w:divsChild>
            <w:div w:id="20625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0572">
      <w:bodyDiv w:val="1"/>
      <w:marLeft w:val="0"/>
      <w:marRight w:val="0"/>
      <w:marTop w:val="0"/>
      <w:marBottom w:val="0"/>
      <w:divBdr>
        <w:top w:val="none" w:sz="0" w:space="0" w:color="auto"/>
        <w:left w:val="none" w:sz="0" w:space="0" w:color="auto"/>
        <w:bottom w:val="none" w:sz="0" w:space="0" w:color="auto"/>
        <w:right w:val="none" w:sz="0" w:space="0" w:color="auto"/>
      </w:divBdr>
    </w:div>
    <w:div w:id="1219904413">
      <w:bodyDiv w:val="1"/>
      <w:marLeft w:val="0"/>
      <w:marRight w:val="0"/>
      <w:marTop w:val="0"/>
      <w:marBottom w:val="0"/>
      <w:divBdr>
        <w:top w:val="none" w:sz="0" w:space="0" w:color="auto"/>
        <w:left w:val="none" w:sz="0" w:space="0" w:color="auto"/>
        <w:bottom w:val="none" w:sz="0" w:space="0" w:color="auto"/>
        <w:right w:val="none" w:sz="0" w:space="0" w:color="auto"/>
      </w:divBdr>
    </w:div>
    <w:div w:id="1267807449">
      <w:bodyDiv w:val="1"/>
      <w:marLeft w:val="0"/>
      <w:marRight w:val="0"/>
      <w:marTop w:val="0"/>
      <w:marBottom w:val="0"/>
      <w:divBdr>
        <w:top w:val="none" w:sz="0" w:space="0" w:color="auto"/>
        <w:left w:val="none" w:sz="0" w:space="0" w:color="auto"/>
        <w:bottom w:val="none" w:sz="0" w:space="0" w:color="auto"/>
        <w:right w:val="none" w:sz="0" w:space="0" w:color="auto"/>
      </w:divBdr>
    </w:div>
    <w:div w:id="1285042515">
      <w:bodyDiv w:val="1"/>
      <w:marLeft w:val="0"/>
      <w:marRight w:val="0"/>
      <w:marTop w:val="0"/>
      <w:marBottom w:val="0"/>
      <w:divBdr>
        <w:top w:val="none" w:sz="0" w:space="0" w:color="auto"/>
        <w:left w:val="none" w:sz="0" w:space="0" w:color="auto"/>
        <w:bottom w:val="none" w:sz="0" w:space="0" w:color="auto"/>
        <w:right w:val="none" w:sz="0" w:space="0" w:color="auto"/>
      </w:divBdr>
    </w:div>
    <w:div w:id="1294367450">
      <w:bodyDiv w:val="1"/>
      <w:marLeft w:val="0"/>
      <w:marRight w:val="0"/>
      <w:marTop w:val="0"/>
      <w:marBottom w:val="0"/>
      <w:divBdr>
        <w:top w:val="none" w:sz="0" w:space="0" w:color="auto"/>
        <w:left w:val="none" w:sz="0" w:space="0" w:color="auto"/>
        <w:bottom w:val="none" w:sz="0" w:space="0" w:color="auto"/>
        <w:right w:val="none" w:sz="0" w:space="0" w:color="auto"/>
      </w:divBdr>
    </w:div>
    <w:div w:id="1368875999">
      <w:bodyDiv w:val="1"/>
      <w:marLeft w:val="0"/>
      <w:marRight w:val="0"/>
      <w:marTop w:val="0"/>
      <w:marBottom w:val="0"/>
      <w:divBdr>
        <w:top w:val="none" w:sz="0" w:space="0" w:color="auto"/>
        <w:left w:val="none" w:sz="0" w:space="0" w:color="auto"/>
        <w:bottom w:val="none" w:sz="0" w:space="0" w:color="auto"/>
        <w:right w:val="none" w:sz="0" w:space="0" w:color="auto"/>
      </w:divBdr>
    </w:div>
    <w:div w:id="1468619020">
      <w:bodyDiv w:val="1"/>
      <w:marLeft w:val="0"/>
      <w:marRight w:val="0"/>
      <w:marTop w:val="0"/>
      <w:marBottom w:val="0"/>
      <w:divBdr>
        <w:top w:val="none" w:sz="0" w:space="0" w:color="auto"/>
        <w:left w:val="none" w:sz="0" w:space="0" w:color="auto"/>
        <w:bottom w:val="none" w:sz="0" w:space="0" w:color="auto"/>
        <w:right w:val="none" w:sz="0" w:space="0" w:color="auto"/>
      </w:divBdr>
    </w:div>
    <w:div w:id="1514341875">
      <w:bodyDiv w:val="1"/>
      <w:marLeft w:val="0"/>
      <w:marRight w:val="0"/>
      <w:marTop w:val="0"/>
      <w:marBottom w:val="0"/>
      <w:divBdr>
        <w:top w:val="none" w:sz="0" w:space="0" w:color="auto"/>
        <w:left w:val="none" w:sz="0" w:space="0" w:color="auto"/>
        <w:bottom w:val="none" w:sz="0" w:space="0" w:color="auto"/>
        <w:right w:val="none" w:sz="0" w:space="0" w:color="auto"/>
      </w:divBdr>
    </w:div>
    <w:div w:id="1634409918">
      <w:bodyDiv w:val="1"/>
      <w:marLeft w:val="0"/>
      <w:marRight w:val="0"/>
      <w:marTop w:val="0"/>
      <w:marBottom w:val="0"/>
      <w:divBdr>
        <w:top w:val="none" w:sz="0" w:space="0" w:color="auto"/>
        <w:left w:val="none" w:sz="0" w:space="0" w:color="auto"/>
        <w:bottom w:val="none" w:sz="0" w:space="0" w:color="auto"/>
        <w:right w:val="none" w:sz="0" w:space="0" w:color="auto"/>
      </w:divBdr>
      <w:divsChild>
        <w:div w:id="19211344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61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6584">
      <w:bodyDiv w:val="1"/>
      <w:marLeft w:val="0"/>
      <w:marRight w:val="0"/>
      <w:marTop w:val="0"/>
      <w:marBottom w:val="0"/>
      <w:divBdr>
        <w:top w:val="none" w:sz="0" w:space="0" w:color="auto"/>
        <w:left w:val="none" w:sz="0" w:space="0" w:color="auto"/>
        <w:bottom w:val="none" w:sz="0" w:space="0" w:color="auto"/>
        <w:right w:val="none" w:sz="0" w:space="0" w:color="auto"/>
      </w:divBdr>
    </w:div>
    <w:div w:id="201571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dx.doi.org/10.1016/j.is.2015.04.007" TargetMode="External"/><Relationship Id="rId21" Type="http://schemas.openxmlformats.org/officeDocument/2006/relationships/image" Target="media/image11.png"/><Relationship Id="rId34" Type="http://schemas.openxmlformats.org/officeDocument/2006/relationships/hyperlink" Target="https://doi.org/10.1038/460685a" TargetMode="External"/><Relationship Id="rId42" Type="http://schemas.openxmlformats.org/officeDocument/2006/relationships/footer" Target="footer1.xml"/><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oi.org/10.1007/s10479-018-3019-4"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dx.doi.org/10.1093/rfs/hhp011" TargetMode="External"/><Relationship Id="rId37" Type="http://schemas.openxmlformats.org/officeDocument/2006/relationships/hyperlink" Target="https://doi.org/10.3389/fmicb.2021.726409" TargetMode="External"/><Relationship Id="rId40" Type="http://schemas.openxmlformats.org/officeDocument/2006/relationships/hyperlink" Target="https://www.researchgate.net/profile/Lei-Li-21?_sg%5B0%5D=7BelVPqWU2guF6dxxsNcWHivFr26oEi8iRuzaIoqIzYzy7rowy9pkeyrRlsmnen71cHYSnc.FYMd12HzLzqyvn1xcCwgjAahQCGR2469tnh9TDJMLyfjiHv55Yoa9bZ1qsfoYXOsWpX6G6ik5H9xKvb2k51uzQ&amp;_sg%5B1%5D=EJQdxOYhCtPp-5nQeCmcv1iSEmEEcfRnNiPqGmzSCD7uRUDwBJiMFkHKwF5SQBtdf8DbIzE.mxtkNYJo-2r35f5QC_YFAaIHqvBYE_WPKgMfqiec6krsxTKsGOOowvTfWorbqXf5OrsRSn18WAco9kGpgZ4kmA" TargetMode="Externa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371/journal.pone.0263150" TargetMode="External"/><Relationship Id="rId49" Type="http://schemas.openxmlformats.org/officeDocument/2006/relationships/image" Target="media/image24.png"/><Relationship Id="rId10" Type="http://schemas.openxmlformats.org/officeDocument/2006/relationships/hyperlink" Target="https://mesa.readthedocs.io/en/latest/overview.html" TargetMode="External"/><Relationship Id="rId19" Type="http://schemas.openxmlformats.org/officeDocument/2006/relationships/image" Target="media/image9.png"/><Relationship Id="rId31" Type="http://schemas.openxmlformats.org/officeDocument/2006/relationships/hyperlink" Target="https://doi.org/10.48550/arXiv.0708.1756"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esa.readthedocs.io/en/latest/overview.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111/j.1540-6261.2005.00795.x" TargetMode="External"/><Relationship Id="rId35" Type="http://schemas.openxmlformats.org/officeDocument/2006/relationships/hyperlink" Target="http://dx.doi.org/10.1038/srep02627" TargetMode="External"/><Relationship Id="rId43" Type="http://schemas.openxmlformats.org/officeDocument/2006/relationships/footer" Target="footer2.xml"/><Relationship Id="rId48" Type="http://schemas.openxmlformats.org/officeDocument/2006/relationships/image" Target="media/image23.png"/><Relationship Id="rId8" Type="http://schemas.openxmlformats.org/officeDocument/2006/relationships/hyperlink" Target="https://en.wikipedia.org/wiki/Autonomous_agent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conpapers.repec.org/scripts/redir.pf?u=https%3A%2F%2Fdoi.org%2F10.1111%2Fj.1540-6261.2005.00795.x;h=repec:bla:jfinan:v:60:y:2005:i:5:p:2149-2192" TargetMode="External"/><Relationship Id="rId38" Type="http://schemas.openxmlformats.org/officeDocument/2006/relationships/hyperlink" Target="https://dx.doi.org/10.18420/inf2019_73" TargetMode="External"/><Relationship Id="rId46" Type="http://schemas.openxmlformats.org/officeDocument/2006/relationships/image" Target="media/image21.png"/><Relationship Id="rId20" Type="http://schemas.openxmlformats.org/officeDocument/2006/relationships/image" Target="media/image10.png"/><Relationship Id="rId41" Type="http://schemas.openxmlformats.org/officeDocument/2006/relationships/hyperlink" Target="https://www.researchgate.net/scientific-contributions/B-Aditya-Prakash-42887659?_sg%5B0%5D=7BelVPqWU2guF6dxxsNcWHivFr26oEi8iRuzaIoqIzYzy7rowy9pkeyrRlsmnen71cHYSnc.FYMd12HzLzqyvn1xcCwgjAahQCGR2469tnh9TDJMLyfjiHv55Yoa9bZ1qsfoYXOsWpX6G6ik5H9xKvb2k51uzQ&amp;_sg%5B1%5D=EJQdxOYhCtPp-5nQeCmcv1iSEmEEcfRnNiPqGmzSCD7uRUDwBJiMFkHKwF5SQBtdf8DbIzE.mxtkNYJo-2r35f5QC_YFAaIHqvBYE_WPKgMfqiec6krsxTKsGOOowvTfWorbqXf5OrsRSn18WAco9kGpgZ4kmA"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FD201-746A-41FA-B3AF-0DC556E52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41</Pages>
  <Words>5310</Words>
  <Characters>30267</Characters>
  <Application>Microsoft Office Word</Application>
  <DocSecurity>0</DocSecurity>
  <Lines>252</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Черноусов Егор Вячеславович</dc:creator>
  <cp:lastModifiedBy>Liubov Usoltseva</cp:lastModifiedBy>
  <cp:revision>13</cp:revision>
  <dcterms:created xsi:type="dcterms:W3CDTF">2022-06-13T23:30:00Z</dcterms:created>
  <dcterms:modified xsi:type="dcterms:W3CDTF">2022-06-15T08:51:00Z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2021-12-13T00:00:00Z</vt:filetime>
  </property>
</Properties>
</file>